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20" w:rsidRPr="009865A4" w:rsidRDefault="00771420" w:rsidP="00771420">
      <w:pPr>
        <w:jc w:val="center"/>
      </w:pPr>
      <w:r w:rsidRPr="009865A4">
        <w:t>Управление образования города Ростова-на-Дону</w:t>
      </w:r>
    </w:p>
    <w:p w:rsidR="00771420" w:rsidRDefault="00771420" w:rsidP="00771420">
      <w:pPr>
        <w:jc w:val="center"/>
        <w:rPr>
          <w:b/>
        </w:rPr>
      </w:pPr>
      <w:r w:rsidRPr="00DB7BFC">
        <w:rPr>
          <w:b/>
        </w:rPr>
        <w:t xml:space="preserve">Муниципальное бюджетное </w:t>
      </w:r>
      <w:r>
        <w:rPr>
          <w:b/>
        </w:rPr>
        <w:t xml:space="preserve">дошкольное </w:t>
      </w:r>
      <w:r w:rsidRPr="00DB7BFC">
        <w:rPr>
          <w:b/>
        </w:rPr>
        <w:t>образовательное учреждение</w:t>
      </w:r>
      <w:r>
        <w:rPr>
          <w:b/>
        </w:rPr>
        <w:t xml:space="preserve"> </w:t>
      </w:r>
      <w:r w:rsidRPr="00DB7BFC">
        <w:rPr>
          <w:b/>
        </w:rPr>
        <w:t>города Ростова-на-Дону</w:t>
      </w:r>
    </w:p>
    <w:p w:rsidR="00771420" w:rsidRPr="00DB7BFC" w:rsidRDefault="00771420" w:rsidP="00771420">
      <w:pPr>
        <w:jc w:val="center"/>
        <w:rPr>
          <w:b/>
        </w:rPr>
      </w:pPr>
      <w:r>
        <w:rPr>
          <w:b/>
        </w:rPr>
        <w:t xml:space="preserve"> «Детский сад № 293»</w:t>
      </w:r>
    </w:p>
    <w:p w:rsidR="00771420" w:rsidRDefault="00771420" w:rsidP="00771420">
      <w:pPr>
        <w:tabs>
          <w:tab w:val="center" w:pos="4844"/>
          <w:tab w:val="left" w:pos="6045"/>
        </w:tabs>
        <w:jc w:val="center"/>
        <w:rPr>
          <w:b/>
        </w:rPr>
      </w:pPr>
      <w:r>
        <w:rPr>
          <w:b/>
        </w:rPr>
        <w:t>(</w:t>
      </w:r>
      <w:r w:rsidRPr="00DB7BFC">
        <w:rPr>
          <w:b/>
        </w:rPr>
        <w:t>МБДОУ</w:t>
      </w:r>
      <w:r>
        <w:rPr>
          <w:b/>
        </w:rPr>
        <w:t>№293</w:t>
      </w:r>
      <w:r w:rsidRPr="00DB7BFC">
        <w:rPr>
          <w:b/>
        </w:rPr>
        <w:t>)</w:t>
      </w:r>
    </w:p>
    <w:p w:rsidR="00771420" w:rsidRDefault="00771420"/>
    <w:p w:rsidR="00771420" w:rsidRDefault="00771420"/>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E32E89" w:rsidRPr="009E0024" w:rsidTr="007D56A4">
        <w:tc>
          <w:tcPr>
            <w:tcW w:w="4856" w:type="dxa"/>
          </w:tcPr>
          <w:p w:rsidR="009E0024" w:rsidRDefault="009E0024" w:rsidP="00771420">
            <w:pPr>
              <w:rPr>
                <w:b/>
              </w:rPr>
            </w:pPr>
          </w:p>
          <w:p w:rsidR="00585926" w:rsidRDefault="00E32E89" w:rsidP="00771420">
            <w:pPr>
              <w:rPr>
                <w:b/>
              </w:rPr>
            </w:pPr>
            <w:r w:rsidRPr="009E0024">
              <w:rPr>
                <w:b/>
              </w:rPr>
              <w:t>Принята на Педагогическом Совете</w:t>
            </w:r>
          </w:p>
          <w:p w:rsidR="00585926" w:rsidRDefault="00585926" w:rsidP="00771420">
            <w:pPr>
              <w:rPr>
                <w:b/>
              </w:rPr>
            </w:pPr>
          </w:p>
          <w:p w:rsidR="009E0024" w:rsidRDefault="00E32E89" w:rsidP="00771420">
            <w:pPr>
              <w:rPr>
                <w:b/>
              </w:rPr>
            </w:pPr>
            <w:r w:rsidRPr="009E0024">
              <w:rPr>
                <w:b/>
              </w:rPr>
              <w:t xml:space="preserve"> МБДОУ№293</w:t>
            </w:r>
          </w:p>
          <w:p w:rsidR="009E0024" w:rsidRDefault="009E0024" w:rsidP="00771420">
            <w:pPr>
              <w:rPr>
                <w:b/>
              </w:rPr>
            </w:pPr>
          </w:p>
          <w:p w:rsidR="00E32E89" w:rsidRPr="009E0024" w:rsidRDefault="00E32E89" w:rsidP="0012588E">
            <w:pPr>
              <w:rPr>
                <w:b/>
              </w:rPr>
            </w:pPr>
            <w:r w:rsidRPr="009E0024">
              <w:rPr>
                <w:b/>
              </w:rPr>
              <w:t xml:space="preserve"> Протокол</w:t>
            </w:r>
            <w:r w:rsidR="00A160BF">
              <w:rPr>
                <w:b/>
              </w:rPr>
              <w:t xml:space="preserve"> </w:t>
            </w:r>
            <w:r w:rsidR="00585926" w:rsidRPr="009E0024">
              <w:rPr>
                <w:b/>
              </w:rPr>
              <w:t>№</w:t>
            </w:r>
            <w:r w:rsidR="00A160BF">
              <w:rPr>
                <w:b/>
              </w:rPr>
              <w:t xml:space="preserve">  </w:t>
            </w:r>
            <w:r w:rsidRPr="009E0024">
              <w:rPr>
                <w:b/>
              </w:rPr>
              <w:t xml:space="preserve"> от </w:t>
            </w:r>
            <w:r w:rsidR="00585926">
              <w:rPr>
                <w:b/>
              </w:rPr>
              <w:t xml:space="preserve">    </w:t>
            </w:r>
            <w:r w:rsidR="00A160BF">
              <w:rPr>
                <w:b/>
              </w:rPr>
              <w:t xml:space="preserve">            </w:t>
            </w:r>
          </w:p>
        </w:tc>
        <w:tc>
          <w:tcPr>
            <w:tcW w:w="4856" w:type="dxa"/>
          </w:tcPr>
          <w:p w:rsidR="009E0024" w:rsidRDefault="00E32E89" w:rsidP="00585926">
            <w:pPr>
              <w:rPr>
                <w:b/>
              </w:rPr>
            </w:pPr>
            <w:r w:rsidRPr="009E0024">
              <w:rPr>
                <w:b/>
              </w:rPr>
              <w:t>Утверждаю</w:t>
            </w:r>
            <w:r w:rsidR="009E0024">
              <w:rPr>
                <w:b/>
              </w:rPr>
              <w:t xml:space="preserve"> </w:t>
            </w:r>
          </w:p>
          <w:p w:rsidR="009E0024" w:rsidRDefault="009E0024" w:rsidP="00585926">
            <w:pPr>
              <w:rPr>
                <w:b/>
              </w:rPr>
            </w:pPr>
          </w:p>
          <w:p w:rsidR="00585926" w:rsidRDefault="00E32E89" w:rsidP="00585926">
            <w:pPr>
              <w:rPr>
                <w:b/>
              </w:rPr>
            </w:pPr>
            <w:r w:rsidRPr="009E0024">
              <w:rPr>
                <w:b/>
              </w:rPr>
              <w:t xml:space="preserve"> Заведующий МБДОУ№293 </w:t>
            </w:r>
            <w:r w:rsidR="009E0024" w:rsidRPr="009E0024">
              <w:rPr>
                <w:b/>
              </w:rPr>
              <w:t xml:space="preserve"> </w:t>
            </w:r>
          </w:p>
          <w:p w:rsidR="00585926" w:rsidRDefault="00585926" w:rsidP="00585926">
            <w:pPr>
              <w:rPr>
                <w:b/>
              </w:rPr>
            </w:pPr>
          </w:p>
          <w:p w:rsidR="009E0024" w:rsidRDefault="00585926" w:rsidP="00585926">
            <w:pPr>
              <w:rPr>
                <w:b/>
              </w:rPr>
            </w:pPr>
            <w:r>
              <w:rPr>
                <w:b/>
              </w:rPr>
              <w:t xml:space="preserve"> ____________</w:t>
            </w:r>
            <w:proofErr w:type="spellStart"/>
            <w:r w:rsidR="009E0024" w:rsidRPr="009E0024">
              <w:rPr>
                <w:b/>
              </w:rPr>
              <w:t>Л.В.Рвачева</w:t>
            </w:r>
            <w:proofErr w:type="spellEnd"/>
          </w:p>
          <w:p w:rsidR="009E0024" w:rsidRDefault="009E0024" w:rsidP="00585926">
            <w:pPr>
              <w:rPr>
                <w:b/>
              </w:rPr>
            </w:pPr>
            <w:r w:rsidRPr="009E0024">
              <w:rPr>
                <w:b/>
              </w:rPr>
              <w:t xml:space="preserve"> </w:t>
            </w:r>
          </w:p>
          <w:p w:rsidR="00E32E89" w:rsidRPr="009E0024" w:rsidRDefault="003A21A3" w:rsidP="00585926">
            <w:pPr>
              <w:rPr>
                <w:b/>
              </w:rPr>
            </w:pPr>
            <w:r>
              <w:rPr>
                <w:b/>
              </w:rPr>
              <w:t>Приказ</w:t>
            </w:r>
            <w:r w:rsidR="00A160BF">
              <w:rPr>
                <w:b/>
              </w:rPr>
              <w:t xml:space="preserve"> </w:t>
            </w:r>
            <w:r w:rsidR="00585926" w:rsidRPr="009E0024">
              <w:rPr>
                <w:b/>
              </w:rPr>
              <w:t xml:space="preserve">№ </w:t>
            </w:r>
            <w:r w:rsidR="00585926">
              <w:rPr>
                <w:b/>
              </w:rPr>
              <w:t xml:space="preserve">   </w:t>
            </w:r>
            <w:r>
              <w:rPr>
                <w:b/>
              </w:rPr>
              <w:t xml:space="preserve"> от</w:t>
            </w:r>
            <w:r w:rsidR="009E0024" w:rsidRPr="009E0024">
              <w:rPr>
                <w:b/>
              </w:rPr>
              <w:t xml:space="preserve"> ___</w:t>
            </w:r>
          </w:p>
        </w:tc>
      </w:tr>
    </w:tbl>
    <w:p w:rsidR="00771420" w:rsidRDefault="00771420" w:rsidP="00771420"/>
    <w:p w:rsidR="00771420" w:rsidRDefault="00771420" w:rsidP="00771420">
      <w:r>
        <w:t xml:space="preserve">                                                                                                                                        </w:t>
      </w:r>
    </w:p>
    <w:p w:rsidR="00771420" w:rsidRDefault="00771420" w:rsidP="00771420"/>
    <w:p w:rsidR="00771420" w:rsidRPr="00354C9A" w:rsidRDefault="00354C9A" w:rsidP="00354C9A">
      <w:pPr>
        <w:jc w:val="right"/>
        <w:rPr>
          <w:b/>
          <w:sz w:val="24"/>
          <w:szCs w:val="24"/>
        </w:rPr>
      </w:pPr>
      <w:r w:rsidRPr="00354C9A">
        <w:rPr>
          <w:b/>
          <w:sz w:val="24"/>
          <w:szCs w:val="24"/>
        </w:rPr>
        <w:t xml:space="preserve"> </w:t>
      </w:r>
    </w:p>
    <w:p w:rsidR="00771420" w:rsidRDefault="00771420" w:rsidP="00771420"/>
    <w:p w:rsidR="00771420" w:rsidRPr="00B84742" w:rsidRDefault="00771420" w:rsidP="00B84742">
      <w:pPr>
        <w:jc w:val="center"/>
        <w:rPr>
          <w:b/>
          <w:sz w:val="28"/>
        </w:rPr>
      </w:pPr>
      <w:bookmarkStart w:id="0" w:name="_GoBack"/>
      <w:bookmarkEnd w:id="0"/>
    </w:p>
    <w:p w:rsidR="00771420" w:rsidRDefault="00771420" w:rsidP="00771420"/>
    <w:p w:rsidR="00771420" w:rsidRDefault="00771420" w:rsidP="00771420"/>
    <w:p w:rsidR="00771420" w:rsidRPr="00B301D6" w:rsidRDefault="00771420" w:rsidP="00771420">
      <w:pPr>
        <w:spacing w:line="480" w:lineRule="auto"/>
        <w:jc w:val="center"/>
        <w:rPr>
          <w:b/>
          <w:sz w:val="32"/>
          <w:szCs w:val="32"/>
        </w:rPr>
      </w:pPr>
      <w:r w:rsidRPr="00B301D6">
        <w:rPr>
          <w:b/>
          <w:sz w:val="32"/>
          <w:szCs w:val="32"/>
        </w:rPr>
        <w:t>Основная образовательная программа</w:t>
      </w:r>
    </w:p>
    <w:p w:rsidR="00771420" w:rsidRDefault="00771420" w:rsidP="00771420">
      <w:pPr>
        <w:spacing w:line="480" w:lineRule="auto"/>
        <w:jc w:val="center"/>
        <w:rPr>
          <w:b/>
          <w:sz w:val="32"/>
          <w:szCs w:val="32"/>
        </w:rPr>
      </w:pPr>
      <w:r w:rsidRPr="00B301D6">
        <w:rPr>
          <w:b/>
          <w:sz w:val="32"/>
          <w:szCs w:val="32"/>
        </w:rPr>
        <w:t>дошкольного образования</w:t>
      </w:r>
      <w:r>
        <w:rPr>
          <w:b/>
          <w:sz w:val="32"/>
          <w:szCs w:val="32"/>
        </w:rPr>
        <w:t xml:space="preserve"> МБДОУ№</w:t>
      </w:r>
      <w:r w:rsidR="00D66370">
        <w:rPr>
          <w:b/>
          <w:sz w:val="32"/>
          <w:szCs w:val="32"/>
        </w:rPr>
        <w:t xml:space="preserve"> </w:t>
      </w:r>
      <w:r>
        <w:rPr>
          <w:b/>
          <w:sz w:val="32"/>
          <w:szCs w:val="32"/>
        </w:rPr>
        <w:t xml:space="preserve">293 </w:t>
      </w:r>
    </w:p>
    <w:p w:rsidR="00771420" w:rsidRDefault="00771420" w:rsidP="00771420">
      <w:pPr>
        <w:spacing w:line="480" w:lineRule="auto"/>
        <w:jc w:val="center"/>
        <w:rPr>
          <w:b/>
          <w:sz w:val="32"/>
          <w:szCs w:val="32"/>
        </w:rPr>
      </w:pPr>
      <w:r>
        <w:rPr>
          <w:b/>
          <w:sz w:val="32"/>
          <w:szCs w:val="32"/>
        </w:rPr>
        <w:t>на 201</w:t>
      </w:r>
      <w:r w:rsidR="00B84742">
        <w:rPr>
          <w:b/>
          <w:sz w:val="32"/>
          <w:szCs w:val="32"/>
        </w:rPr>
        <w:t>8</w:t>
      </w:r>
      <w:r>
        <w:rPr>
          <w:b/>
          <w:sz w:val="32"/>
          <w:szCs w:val="32"/>
        </w:rPr>
        <w:t>-201</w:t>
      </w:r>
      <w:r w:rsidR="00B84742">
        <w:rPr>
          <w:b/>
          <w:sz w:val="32"/>
          <w:szCs w:val="32"/>
        </w:rPr>
        <w:t>9</w:t>
      </w:r>
      <w:r>
        <w:rPr>
          <w:b/>
          <w:sz w:val="32"/>
          <w:szCs w:val="32"/>
        </w:rPr>
        <w:t xml:space="preserve"> учебный год.</w:t>
      </w:r>
    </w:p>
    <w:p w:rsidR="00671440" w:rsidRPr="00B301D6" w:rsidRDefault="00671440" w:rsidP="00671440">
      <w:pPr>
        <w:jc w:val="center"/>
        <w:rPr>
          <w:b/>
        </w:rPr>
      </w:pPr>
      <w:r>
        <w:rPr>
          <w:b/>
        </w:rPr>
        <w:t xml:space="preserve">В соответствии с </w:t>
      </w:r>
      <w:r w:rsidRPr="00B301D6">
        <w:rPr>
          <w:b/>
        </w:rPr>
        <w:t>Федеральны</w:t>
      </w:r>
      <w:r>
        <w:rPr>
          <w:b/>
        </w:rPr>
        <w:t>м государственным</w:t>
      </w:r>
      <w:r w:rsidRPr="00B301D6">
        <w:rPr>
          <w:b/>
        </w:rPr>
        <w:t xml:space="preserve"> образовательны</w:t>
      </w:r>
      <w:r>
        <w:rPr>
          <w:b/>
        </w:rPr>
        <w:t>м</w:t>
      </w:r>
      <w:r w:rsidRPr="00B301D6">
        <w:rPr>
          <w:b/>
        </w:rPr>
        <w:t xml:space="preserve"> стандарт</w:t>
      </w:r>
      <w:r>
        <w:rPr>
          <w:b/>
        </w:rPr>
        <w:t>ом</w:t>
      </w:r>
    </w:p>
    <w:p w:rsidR="00671440" w:rsidRPr="00B301D6" w:rsidRDefault="00671440" w:rsidP="00671440">
      <w:pPr>
        <w:jc w:val="center"/>
        <w:rPr>
          <w:b/>
        </w:rPr>
      </w:pPr>
      <w:r w:rsidRPr="00B301D6">
        <w:rPr>
          <w:b/>
        </w:rPr>
        <w:t>дошкольного образования</w:t>
      </w:r>
    </w:p>
    <w:p w:rsidR="00671440" w:rsidRPr="00B301D6" w:rsidRDefault="00671440" w:rsidP="00671440">
      <w:pPr>
        <w:jc w:val="center"/>
        <w:rPr>
          <w:b/>
        </w:rPr>
      </w:pPr>
    </w:p>
    <w:p w:rsidR="00771420" w:rsidRDefault="00771420" w:rsidP="00771420">
      <w:pPr>
        <w:spacing w:line="480" w:lineRule="auto"/>
        <w:jc w:val="center"/>
        <w:rPr>
          <w:b/>
          <w:sz w:val="32"/>
          <w:szCs w:val="32"/>
        </w:rPr>
      </w:pPr>
    </w:p>
    <w:p w:rsidR="00771420" w:rsidRDefault="00771420" w:rsidP="00771420">
      <w:pPr>
        <w:spacing w:line="480" w:lineRule="auto"/>
        <w:jc w:val="center"/>
        <w:rPr>
          <w:b/>
          <w:sz w:val="32"/>
          <w:szCs w:val="32"/>
        </w:rPr>
      </w:pPr>
    </w:p>
    <w:p w:rsidR="00771420" w:rsidRDefault="00771420" w:rsidP="00771420">
      <w:pPr>
        <w:spacing w:line="480" w:lineRule="auto"/>
        <w:jc w:val="center"/>
        <w:rPr>
          <w:b/>
          <w:sz w:val="32"/>
          <w:szCs w:val="32"/>
        </w:rPr>
      </w:pPr>
    </w:p>
    <w:p w:rsidR="00771420" w:rsidRDefault="00771420" w:rsidP="00771420">
      <w:pPr>
        <w:spacing w:line="480" w:lineRule="auto"/>
        <w:jc w:val="center"/>
        <w:rPr>
          <w:b/>
          <w:sz w:val="32"/>
          <w:szCs w:val="32"/>
        </w:rPr>
      </w:pPr>
    </w:p>
    <w:p w:rsidR="00771420" w:rsidRDefault="00771420" w:rsidP="00771420">
      <w:pPr>
        <w:spacing w:line="480" w:lineRule="auto"/>
        <w:jc w:val="center"/>
        <w:rPr>
          <w:b/>
          <w:sz w:val="32"/>
          <w:szCs w:val="32"/>
        </w:rPr>
      </w:pPr>
    </w:p>
    <w:p w:rsidR="00771420" w:rsidRDefault="00771420" w:rsidP="00771420">
      <w:pPr>
        <w:spacing w:line="480" w:lineRule="auto"/>
        <w:jc w:val="center"/>
        <w:rPr>
          <w:b/>
          <w:sz w:val="32"/>
          <w:szCs w:val="32"/>
        </w:rPr>
      </w:pPr>
    </w:p>
    <w:p w:rsidR="00771420" w:rsidRDefault="00771420" w:rsidP="00771420">
      <w:pPr>
        <w:spacing w:line="480" w:lineRule="auto"/>
        <w:jc w:val="center"/>
        <w:rPr>
          <w:b/>
          <w:sz w:val="32"/>
          <w:szCs w:val="32"/>
        </w:rPr>
      </w:pPr>
    </w:p>
    <w:p w:rsidR="00771420" w:rsidRDefault="00771420" w:rsidP="00771420">
      <w:pPr>
        <w:spacing w:line="480" w:lineRule="auto"/>
        <w:jc w:val="center"/>
        <w:rPr>
          <w:b/>
          <w:sz w:val="32"/>
          <w:szCs w:val="32"/>
        </w:rPr>
      </w:pPr>
    </w:p>
    <w:p w:rsidR="00771420" w:rsidRDefault="00771420" w:rsidP="00FE563D">
      <w:pPr>
        <w:spacing w:line="480" w:lineRule="auto"/>
        <w:rPr>
          <w:b/>
          <w:sz w:val="32"/>
          <w:szCs w:val="32"/>
        </w:rPr>
      </w:pPr>
    </w:p>
    <w:p w:rsidR="00771420" w:rsidRDefault="00771420" w:rsidP="00F34117">
      <w:pPr>
        <w:jc w:val="center"/>
        <w:rPr>
          <w:b/>
          <w:sz w:val="24"/>
          <w:szCs w:val="24"/>
        </w:rPr>
      </w:pPr>
      <w:r>
        <w:rPr>
          <w:b/>
          <w:sz w:val="24"/>
          <w:szCs w:val="24"/>
        </w:rPr>
        <w:t>г</w:t>
      </w:r>
      <w:r w:rsidRPr="00771420">
        <w:rPr>
          <w:b/>
          <w:sz w:val="24"/>
          <w:szCs w:val="24"/>
        </w:rPr>
        <w:t>ород Ростов-на-Дону</w:t>
      </w:r>
    </w:p>
    <w:p w:rsidR="00771420" w:rsidRDefault="00354C9A" w:rsidP="00F34117">
      <w:pPr>
        <w:jc w:val="center"/>
        <w:rPr>
          <w:b/>
          <w:sz w:val="24"/>
          <w:szCs w:val="24"/>
        </w:rPr>
      </w:pPr>
      <w:r>
        <w:rPr>
          <w:b/>
          <w:sz w:val="24"/>
          <w:szCs w:val="24"/>
        </w:rPr>
        <w:t>201</w:t>
      </w:r>
      <w:r w:rsidR="00B84742">
        <w:rPr>
          <w:b/>
          <w:sz w:val="24"/>
          <w:szCs w:val="24"/>
        </w:rPr>
        <w:t>8</w:t>
      </w:r>
      <w:r w:rsidR="00771420">
        <w:rPr>
          <w:b/>
          <w:sz w:val="24"/>
          <w:szCs w:val="24"/>
        </w:rPr>
        <w:t xml:space="preserve"> год.</w:t>
      </w:r>
    </w:p>
    <w:p w:rsidR="00FE563D" w:rsidRDefault="00FE563D" w:rsidP="00F34117">
      <w:pPr>
        <w:jc w:val="center"/>
        <w:rPr>
          <w:b/>
          <w:sz w:val="24"/>
          <w:szCs w:val="24"/>
        </w:rPr>
      </w:pPr>
    </w:p>
    <w:p w:rsidR="00160D95" w:rsidRPr="00824277" w:rsidRDefault="000054EA" w:rsidP="00824277">
      <w:pPr>
        <w:pStyle w:val="a3"/>
        <w:tabs>
          <w:tab w:val="left" w:pos="3142"/>
        </w:tabs>
        <w:spacing w:after="120"/>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799"/>
        <w:gridCol w:w="1087"/>
      </w:tblGrid>
      <w:tr w:rsidR="00160D95" w:rsidTr="00716312">
        <w:tc>
          <w:tcPr>
            <w:tcW w:w="861" w:type="dxa"/>
            <w:shd w:val="clear" w:color="auto" w:fill="auto"/>
          </w:tcPr>
          <w:p w:rsidR="00160D95" w:rsidRPr="00160D95" w:rsidRDefault="00160D95" w:rsidP="00B5331D">
            <w:pPr>
              <w:rPr>
                <w:sz w:val="28"/>
                <w:szCs w:val="28"/>
              </w:rPr>
            </w:pPr>
            <w:r w:rsidRPr="00160D95">
              <w:rPr>
                <w:sz w:val="28"/>
                <w:szCs w:val="28"/>
              </w:rPr>
              <w:t>№п/п</w:t>
            </w:r>
          </w:p>
        </w:tc>
        <w:tc>
          <w:tcPr>
            <w:tcW w:w="7799" w:type="dxa"/>
            <w:shd w:val="clear" w:color="auto" w:fill="auto"/>
          </w:tcPr>
          <w:p w:rsidR="00160D95" w:rsidRPr="00160D95" w:rsidRDefault="00160D95" w:rsidP="00B5331D">
            <w:pPr>
              <w:jc w:val="center"/>
              <w:rPr>
                <w:sz w:val="28"/>
                <w:szCs w:val="28"/>
              </w:rPr>
            </w:pPr>
            <w:r w:rsidRPr="00160D95">
              <w:rPr>
                <w:sz w:val="28"/>
                <w:szCs w:val="28"/>
              </w:rPr>
              <w:t>Содержание</w:t>
            </w:r>
          </w:p>
        </w:tc>
        <w:tc>
          <w:tcPr>
            <w:tcW w:w="1087" w:type="dxa"/>
            <w:shd w:val="clear" w:color="auto" w:fill="auto"/>
          </w:tcPr>
          <w:p w:rsidR="00160D95" w:rsidRPr="00160D95" w:rsidRDefault="00F34117" w:rsidP="002022FF">
            <w:pPr>
              <w:jc w:val="center"/>
              <w:rPr>
                <w:sz w:val="28"/>
                <w:szCs w:val="28"/>
              </w:rPr>
            </w:pPr>
            <w:r w:rsidRPr="00160D95">
              <w:rPr>
                <w:sz w:val="28"/>
                <w:szCs w:val="28"/>
              </w:rPr>
              <w:t>С</w:t>
            </w:r>
            <w:r w:rsidR="00160D95" w:rsidRPr="00160D95">
              <w:rPr>
                <w:sz w:val="28"/>
                <w:szCs w:val="28"/>
              </w:rPr>
              <w:t>тр</w:t>
            </w:r>
            <w:r>
              <w:rPr>
                <w:sz w:val="28"/>
                <w:szCs w:val="28"/>
              </w:rPr>
              <w:t>.</w:t>
            </w:r>
          </w:p>
        </w:tc>
      </w:tr>
      <w:tr w:rsidR="00160D95" w:rsidTr="00716312">
        <w:tc>
          <w:tcPr>
            <w:tcW w:w="861" w:type="dxa"/>
            <w:shd w:val="clear" w:color="auto" w:fill="auto"/>
          </w:tcPr>
          <w:p w:rsidR="00160D95" w:rsidRPr="00160D95" w:rsidRDefault="00160D95" w:rsidP="00B5331D">
            <w:pPr>
              <w:jc w:val="center"/>
              <w:rPr>
                <w:b/>
                <w:sz w:val="28"/>
                <w:szCs w:val="28"/>
              </w:rPr>
            </w:pPr>
          </w:p>
        </w:tc>
        <w:tc>
          <w:tcPr>
            <w:tcW w:w="7799" w:type="dxa"/>
            <w:shd w:val="clear" w:color="auto" w:fill="auto"/>
          </w:tcPr>
          <w:p w:rsidR="00160D95" w:rsidRPr="00160D95" w:rsidRDefault="00160D95" w:rsidP="00160D95">
            <w:pPr>
              <w:rPr>
                <w:b/>
                <w:sz w:val="28"/>
                <w:szCs w:val="28"/>
              </w:rPr>
            </w:pPr>
            <w:r w:rsidRPr="003E16BE">
              <w:rPr>
                <w:sz w:val="28"/>
                <w:szCs w:val="28"/>
              </w:rPr>
              <w:t>Общая информация о</w:t>
            </w:r>
            <w:r>
              <w:rPr>
                <w:sz w:val="28"/>
                <w:szCs w:val="28"/>
              </w:rPr>
              <w:t xml:space="preserve"> МБДОУ №</w:t>
            </w:r>
            <w:r w:rsidR="00F34117">
              <w:rPr>
                <w:sz w:val="28"/>
                <w:szCs w:val="28"/>
              </w:rPr>
              <w:t xml:space="preserve"> </w:t>
            </w:r>
            <w:r>
              <w:rPr>
                <w:sz w:val="28"/>
                <w:szCs w:val="28"/>
              </w:rPr>
              <w:t>293</w:t>
            </w:r>
            <w:r w:rsidRPr="003E16BE">
              <w:rPr>
                <w:sz w:val="28"/>
                <w:szCs w:val="28"/>
              </w:rPr>
              <w:t>.</w:t>
            </w:r>
          </w:p>
        </w:tc>
        <w:tc>
          <w:tcPr>
            <w:tcW w:w="1087" w:type="dxa"/>
            <w:shd w:val="clear" w:color="auto" w:fill="auto"/>
          </w:tcPr>
          <w:p w:rsidR="00160D95" w:rsidRPr="00160D95" w:rsidRDefault="002022FF" w:rsidP="002022FF">
            <w:pPr>
              <w:jc w:val="center"/>
              <w:rPr>
                <w:sz w:val="28"/>
                <w:szCs w:val="28"/>
              </w:rPr>
            </w:pPr>
            <w:r>
              <w:rPr>
                <w:sz w:val="28"/>
                <w:szCs w:val="28"/>
              </w:rPr>
              <w:t>3</w:t>
            </w:r>
          </w:p>
        </w:tc>
      </w:tr>
      <w:tr w:rsidR="00160D95" w:rsidRPr="00C33A33" w:rsidTr="00716312">
        <w:tc>
          <w:tcPr>
            <w:tcW w:w="861" w:type="dxa"/>
            <w:shd w:val="clear" w:color="auto" w:fill="auto"/>
          </w:tcPr>
          <w:p w:rsidR="00160D95" w:rsidRPr="00C33A33" w:rsidRDefault="00160D95" w:rsidP="00B5331D">
            <w:pPr>
              <w:jc w:val="center"/>
              <w:rPr>
                <w:b/>
                <w:sz w:val="28"/>
                <w:szCs w:val="28"/>
                <w:lang w:val="en-US"/>
              </w:rPr>
            </w:pPr>
            <w:r w:rsidRPr="00C33A33">
              <w:rPr>
                <w:b/>
                <w:sz w:val="28"/>
                <w:szCs w:val="28"/>
                <w:lang w:val="en-US"/>
              </w:rPr>
              <w:t>I</w:t>
            </w:r>
          </w:p>
        </w:tc>
        <w:tc>
          <w:tcPr>
            <w:tcW w:w="7799" w:type="dxa"/>
            <w:shd w:val="clear" w:color="auto" w:fill="auto"/>
          </w:tcPr>
          <w:p w:rsidR="00160D95" w:rsidRPr="00C33A33" w:rsidRDefault="00160D95" w:rsidP="00B5331D">
            <w:pPr>
              <w:jc w:val="center"/>
              <w:rPr>
                <w:b/>
                <w:sz w:val="28"/>
                <w:szCs w:val="28"/>
              </w:rPr>
            </w:pPr>
            <w:r w:rsidRPr="00C33A33">
              <w:rPr>
                <w:b/>
                <w:sz w:val="28"/>
                <w:szCs w:val="28"/>
              </w:rPr>
              <w:t>Целевой раздел</w:t>
            </w:r>
            <w:r w:rsidR="00671440" w:rsidRPr="00C33A33">
              <w:rPr>
                <w:b/>
                <w:sz w:val="28"/>
                <w:szCs w:val="28"/>
              </w:rPr>
              <w:t>.</w:t>
            </w:r>
          </w:p>
        </w:tc>
        <w:tc>
          <w:tcPr>
            <w:tcW w:w="1087" w:type="dxa"/>
            <w:shd w:val="clear" w:color="auto" w:fill="auto"/>
          </w:tcPr>
          <w:p w:rsidR="00160D95" w:rsidRPr="00C33A33" w:rsidRDefault="00C33A33" w:rsidP="002022FF">
            <w:pPr>
              <w:jc w:val="center"/>
              <w:rPr>
                <w:b/>
                <w:sz w:val="28"/>
                <w:szCs w:val="28"/>
              </w:rPr>
            </w:pPr>
            <w:r w:rsidRPr="00C33A33">
              <w:rPr>
                <w:b/>
                <w:sz w:val="28"/>
                <w:szCs w:val="28"/>
              </w:rPr>
              <w:t>4-21</w:t>
            </w:r>
          </w:p>
        </w:tc>
      </w:tr>
      <w:tr w:rsidR="00160D95" w:rsidTr="00716312">
        <w:trPr>
          <w:trHeight w:val="229"/>
        </w:trPr>
        <w:tc>
          <w:tcPr>
            <w:tcW w:w="861" w:type="dxa"/>
            <w:shd w:val="clear" w:color="auto" w:fill="auto"/>
          </w:tcPr>
          <w:p w:rsidR="00160D95" w:rsidRPr="00160D95" w:rsidRDefault="00160D95" w:rsidP="00B5331D">
            <w:pPr>
              <w:jc w:val="center"/>
              <w:rPr>
                <w:sz w:val="28"/>
                <w:szCs w:val="28"/>
              </w:rPr>
            </w:pPr>
            <w:r w:rsidRPr="00160D95">
              <w:rPr>
                <w:sz w:val="28"/>
                <w:szCs w:val="28"/>
              </w:rPr>
              <w:t>1.1.</w:t>
            </w:r>
          </w:p>
        </w:tc>
        <w:tc>
          <w:tcPr>
            <w:tcW w:w="7799" w:type="dxa"/>
            <w:shd w:val="clear" w:color="auto" w:fill="auto"/>
          </w:tcPr>
          <w:p w:rsidR="00160D95" w:rsidRPr="00160D95" w:rsidRDefault="00160D95" w:rsidP="00B5331D">
            <w:pPr>
              <w:rPr>
                <w:sz w:val="28"/>
                <w:szCs w:val="28"/>
              </w:rPr>
            </w:pPr>
            <w:r w:rsidRPr="00160D95">
              <w:rPr>
                <w:sz w:val="28"/>
                <w:szCs w:val="28"/>
              </w:rPr>
              <w:t>Пояснительная записка</w:t>
            </w:r>
            <w:r w:rsidR="00671440">
              <w:rPr>
                <w:sz w:val="28"/>
                <w:szCs w:val="28"/>
              </w:rPr>
              <w:t>.</w:t>
            </w:r>
            <w:r w:rsidRPr="00160D95">
              <w:rPr>
                <w:sz w:val="28"/>
                <w:szCs w:val="28"/>
              </w:rPr>
              <w:t xml:space="preserve"> </w:t>
            </w:r>
          </w:p>
        </w:tc>
        <w:tc>
          <w:tcPr>
            <w:tcW w:w="1087" w:type="dxa"/>
            <w:shd w:val="clear" w:color="auto" w:fill="auto"/>
          </w:tcPr>
          <w:p w:rsidR="00160D95" w:rsidRPr="00160D95" w:rsidRDefault="002022FF" w:rsidP="002022FF">
            <w:pPr>
              <w:jc w:val="center"/>
              <w:rPr>
                <w:sz w:val="28"/>
                <w:szCs w:val="28"/>
              </w:rPr>
            </w:pPr>
            <w:r>
              <w:rPr>
                <w:sz w:val="28"/>
                <w:szCs w:val="28"/>
              </w:rPr>
              <w:t>4</w:t>
            </w:r>
          </w:p>
        </w:tc>
      </w:tr>
      <w:tr w:rsidR="00671440" w:rsidTr="00716312">
        <w:trPr>
          <w:trHeight w:val="229"/>
        </w:trPr>
        <w:tc>
          <w:tcPr>
            <w:tcW w:w="861" w:type="dxa"/>
            <w:shd w:val="clear" w:color="auto" w:fill="auto"/>
          </w:tcPr>
          <w:p w:rsidR="00671440" w:rsidRPr="00671440" w:rsidRDefault="00671440" w:rsidP="00B5331D">
            <w:pPr>
              <w:jc w:val="center"/>
              <w:rPr>
                <w:sz w:val="28"/>
                <w:szCs w:val="28"/>
              </w:rPr>
            </w:pPr>
            <w:r w:rsidRPr="00671440">
              <w:rPr>
                <w:sz w:val="28"/>
                <w:szCs w:val="28"/>
              </w:rPr>
              <w:t>1.2.</w:t>
            </w:r>
          </w:p>
        </w:tc>
        <w:tc>
          <w:tcPr>
            <w:tcW w:w="7799" w:type="dxa"/>
            <w:shd w:val="clear" w:color="auto" w:fill="auto"/>
          </w:tcPr>
          <w:p w:rsidR="00671440" w:rsidRPr="00671440" w:rsidRDefault="00671440" w:rsidP="00671440">
            <w:pPr>
              <w:pStyle w:val="a3"/>
              <w:suppressAutoHyphens/>
              <w:spacing w:after="0"/>
              <w:ind w:left="0"/>
              <w:rPr>
                <w:rFonts w:ascii="Times New Roman" w:eastAsia="Times New Roman" w:hAnsi="Times New Roman" w:cs="Times New Roman"/>
                <w:sz w:val="28"/>
                <w:szCs w:val="28"/>
                <w:lang w:eastAsia="ru-RU"/>
              </w:rPr>
            </w:pPr>
            <w:r w:rsidRPr="00671440">
              <w:rPr>
                <w:rFonts w:ascii="Times New Roman" w:eastAsia="Times New Roman" w:hAnsi="Times New Roman" w:cs="Times New Roman"/>
                <w:sz w:val="28"/>
                <w:szCs w:val="28"/>
                <w:lang w:eastAsia="ru-RU"/>
              </w:rPr>
              <w:t>Цели и задачи Программы.</w:t>
            </w:r>
          </w:p>
        </w:tc>
        <w:tc>
          <w:tcPr>
            <w:tcW w:w="1087" w:type="dxa"/>
            <w:shd w:val="clear" w:color="auto" w:fill="auto"/>
          </w:tcPr>
          <w:p w:rsidR="00671440" w:rsidRPr="00160D95" w:rsidRDefault="002022FF" w:rsidP="002022FF">
            <w:pPr>
              <w:jc w:val="center"/>
              <w:rPr>
                <w:sz w:val="28"/>
                <w:szCs w:val="28"/>
              </w:rPr>
            </w:pPr>
            <w:r>
              <w:rPr>
                <w:sz w:val="28"/>
                <w:szCs w:val="28"/>
              </w:rPr>
              <w:t>5-19</w:t>
            </w:r>
          </w:p>
        </w:tc>
      </w:tr>
      <w:tr w:rsidR="00160D95" w:rsidTr="00716312">
        <w:tc>
          <w:tcPr>
            <w:tcW w:w="861" w:type="dxa"/>
            <w:shd w:val="clear" w:color="auto" w:fill="auto"/>
          </w:tcPr>
          <w:p w:rsidR="00160D95" w:rsidRPr="00160D95" w:rsidRDefault="00160D95" w:rsidP="00671440">
            <w:pPr>
              <w:rPr>
                <w:sz w:val="28"/>
                <w:szCs w:val="28"/>
              </w:rPr>
            </w:pPr>
            <w:r w:rsidRPr="00160D95">
              <w:rPr>
                <w:sz w:val="28"/>
                <w:szCs w:val="28"/>
              </w:rPr>
              <w:t xml:space="preserve">  1.</w:t>
            </w:r>
            <w:r w:rsidR="00671440">
              <w:rPr>
                <w:sz w:val="28"/>
                <w:szCs w:val="28"/>
              </w:rPr>
              <w:t>3</w:t>
            </w:r>
            <w:r w:rsidRPr="00160D95">
              <w:rPr>
                <w:sz w:val="28"/>
                <w:szCs w:val="28"/>
              </w:rPr>
              <w:t>.</w:t>
            </w:r>
          </w:p>
        </w:tc>
        <w:tc>
          <w:tcPr>
            <w:tcW w:w="7799" w:type="dxa"/>
            <w:shd w:val="clear" w:color="auto" w:fill="auto"/>
          </w:tcPr>
          <w:p w:rsidR="00160D95" w:rsidRPr="00160D95" w:rsidRDefault="00160D95" w:rsidP="00B5331D">
            <w:pPr>
              <w:rPr>
                <w:sz w:val="28"/>
                <w:szCs w:val="28"/>
              </w:rPr>
            </w:pPr>
            <w:r w:rsidRPr="00160D95">
              <w:rPr>
                <w:sz w:val="28"/>
                <w:szCs w:val="28"/>
              </w:rPr>
              <w:t>Планируемые рез</w:t>
            </w:r>
            <w:r w:rsidR="00671440">
              <w:rPr>
                <w:sz w:val="28"/>
                <w:szCs w:val="28"/>
              </w:rPr>
              <w:t xml:space="preserve">ультаты  </w:t>
            </w:r>
            <w:r w:rsidRPr="00160D95">
              <w:rPr>
                <w:sz w:val="28"/>
                <w:szCs w:val="28"/>
              </w:rPr>
              <w:t>освоения  воспитанниками</w:t>
            </w:r>
          </w:p>
          <w:p w:rsidR="00160D95" w:rsidRPr="00160D95" w:rsidRDefault="00160D95" w:rsidP="00671440">
            <w:pPr>
              <w:rPr>
                <w:sz w:val="28"/>
                <w:szCs w:val="28"/>
              </w:rPr>
            </w:pPr>
            <w:r w:rsidRPr="00160D95">
              <w:rPr>
                <w:sz w:val="28"/>
                <w:szCs w:val="28"/>
              </w:rPr>
              <w:t>основной образовательной программы  дошкольного образования</w:t>
            </w:r>
            <w:r w:rsidR="00671440">
              <w:rPr>
                <w:sz w:val="28"/>
                <w:szCs w:val="28"/>
              </w:rPr>
              <w:t>.</w:t>
            </w:r>
          </w:p>
        </w:tc>
        <w:tc>
          <w:tcPr>
            <w:tcW w:w="1087" w:type="dxa"/>
            <w:shd w:val="clear" w:color="auto" w:fill="auto"/>
          </w:tcPr>
          <w:p w:rsidR="00160D95" w:rsidRPr="00160D95" w:rsidRDefault="002022FF" w:rsidP="002022FF">
            <w:pPr>
              <w:jc w:val="center"/>
              <w:rPr>
                <w:sz w:val="28"/>
                <w:szCs w:val="28"/>
              </w:rPr>
            </w:pPr>
            <w:r>
              <w:rPr>
                <w:sz w:val="28"/>
                <w:szCs w:val="28"/>
              </w:rPr>
              <w:t>19-21</w:t>
            </w:r>
          </w:p>
        </w:tc>
      </w:tr>
      <w:tr w:rsidR="00160D95" w:rsidRPr="00C33A33" w:rsidTr="00716312">
        <w:tc>
          <w:tcPr>
            <w:tcW w:w="861" w:type="dxa"/>
            <w:shd w:val="clear" w:color="auto" w:fill="auto"/>
          </w:tcPr>
          <w:p w:rsidR="00160D95" w:rsidRPr="00C33A33" w:rsidRDefault="00160D95" w:rsidP="00B5331D">
            <w:pPr>
              <w:jc w:val="center"/>
              <w:rPr>
                <w:b/>
                <w:sz w:val="28"/>
                <w:szCs w:val="28"/>
                <w:lang w:val="en-US"/>
              </w:rPr>
            </w:pPr>
            <w:r w:rsidRPr="00C33A33">
              <w:rPr>
                <w:b/>
                <w:sz w:val="28"/>
                <w:szCs w:val="28"/>
                <w:lang w:val="en-US"/>
              </w:rPr>
              <w:t>II</w:t>
            </w:r>
          </w:p>
        </w:tc>
        <w:tc>
          <w:tcPr>
            <w:tcW w:w="7799" w:type="dxa"/>
            <w:shd w:val="clear" w:color="auto" w:fill="auto"/>
          </w:tcPr>
          <w:p w:rsidR="00160D95" w:rsidRPr="00C33A33" w:rsidRDefault="00160D95" w:rsidP="00B5331D">
            <w:pPr>
              <w:jc w:val="center"/>
              <w:rPr>
                <w:b/>
                <w:sz w:val="28"/>
                <w:szCs w:val="28"/>
              </w:rPr>
            </w:pPr>
            <w:r w:rsidRPr="00C33A33">
              <w:rPr>
                <w:b/>
                <w:sz w:val="28"/>
                <w:szCs w:val="28"/>
              </w:rPr>
              <w:t>Содержательный раздел</w:t>
            </w:r>
            <w:r w:rsidR="00671440" w:rsidRPr="00C33A33">
              <w:rPr>
                <w:b/>
                <w:sz w:val="28"/>
                <w:szCs w:val="28"/>
              </w:rPr>
              <w:t>.</w:t>
            </w:r>
          </w:p>
        </w:tc>
        <w:tc>
          <w:tcPr>
            <w:tcW w:w="1087" w:type="dxa"/>
            <w:shd w:val="clear" w:color="auto" w:fill="auto"/>
          </w:tcPr>
          <w:p w:rsidR="00160D95" w:rsidRPr="00C33A33" w:rsidRDefault="00C33A33" w:rsidP="002022FF">
            <w:pPr>
              <w:jc w:val="center"/>
              <w:rPr>
                <w:b/>
                <w:sz w:val="28"/>
                <w:szCs w:val="28"/>
              </w:rPr>
            </w:pPr>
            <w:r>
              <w:rPr>
                <w:b/>
                <w:sz w:val="28"/>
                <w:szCs w:val="28"/>
              </w:rPr>
              <w:t>21-32</w:t>
            </w:r>
          </w:p>
        </w:tc>
      </w:tr>
      <w:tr w:rsidR="00160D95" w:rsidTr="00716312">
        <w:tc>
          <w:tcPr>
            <w:tcW w:w="861" w:type="dxa"/>
            <w:shd w:val="clear" w:color="auto" w:fill="auto"/>
          </w:tcPr>
          <w:p w:rsidR="00160D95" w:rsidRPr="00160D95" w:rsidRDefault="00160D95" w:rsidP="00B5331D">
            <w:pPr>
              <w:jc w:val="center"/>
              <w:rPr>
                <w:sz w:val="28"/>
                <w:szCs w:val="28"/>
              </w:rPr>
            </w:pPr>
            <w:r w:rsidRPr="00160D95">
              <w:rPr>
                <w:sz w:val="28"/>
                <w:szCs w:val="28"/>
              </w:rPr>
              <w:t>2.1.</w:t>
            </w:r>
          </w:p>
        </w:tc>
        <w:tc>
          <w:tcPr>
            <w:tcW w:w="7799" w:type="dxa"/>
            <w:shd w:val="clear" w:color="auto" w:fill="auto"/>
          </w:tcPr>
          <w:p w:rsidR="00160D95" w:rsidRPr="00160D95" w:rsidRDefault="00160D95" w:rsidP="00B5331D">
            <w:pPr>
              <w:jc w:val="both"/>
              <w:rPr>
                <w:sz w:val="28"/>
                <w:szCs w:val="28"/>
              </w:rPr>
            </w:pPr>
            <w:r w:rsidRPr="00160D95">
              <w:rPr>
                <w:sz w:val="28"/>
                <w:szCs w:val="28"/>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87" w:type="dxa"/>
            <w:shd w:val="clear" w:color="auto" w:fill="auto"/>
          </w:tcPr>
          <w:p w:rsidR="00160D95" w:rsidRPr="00160D95" w:rsidRDefault="002022FF" w:rsidP="002022FF">
            <w:pPr>
              <w:jc w:val="center"/>
              <w:rPr>
                <w:sz w:val="28"/>
                <w:szCs w:val="28"/>
              </w:rPr>
            </w:pPr>
            <w:r>
              <w:rPr>
                <w:sz w:val="28"/>
                <w:szCs w:val="28"/>
              </w:rPr>
              <w:t>21-24</w:t>
            </w:r>
          </w:p>
        </w:tc>
      </w:tr>
      <w:tr w:rsidR="0083043E" w:rsidTr="00716312">
        <w:tc>
          <w:tcPr>
            <w:tcW w:w="861" w:type="dxa"/>
            <w:shd w:val="clear" w:color="auto" w:fill="auto"/>
          </w:tcPr>
          <w:p w:rsidR="0083043E" w:rsidRPr="00160D95" w:rsidRDefault="0083043E" w:rsidP="00B5331D">
            <w:pPr>
              <w:jc w:val="center"/>
              <w:rPr>
                <w:sz w:val="28"/>
                <w:szCs w:val="28"/>
              </w:rPr>
            </w:pPr>
            <w:r w:rsidRPr="00160D95">
              <w:rPr>
                <w:sz w:val="28"/>
                <w:szCs w:val="28"/>
              </w:rPr>
              <w:t>2.2.</w:t>
            </w:r>
          </w:p>
        </w:tc>
        <w:tc>
          <w:tcPr>
            <w:tcW w:w="7799" w:type="dxa"/>
            <w:shd w:val="clear" w:color="auto" w:fill="auto"/>
          </w:tcPr>
          <w:p w:rsidR="0083043E" w:rsidRPr="00160D95" w:rsidRDefault="0083043E" w:rsidP="00B5331D">
            <w:pPr>
              <w:jc w:val="both"/>
              <w:rPr>
                <w:sz w:val="28"/>
                <w:szCs w:val="28"/>
              </w:rPr>
            </w:pPr>
            <w:r w:rsidRPr="00160D95">
              <w:rPr>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87" w:type="dxa"/>
            <w:shd w:val="clear" w:color="auto" w:fill="auto"/>
          </w:tcPr>
          <w:p w:rsidR="0083043E" w:rsidRPr="00160D95" w:rsidRDefault="002022FF" w:rsidP="002022FF">
            <w:pPr>
              <w:jc w:val="center"/>
              <w:rPr>
                <w:sz w:val="28"/>
                <w:szCs w:val="28"/>
              </w:rPr>
            </w:pPr>
            <w:r>
              <w:rPr>
                <w:sz w:val="28"/>
                <w:szCs w:val="28"/>
              </w:rPr>
              <w:t>24-26</w:t>
            </w:r>
          </w:p>
        </w:tc>
      </w:tr>
      <w:tr w:rsidR="0083043E" w:rsidTr="00716312">
        <w:tc>
          <w:tcPr>
            <w:tcW w:w="861" w:type="dxa"/>
            <w:shd w:val="clear" w:color="auto" w:fill="auto"/>
          </w:tcPr>
          <w:p w:rsidR="0083043E" w:rsidRPr="00160D95" w:rsidRDefault="00B5331D" w:rsidP="00B5331D">
            <w:pPr>
              <w:jc w:val="center"/>
              <w:rPr>
                <w:sz w:val="28"/>
                <w:szCs w:val="28"/>
              </w:rPr>
            </w:pPr>
            <w:r w:rsidRPr="00160D95">
              <w:rPr>
                <w:sz w:val="28"/>
                <w:szCs w:val="28"/>
              </w:rPr>
              <w:t>2.3.</w:t>
            </w:r>
          </w:p>
        </w:tc>
        <w:tc>
          <w:tcPr>
            <w:tcW w:w="7799" w:type="dxa"/>
            <w:shd w:val="clear" w:color="auto" w:fill="auto"/>
          </w:tcPr>
          <w:p w:rsidR="0083043E" w:rsidRPr="00160D95" w:rsidRDefault="00B5331D" w:rsidP="00B5331D">
            <w:pPr>
              <w:jc w:val="both"/>
              <w:rPr>
                <w:sz w:val="28"/>
                <w:szCs w:val="28"/>
              </w:rPr>
            </w:pPr>
            <w:r w:rsidRPr="00160D95">
              <w:rPr>
                <w:sz w:val="28"/>
                <w:szCs w:val="28"/>
              </w:rPr>
              <w:t>Способы и направления поддержки детской инициативы</w:t>
            </w:r>
          </w:p>
        </w:tc>
        <w:tc>
          <w:tcPr>
            <w:tcW w:w="1087" w:type="dxa"/>
            <w:shd w:val="clear" w:color="auto" w:fill="auto"/>
          </w:tcPr>
          <w:p w:rsidR="0083043E" w:rsidRPr="00160D95" w:rsidRDefault="002022FF" w:rsidP="002022FF">
            <w:pPr>
              <w:jc w:val="center"/>
              <w:rPr>
                <w:sz w:val="28"/>
                <w:szCs w:val="28"/>
              </w:rPr>
            </w:pPr>
            <w:r>
              <w:rPr>
                <w:sz w:val="28"/>
                <w:szCs w:val="28"/>
              </w:rPr>
              <w:t>26-27</w:t>
            </w:r>
          </w:p>
        </w:tc>
      </w:tr>
      <w:tr w:rsidR="0083043E" w:rsidTr="00716312">
        <w:tc>
          <w:tcPr>
            <w:tcW w:w="861" w:type="dxa"/>
            <w:shd w:val="clear" w:color="auto" w:fill="auto"/>
          </w:tcPr>
          <w:p w:rsidR="0083043E" w:rsidRPr="00160D95" w:rsidRDefault="00B5331D" w:rsidP="00B5331D">
            <w:pPr>
              <w:jc w:val="center"/>
              <w:rPr>
                <w:sz w:val="28"/>
                <w:szCs w:val="28"/>
              </w:rPr>
            </w:pPr>
            <w:r w:rsidRPr="00160D95">
              <w:rPr>
                <w:sz w:val="28"/>
                <w:szCs w:val="28"/>
              </w:rPr>
              <w:t>2.4.</w:t>
            </w:r>
          </w:p>
        </w:tc>
        <w:tc>
          <w:tcPr>
            <w:tcW w:w="7799" w:type="dxa"/>
            <w:shd w:val="clear" w:color="auto" w:fill="auto"/>
          </w:tcPr>
          <w:p w:rsidR="0083043E" w:rsidRPr="00160D95" w:rsidRDefault="00B5331D" w:rsidP="00B5331D">
            <w:pPr>
              <w:jc w:val="both"/>
              <w:rPr>
                <w:sz w:val="28"/>
                <w:szCs w:val="28"/>
              </w:rPr>
            </w:pPr>
            <w:r w:rsidRPr="00160D95">
              <w:rPr>
                <w:sz w:val="28"/>
                <w:szCs w:val="28"/>
              </w:rPr>
              <w:t>Особенности взаимодействия  педагогического коллектива с семьями воспитанников</w:t>
            </w:r>
            <w:r w:rsidR="00961232">
              <w:rPr>
                <w:sz w:val="28"/>
                <w:szCs w:val="28"/>
              </w:rPr>
              <w:t>.</w:t>
            </w:r>
          </w:p>
        </w:tc>
        <w:tc>
          <w:tcPr>
            <w:tcW w:w="1087" w:type="dxa"/>
            <w:shd w:val="clear" w:color="auto" w:fill="auto"/>
          </w:tcPr>
          <w:p w:rsidR="0083043E" w:rsidRPr="00160D95" w:rsidRDefault="00716312" w:rsidP="002022FF">
            <w:pPr>
              <w:jc w:val="center"/>
              <w:rPr>
                <w:sz w:val="28"/>
                <w:szCs w:val="28"/>
              </w:rPr>
            </w:pPr>
            <w:r>
              <w:rPr>
                <w:sz w:val="28"/>
                <w:szCs w:val="28"/>
              </w:rPr>
              <w:t>27-33</w:t>
            </w:r>
          </w:p>
        </w:tc>
      </w:tr>
      <w:tr w:rsidR="00160D95" w:rsidRPr="00C33A33" w:rsidTr="00716312">
        <w:tc>
          <w:tcPr>
            <w:tcW w:w="861" w:type="dxa"/>
            <w:shd w:val="clear" w:color="auto" w:fill="auto"/>
          </w:tcPr>
          <w:p w:rsidR="00160D95" w:rsidRPr="00C33A33" w:rsidRDefault="00160D95" w:rsidP="00B5331D">
            <w:pPr>
              <w:jc w:val="center"/>
              <w:rPr>
                <w:b/>
                <w:sz w:val="28"/>
                <w:szCs w:val="28"/>
              </w:rPr>
            </w:pPr>
            <w:r w:rsidRPr="00C33A33">
              <w:rPr>
                <w:b/>
                <w:sz w:val="28"/>
                <w:szCs w:val="28"/>
                <w:lang w:val="en-US"/>
              </w:rPr>
              <w:t>III</w:t>
            </w:r>
          </w:p>
        </w:tc>
        <w:tc>
          <w:tcPr>
            <w:tcW w:w="7799" w:type="dxa"/>
            <w:shd w:val="clear" w:color="auto" w:fill="auto"/>
          </w:tcPr>
          <w:p w:rsidR="00160D95" w:rsidRPr="00C33A33" w:rsidRDefault="00160D95" w:rsidP="00B5331D">
            <w:pPr>
              <w:jc w:val="center"/>
              <w:rPr>
                <w:b/>
                <w:sz w:val="28"/>
                <w:szCs w:val="28"/>
              </w:rPr>
            </w:pPr>
            <w:r w:rsidRPr="00C33A33">
              <w:rPr>
                <w:b/>
                <w:sz w:val="28"/>
                <w:szCs w:val="28"/>
              </w:rPr>
              <w:t>Организационный раздел</w:t>
            </w:r>
            <w:r w:rsidR="00671440" w:rsidRPr="00C33A33">
              <w:rPr>
                <w:b/>
                <w:sz w:val="28"/>
                <w:szCs w:val="28"/>
              </w:rPr>
              <w:t>.</w:t>
            </w:r>
          </w:p>
        </w:tc>
        <w:tc>
          <w:tcPr>
            <w:tcW w:w="1087" w:type="dxa"/>
            <w:shd w:val="clear" w:color="auto" w:fill="auto"/>
          </w:tcPr>
          <w:p w:rsidR="00160D95" w:rsidRPr="00C33A33" w:rsidRDefault="00716312" w:rsidP="002022FF">
            <w:pPr>
              <w:jc w:val="center"/>
              <w:rPr>
                <w:b/>
                <w:sz w:val="28"/>
                <w:szCs w:val="28"/>
              </w:rPr>
            </w:pPr>
            <w:r>
              <w:rPr>
                <w:b/>
                <w:sz w:val="28"/>
                <w:szCs w:val="28"/>
              </w:rPr>
              <w:t>33-51</w:t>
            </w:r>
          </w:p>
        </w:tc>
      </w:tr>
      <w:tr w:rsidR="00160D95" w:rsidTr="00716312">
        <w:tc>
          <w:tcPr>
            <w:tcW w:w="861" w:type="dxa"/>
            <w:shd w:val="clear" w:color="auto" w:fill="auto"/>
          </w:tcPr>
          <w:p w:rsidR="00160D95" w:rsidRPr="00160D95" w:rsidRDefault="00160D95" w:rsidP="00B5331D">
            <w:pPr>
              <w:jc w:val="center"/>
              <w:rPr>
                <w:sz w:val="28"/>
                <w:szCs w:val="28"/>
              </w:rPr>
            </w:pPr>
            <w:r w:rsidRPr="00160D95">
              <w:rPr>
                <w:sz w:val="28"/>
                <w:szCs w:val="28"/>
              </w:rPr>
              <w:t>3.1.</w:t>
            </w:r>
          </w:p>
        </w:tc>
        <w:tc>
          <w:tcPr>
            <w:tcW w:w="7799" w:type="dxa"/>
            <w:shd w:val="clear" w:color="auto" w:fill="auto"/>
          </w:tcPr>
          <w:p w:rsidR="00160D95" w:rsidRPr="00160D95" w:rsidRDefault="00160D95" w:rsidP="00B5331D">
            <w:pPr>
              <w:rPr>
                <w:sz w:val="28"/>
                <w:szCs w:val="28"/>
              </w:rPr>
            </w:pPr>
            <w:r w:rsidRPr="00160D95">
              <w:rPr>
                <w:sz w:val="28"/>
                <w:szCs w:val="28"/>
              </w:rPr>
              <w:t>Матер</w:t>
            </w:r>
            <w:r w:rsidR="00961232">
              <w:rPr>
                <w:sz w:val="28"/>
                <w:szCs w:val="28"/>
              </w:rPr>
              <w:t>иально-техническое обеспечение программы.</w:t>
            </w:r>
          </w:p>
        </w:tc>
        <w:tc>
          <w:tcPr>
            <w:tcW w:w="1087" w:type="dxa"/>
            <w:shd w:val="clear" w:color="auto" w:fill="auto"/>
          </w:tcPr>
          <w:p w:rsidR="00160D95" w:rsidRPr="00160D95" w:rsidRDefault="00044CF6" w:rsidP="002022FF">
            <w:pPr>
              <w:jc w:val="center"/>
              <w:rPr>
                <w:sz w:val="28"/>
                <w:szCs w:val="28"/>
              </w:rPr>
            </w:pPr>
            <w:r>
              <w:rPr>
                <w:sz w:val="28"/>
                <w:szCs w:val="28"/>
              </w:rPr>
              <w:t>33</w:t>
            </w:r>
            <w:r w:rsidR="00716312">
              <w:rPr>
                <w:sz w:val="28"/>
                <w:szCs w:val="28"/>
              </w:rPr>
              <w:t>-34</w:t>
            </w:r>
          </w:p>
        </w:tc>
      </w:tr>
      <w:tr w:rsidR="00160D95" w:rsidTr="00716312">
        <w:tc>
          <w:tcPr>
            <w:tcW w:w="861" w:type="dxa"/>
            <w:shd w:val="clear" w:color="auto" w:fill="auto"/>
          </w:tcPr>
          <w:p w:rsidR="00160D95" w:rsidRPr="00160D95" w:rsidRDefault="00160D95" w:rsidP="00B5331D">
            <w:pPr>
              <w:jc w:val="center"/>
              <w:rPr>
                <w:sz w:val="28"/>
                <w:szCs w:val="28"/>
              </w:rPr>
            </w:pPr>
            <w:r w:rsidRPr="00160D95">
              <w:rPr>
                <w:sz w:val="28"/>
                <w:szCs w:val="28"/>
              </w:rPr>
              <w:t>3.2.</w:t>
            </w:r>
          </w:p>
        </w:tc>
        <w:tc>
          <w:tcPr>
            <w:tcW w:w="7799" w:type="dxa"/>
            <w:shd w:val="clear" w:color="auto" w:fill="auto"/>
          </w:tcPr>
          <w:p w:rsidR="00160D95" w:rsidRPr="00160D95" w:rsidRDefault="00961232" w:rsidP="00B5331D">
            <w:pPr>
              <w:rPr>
                <w:sz w:val="28"/>
                <w:szCs w:val="28"/>
              </w:rPr>
            </w:pPr>
            <w:r w:rsidRPr="00160D95">
              <w:rPr>
                <w:sz w:val="28"/>
                <w:szCs w:val="28"/>
              </w:rPr>
              <w:t>Режим дня</w:t>
            </w:r>
            <w:r>
              <w:rPr>
                <w:sz w:val="28"/>
                <w:szCs w:val="28"/>
              </w:rPr>
              <w:t>.</w:t>
            </w:r>
          </w:p>
        </w:tc>
        <w:tc>
          <w:tcPr>
            <w:tcW w:w="1087" w:type="dxa"/>
            <w:shd w:val="clear" w:color="auto" w:fill="auto"/>
          </w:tcPr>
          <w:p w:rsidR="00160D95" w:rsidRPr="00160D95" w:rsidRDefault="00716312" w:rsidP="002022FF">
            <w:pPr>
              <w:jc w:val="center"/>
              <w:rPr>
                <w:sz w:val="28"/>
                <w:szCs w:val="28"/>
              </w:rPr>
            </w:pPr>
            <w:r>
              <w:rPr>
                <w:sz w:val="28"/>
                <w:szCs w:val="28"/>
              </w:rPr>
              <w:t>34-35</w:t>
            </w:r>
          </w:p>
        </w:tc>
      </w:tr>
      <w:tr w:rsidR="00160D95" w:rsidTr="00716312">
        <w:trPr>
          <w:trHeight w:val="422"/>
        </w:trPr>
        <w:tc>
          <w:tcPr>
            <w:tcW w:w="861" w:type="dxa"/>
            <w:shd w:val="clear" w:color="auto" w:fill="auto"/>
          </w:tcPr>
          <w:p w:rsidR="00160D95" w:rsidRPr="00160D95" w:rsidRDefault="00160D95" w:rsidP="00B5331D">
            <w:pPr>
              <w:jc w:val="center"/>
              <w:rPr>
                <w:sz w:val="28"/>
                <w:szCs w:val="28"/>
              </w:rPr>
            </w:pPr>
            <w:r w:rsidRPr="00160D95">
              <w:rPr>
                <w:sz w:val="28"/>
                <w:szCs w:val="28"/>
              </w:rPr>
              <w:t>3.3.</w:t>
            </w:r>
          </w:p>
        </w:tc>
        <w:tc>
          <w:tcPr>
            <w:tcW w:w="7799" w:type="dxa"/>
            <w:shd w:val="clear" w:color="auto" w:fill="auto"/>
          </w:tcPr>
          <w:p w:rsidR="00160D95" w:rsidRPr="00961232" w:rsidRDefault="00961232" w:rsidP="00961232">
            <w:pPr>
              <w:spacing w:line="360" w:lineRule="auto"/>
              <w:rPr>
                <w:sz w:val="28"/>
                <w:szCs w:val="28"/>
              </w:rPr>
            </w:pPr>
            <w:r w:rsidRPr="00961232">
              <w:rPr>
                <w:bCs/>
                <w:sz w:val="28"/>
                <w:szCs w:val="28"/>
              </w:rPr>
              <w:t>Предметно-пространственная развивающая среда</w:t>
            </w:r>
            <w:r w:rsidRPr="00961232">
              <w:rPr>
                <w:sz w:val="28"/>
                <w:szCs w:val="28"/>
              </w:rPr>
              <w:t>.</w:t>
            </w:r>
          </w:p>
        </w:tc>
        <w:tc>
          <w:tcPr>
            <w:tcW w:w="1087" w:type="dxa"/>
            <w:shd w:val="clear" w:color="auto" w:fill="auto"/>
          </w:tcPr>
          <w:p w:rsidR="00160D95" w:rsidRPr="00160D95" w:rsidRDefault="00716312" w:rsidP="002022FF">
            <w:pPr>
              <w:jc w:val="center"/>
              <w:rPr>
                <w:sz w:val="28"/>
                <w:szCs w:val="28"/>
              </w:rPr>
            </w:pPr>
            <w:r>
              <w:rPr>
                <w:sz w:val="28"/>
                <w:szCs w:val="28"/>
              </w:rPr>
              <w:t>35-42</w:t>
            </w:r>
          </w:p>
        </w:tc>
      </w:tr>
      <w:tr w:rsidR="00160D95" w:rsidTr="00716312">
        <w:tc>
          <w:tcPr>
            <w:tcW w:w="861" w:type="dxa"/>
            <w:shd w:val="clear" w:color="auto" w:fill="auto"/>
          </w:tcPr>
          <w:p w:rsidR="00160D95" w:rsidRPr="00160D95" w:rsidRDefault="00160D95" w:rsidP="00B5331D">
            <w:pPr>
              <w:jc w:val="center"/>
              <w:rPr>
                <w:sz w:val="28"/>
                <w:szCs w:val="28"/>
              </w:rPr>
            </w:pPr>
            <w:r w:rsidRPr="00160D95">
              <w:rPr>
                <w:sz w:val="28"/>
                <w:szCs w:val="28"/>
              </w:rPr>
              <w:t>3.4.</w:t>
            </w:r>
          </w:p>
        </w:tc>
        <w:tc>
          <w:tcPr>
            <w:tcW w:w="7799" w:type="dxa"/>
            <w:shd w:val="clear" w:color="auto" w:fill="auto"/>
          </w:tcPr>
          <w:p w:rsidR="00160D95" w:rsidRPr="00160D95" w:rsidRDefault="00160D95" w:rsidP="000054EA">
            <w:pPr>
              <w:rPr>
                <w:sz w:val="28"/>
                <w:szCs w:val="28"/>
              </w:rPr>
            </w:pPr>
            <w:r w:rsidRPr="00160D95">
              <w:rPr>
                <w:sz w:val="28"/>
                <w:szCs w:val="28"/>
              </w:rPr>
              <w:t xml:space="preserve"> </w:t>
            </w:r>
            <w:r w:rsidR="000054EA" w:rsidRPr="009906E2">
              <w:rPr>
                <w:sz w:val="28"/>
                <w:szCs w:val="28"/>
              </w:rPr>
              <w:t>Список методических пособий к Программе</w:t>
            </w:r>
          </w:p>
        </w:tc>
        <w:tc>
          <w:tcPr>
            <w:tcW w:w="1087" w:type="dxa"/>
            <w:shd w:val="clear" w:color="auto" w:fill="auto"/>
          </w:tcPr>
          <w:p w:rsidR="00160D95" w:rsidRPr="00160D95" w:rsidRDefault="00716312" w:rsidP="002022FF">
            <w:pPr>
              <w:jc w:val="center"/>
              <w:rPr>
                <w:sz w:val="28"/>
                <w:szCs w:val="28"/>
              </w:rPr>
            </w:pPr>
            <w:r>
              <w:rPr>
                <w:sz w:val="28"/>
                <w:szCs w:val="28"/>
              </w:rPr>
              <w:t>42-51</w:t>
            </w:r>
          </w:p>
        </w:tc>
      </w:tr>
    </w:tbl>
    <w:p w:rsidR="00771420" w:rsidRDefault="00771420"/>
    <w:p w:rsidR="00B05AA4" w:rsidRDefault="00B05AA4"/>
    <w:p w:rsidR="00160D95" w:rsidRDefault="00160D95"/>
    <w:p w:rsidR="00160D95" w:rsidRDefault="00160D95"/>
    <w:p w:rsidR="00160D95" w:rsidRDefault="00160D95"/>
    <w:p w:rsidR="009906E2" w:rsidRDefault="009906E2"/>
    <w:p w:rsidR="009906E2" w:rsidRDefault="009906E2"/>
    <w:p w:rsidR="009906E2" w:rsidRDefault="009906E2"/>
    <w:p w:rsidR="009906E2" w:rsidRDefault="009906E2"/>
    <w:p w:rsidR="009906E2" w:rsidRDefault="009906E2"/>
    <w:p w:rsidR="009906E2" w:rsidRDefault="009906E2"/>
    <w:p w:rsidR="009906E2" w:rsidRDefault="009906E2"/>
    <w:p w:rsidR="009906E2" w:rsidRDefault="009906E2"/>
    <w:p w:rsidR="009906E2" w:rsidRDefault="009906E2"/>
    <w:p w:rsidR="009906E2" w:rsidRDefault="009906E2"/>
    <w:p w:rsidR="009906E2" w:rsidRDefault="009906E2"/>
    <w:p w:rsidR="009906E2" w:rsidRDefault="009906E2"/>
    <w:p w:rsidR="00160D95" w:rsidRDefault="00160D95"/>
    <w:p w:rsidR="000054EA" w:rsidRDefault="000054EA"/>
    <w:p w:rsidR="000054EA" w:rsidRDefault="000054EA"/>
    <w:p w:rsidR="000054EA" w:rsidRDefault="000054EA"/>
    <w:p w:rsidR="000054EA" w:rsidRDefault="000054EA"/>
    <w:p w:rsidR="00160D95" w:rsidRDefault="00160D95"/>
    <w:p w:rsidR="00494682" w:rsidRDefault="00494682"/>
    <w:p w:rsidR="00160D95" w:rsidRDefault="00160D95"/>
    <w:p w:rsidR="00160D95" w:rsidRDefault="00160D95"/>
    <w:p w:rsidR="00160D95" w:rsidRDefault="00160D95"/>
    <w:p w:rsidR="00160D95" w:rsidRPr="00824277" w:rsidRDefault="00160D95" w:rsidP="00824277">
      <w:pPr>
        <w:spacing w:line="360" w:lineRule="auto"/>
        <w:jc w:val="center"/>
        <w:rPr>
          <w:b/>
          <w:sz w:val="28"/>
          <w:szCs w:val="28"/>
        </w:rPr>
      </w:pPr>
      <w:r w:rsidRPr="00824277">
        <w:rPr>
          <w:b/>
          <w:sz w:val="28"/>
          <w:szCs w:val="28"/>
        </w:rPr>
        <w:t>Общая информация о МБДОУ</w:t>
      </w:r>
      <w:r w:rsidR="00C33A33">
        <w:rPr>
          <w:b/>
          <w:sz w:val="28"/>
          <w:szCs w:val="28"/>
        </w:rPr>
        <w:t xml:space="preserve"> </w:t>
      </w:r>
      <w:r w:rsidRPr="00824277">
        <w:rPr>
          <w:b/>
          <w:sz w:val="28"/>
          <w:szCs w:val="28"/>
        </w:rPr>
        <w:t>№</w:t>
      </w:r>
      <w:r w:rsidR="00C33A33">
        <w:rPr>
          <w:b/>
          <w:sz w:val="28"/>
          <w:szCs w:val="28"/>
        </w:rPr>
        <w:t xml:space="preserve"> </w:t>
      </w:r>
      <w:r w:rsidRPr="00824277">
        <w:rPr>
          <w:b/>
          <w:sz w:val="28"/>
          <w:szCs w:val="28"/>
        </w:rPr>
        <w:t>293.</w:t>
      </w:r>
    </w:p>
    <w:p w:rsidR="00160D95" w:rsidRPr="00824277" w:rsidRDefault="00160D95" w:rsidP="00160D95">
      <w:pPr>
        <w:spacing w:line="360" w:lineRule="auto"/>
        <w:rPr>
          <w:sz w:val="28"/>
          <w:szCs w:val="28"/>
        </w:rPr>
      </w:pPr>
      <w:r w:rsidRPr="00824277">
        <w:rPr>
          <w:sz w:val="28"/>
          <w:szCs w:val="28"/>
        </w:rPr>
        <w:t>1.Общие сведения о дошкольном образовательном учреждении.</w:t>
      </w:r>
      <w:r w:rsidR="00A160BF">
        <w:rPr>
          <w:sz w:val="28"/>
          <w:szCs w:val="28"/>
        </w:rPr>
        <w:t xml:space="preserve"> </w:t>
      </w:r>
    </w:p>
    <w:p w:rsidR="00160D95" w:rsidRPr="00824277" w:rsidRDefault="00160D95" w:rsidP="00160D95">
      <w:pPr>
        <w:spacing w:line="360" w:lineRule="auto"/>
        <w:rPr>
          <w:sz w:val="28"/>
          <w:szCs w:val="28"/>
        </w:rPr>
      </w:pPr>
      <w:r w:rsidRPr="00824277">
        <w:rPr>
          <w:sz w:val="28"/>
          <w:szCs w:val="28"/>
        </w:rPr>
        <w:t>1.1. Организационно-правовая форма образовательного учреждения (организации).</w:t>
      </w:r>
    </w:p>
    <w:p w:rsidR="00160D95" w:rsidRPr="00824277" w:rsidRDefault="00160D95" w:rsidP="00160D95">
      <w:pPr>
        <w:pStyle w:val="a4"/>
        <w:spacing w:line="360" w:lineRule="auto"/>
        <w:ind w:left="0" w:firstLine="0"/>
        <w:jc w:val="left"/>
        <w:rPr>
          <w:szCs w:val="28"/>
        </w:rPr>
      </w:pPr>
      <w:r w:rsidRPr="00824277">
        <w:rPr>
          <w:szCs w:val="28"/>
        </w:rPr>
        <w:t xml:space="preserve">1.2. Юридический адрес: 344091, г. Ростов-на-Дону, пр. Коммунистический </w:t>
      </w:r>
      <w:r w:rsidR="00B5331D">
        <w:rPr>
          <w:szCs w:val="28"/>
        </w:rPr>
        <w:t xml:space="preserve">  </w:t>
      </w:r>
      <w:r w:rsidRPr="00824277">
        <w:rPr>
          <w:szCs w:val="28"/>
        </w:rPr>
        <w:t>37/2</w:t>
      </w:r>
      <w:r w:rsidR="00B5331D">
        <w:rPr>
          <w:szCs w:val="28"/>
        </w:rPr>
        <w:t>.</w:t>
      </w:r>
    </w:p>
    <w:p w:rsidR="00160D95" w:rsidRPr="00824277" w:rsidRDefault="00160D95" w:rsidP="00160D95">
      <w:pPr>
        <w:pStyle w:val="a4"/>
        <w:spacing w:line="360" w:lineRule="auto"/>
        <w:ind w:left="0" w:firstLine="0"/>
        <w:jc w:val="left"/>
        <w:rPr>
          <w:szCs w:val="28"/>
        </w:rPr>
      </w:pPr>
      <w:r w:rsidRPr="00824277">
        <w:rPr>
          <w:szCs w:val="28"/>
        </w:rPr>
        <w:t>1.3. Фактический адрес:  344091, г. Ростов-на-Дону, пр. Коммунистический 37/2</w:t>
      </w:r>
      <w:r w:rsidR="00B5331D">
        <w:rPr>
          <w:szCs w:val="28"/>
        </w:rPr>
        <w:t>.</w:t>
      </w:r>
    </w:p>
    <w:p w:rsidR="00160D95" w:rsidRPr="00824277" w:rsidRDefault="00160D95" w:rsidP="00160D95">
      <w:pPr>
        <w:pStyle w:val="a4"/>
        <w:spacing w:line="360" w:lineRule="auto"/>
        <w:ind w:left="0" w:firstLine="0"/>
        <w:jc w:val="left"/>
        <w:rPr>
          <w:szCs w:val="28"/>
        </w:rPr>
      </w:pPr>
      <w:r w:rsidRPr="00824277">
        <w:rPr>
          <w:szCs w:val="28"/>
        </w:rPr>
        <w:t xml:space="preserve">  </w:t>
      </w:r>
      <w:r w:rsidRPr="00824277">
        <w:rPr>
          <w:szCs w:val="28"/>
        </w:rPr>
        <w:tab/>
      </w:r>
      <w:r w:rsidRPr="00824277">
        <w:rPr>
          <w:szCs w:val="28"/>
        </w:rPr>
        <w:tab/>
        <w:t xml:space="preserve">                   344055, г. Ростов-на-Дону, ул. Совхозная, 18 а</w:t>
      </w:r>
    </w:p>
    <w:p w:rsidR="00160D95" w:rsidRPr="00824277" w:rsidRDefault="00160D95" w:rsidP="00160D95">
      <w:pPr>
        <w:pStyle w:val="a4"/>
        <w:spacing w:line="360" w:lineRule="auto"/>
        <w:ind w:left="0" w:firstLine="0"/>
        <w:jc w:val="left"/>
        <w:rPr>
          <w:szCs w:val="28"/>
        </w:rPr>
      </w:pPr>
      <w:r w:rsidRPr="00824277">
        <w:rPr>
          <w:szCs w:val="28"/>
        </w:rPr>
        <w:t xml:space="preserve">1.4. Телефон/факс: 8 (863) 222-04-97   </w:t>
      </w:r>
    </w:p>
    <w:p w:rsidR="00160D95" w:rsidRPr="00824277" w:rsidRDefault="00160D95" w:rsidP="00160D95">
      <w:pPr>
        <w:pStyle w:val="a4"/>
        <w:spacing w:line="360" w:lineRule="auto"/>
        <w:ind w:left="0" w:firstLine="0"/>
        <w:jc w:val="left"/>
        <w:rPr>
          <w:szCs w:val="28"/>
        </w:rPr>
      </w:pPr>
      <w:r w:rsidRPr="00824277">
        <w:rPr>
          <w:szCs w:val="28"/>
        </w:rPr>
        <w:t>1.5. Интернет – сайт: http://ds293-61.ru</w:t>
      </w:r>
    </w:p>
    <w:p w:rsidR="00160D95" w:rsidRPr="00824277" w:rsidRDefault="00160D95" w:rsidP="00160D95">
      <w:pPr>
        <w:pStyle w:val="a4"/>
        <w:spacing w:line="360" w:lineRule="auto"/>
        <w:ind w:left="0" w:firstLine="0"/>
        <w:jc w:val="left"/>
        <w:rPr>
          <w:szCs w:val="28"/>
        </w:rPr>
      </w:pPr>
      <w:r w:rsidRPr="00824277">
        <w:rPr>
          <w:szCs w:val="28"/>
        </w:rPr>
        <w:t xml:space="preserve">1.6. </w:t>
      </w:r>
      <w:r w:rsidRPr="00824277">
        <w:rPr>
          <w:szCs w:val="28"/>
          <w:lang w:val="en-US"/>
        </w:rPr>
        <w:t>E</w:t>
      </w:r>
      <w:r w:rsidRPr="00824277">
        <w:rPr>
          <w:szCs w:val="28"/>
        </w:rPr>
        <w:t>-</w:t>
      </w:r>
      <w:r w:rsidRPr="00824277">
        <w:rPr>
          <w:szCs w:val="28"/>
          <w:lang w:val="en-US"/>
        </w:rPr>
        <w:t>mail</w:t>
      </w:r>
      <w:r w:rsidRPr="00824277">
        <w:rPr>
          <w:szCs w:val="28"/>
        </w:rPr>
        <w:t xml:space="preserve">: </w:t>
      </w:r>
      <w:r w:rsidRPr="00824277">
        <w:rPr>
          <w:szCs w:val="28"/>
          <w:lang w:val="en-US"/>
        </w:rPr>
        <w:t>ds</w:t>
      </w:r>
      <w:r w:rsidRPr="00824277">
        <w:rPr>
          <w:szCs w:val="28"/>
        </w:rPr>
        <w:t>293@</w:t>
      </w:r>
      <w:r w:rsidRPr="00824277">
        <w:rPr>
          <w:szCs w:val="28"/>
          <w:lang w:val="en-US"/>
        </w:rPr>
        <w:t>mail</w:t>
      </w:r>
      <w:r w:rsidRPr="00824277">
        <w:rPr>
          <w:szCs w:val="28"/>
        </w:rPr>
        <w:t>.</w:t>
      </w:r>
      <w:proofErr w:type="spellStart"/>
      <w:r w:rsidRPr="00824277">
        <w:rPr>
          <w:szCs w:val="28"/>
          <w:lang w:val="en-US"/>
        </w:rPr>
        <w:t>ru</w:t>
      </w:r>
      <w:proofErr w:type="spellEnd"/>
    </w:p>
    <w:p w:rsidR="00160D95" w:rsidRPr="00824277" w:rsidRDefault="00160D95" w:rsidP="00160D95">
      <w:pPr>
        <w:pStyle w:val="a4"/>
        <w:spacing w:line="360" w:lineRule="auto"/>
        <w:ind w:left="0" w:firstLine="0"/>
        <w:jc w:val="both"/>
        <w:rPr>
          <w:szCs w:val="28"/>
        </w:rPr>
      </w:pPr>
      <w:r w:rsidRPr="00824277">
        <w:rPr>
          <w:szCs w:val="28"/>
        </w:rPr>
        <w:t xml:space="preserve">  2.Устав: Приказ Управления образования г. Ростова-на-Дону </w:t>
      </w:r>
    </w:p>
    <w:p w:rsidR="00160D95" w:rsidRPr="00824277" w:rsidRDefault="00160D95" w:rsidP="00160D95">
      <w:pPr>
        <w:pStyle w:val="a4"/>
        <w:spacing w:line="360" w:lineRule="auto"/>
        <w:ind w:left="0" w:firstLine="0"/>
        <w:jc w:val="both"/>
        <w:rPr>
          <w:szCs w:val="28"/>
        </w:rPr>
      </w:pPr>
      <w:r w:rsidRPr="00824277">
        <w:rPr>
          <w:szCs w:val="28"/>
        </w:rPr>
        <w:t>№ 724 от 02.07.2015 г.</w:t>
      </w:r>
    </w:p>
    <w:p w:rsidR="00160D95" w:rsidRPr="00824277" w:rsidRDefault="00160D95" w:rsidP="00160D95">
      <w:pPr>
        <w:pStyle w:val="a4"/>
        <w:spacing w:line="360" w:lineRule="auto"/>
        <w:ind w:left="0" w:firstLine="0"/>
        <w:jc w:val="both"/>
        <w:rPr>
          <w:szCs w:val="28"/>
        </w:rPr>
      </w:pPr>
      <w:r w:rsidRPr="00824277">
        <w:rPr>
          <w:szCs w:val="28"/>
        </w:rPr>
        <w:t>3. Договор с учредителем:  дата подписания  01.09.2015 г.</w:t>
      </w:r>
    </w:p>
    <w:p w:rsidR="00160D95" w:rsidRPr="00824277" w:rsidRDefault="00160D95" w:rsidP="00160D95">
      <w:pPr>
        <w:pStyle w:val="a4"/>
        <w:spacing w:line="360" w:lineRule="auto"/>
        <w:ind w:left="0" w:firstLine="0"/>
        <w:jc w:val="both"/>
        <w:rPr>
          <w:szCs w:val="28"/>
        </w:rPr>
      </w:pPr>
      <w:r w:rsidRPr="00824277">
        <w:rPr>
          <w:szCs w:val="28"/>
        </w:rPr>
        <w:t>4. Лицензия с приложениями: регистрационный номер № 5957, от 15.10.2015 года, серия 61Л01 № 0003550  срок действия лицензии: бессрочно</w:t>
      </w:r>
    </w:p>
    <w:p w:rsidR="00160D95" w:rsidRPr="00824277" w:rsidRDefault="00160D95" w:rsidP="00160D95">
      <w:pPr>
        <w:pStyle w:val="a4"/>
        <w:spacing w:line="360" w:lineRule="auto"/>
        <w:ind w:left="0" w:firstLine="0"/>
        <w:jc w:val="both"/>
        <w:rPr>
          <w:szCs w:val="28"/>
        </w:rPr>
      </w:pPr>
      <w:r w:rsidRPr="00824277">
        <w:rPr>
          <w:szCs w:val="28"/>
        </w:rPr>
        <w:t>3. Свидетельство о внесении в единый государственный реестр:</w:t>
      </w:r>
    </w:p>
    <w:p w:rsidR="00160D95" w:rsidRPr="00824277" w:rsidRDefault="00160D95" w:rsidP="00160D95">
      <w:pPr>
        <w:pStyle w:val="a4"/>
        <w:spacing w:line="360" w:lineRule="auto"/>
        <w:ind w:left="0" w:firstLine="0"/>
        <w:jc w:val="both"/>
        <w:rPr>
          <w:szCs w:val="28"/>
        </w:rPr>
      </w:pPr>
      <w:r w:rsidRPr="00824277">
        <w:rPr>
          <w:szCs w:val="28"/>
        </w:rPr>
        <w:t xml:space="preserve">ОГРН  № 1026104365132 от 21.07.2015 г.                    </w:t>
      </w:r>
    </w:p>
    <w:p w:rsidR="00824277" w:rsidRDefault="00160D95" w:rsidP="00824277">
      <w:pPr>
        <w:pStyle w:val="a4"/>
        <w:spacing w:line="360" w:lineRule="auto"/>
        <w:ind w:left="0" w:firstLine="0"/>
        <w:jc w:val="both"/>
        <w:rPr>
          <w:szCs w:val="28"/>
        </w:rPr>
      </w:pPr>
      <w:r w:rsidRPr="00824277">
        <w:rPr>
          <w:szCs w:val="28"/>
        </w:rPr>
        <w:t xml:space="preserve">4. Свидетельство о постановке на налоговый учет:  серия  61 007794795 № 6194 от 05.04.2000 г.  </w:t>
      </w:r>
    </w:p>
    <w:p w:rsidR="00824277" w:rsidRDefault="00824277" w:rsidP="00824277">
      <w:pPr>
        <w:pStyle w:val="a4"/>
        <w:spacing w:line="360" w:lineRule="auto"/>
        <w:ind w:left="0" w:firstLine="0"/>
        <w:jc w:val="both"/>
        <w:rPr>
          <w:szCs w:val="28"/>
        </w:rPr>
      </w:pPr>
      <w:r>
        <w:rPr>
          <w:szCs w:val="28"/>
        </w:rPr>
        <w:t xml:space="preserve">5. </w:t>
      </w:r>
      <w:r w:rsidR="009379BB">
        <w:rPr>
          <w:szCs w:val="28"/>
        </w:rPr>
        <w:t>МБДОУ №293</w:t>
      </w:r>
      <w:r w:rsidRPr="00824277">
        <w:rPr>
          <w:szCs w:val="28"/>
        </w:rPr>
        <w:t xml:space="preserve"> функционирует с 1970 года</w:t>
      </w:r>
    </w:p>
    <w:p w:rsidR="00824277" w:rsidRDefault="00824277" w:rsidP="00824277">
      <w:pPr>
        <w:pStyle w:val="a4"/>
        <w:spacing w:line="360" w:lineRule="auto"/>
        <w:ind w:left="0" w:firstLine="0"/>
        <w:jc w:val="both"/>
        <w:rPr>
          <w:b/>
          <w:i/>
          <w:szCs w:val="28"/>
        </w:rPr>
      </w:pPr>
      <w:r>
        <w:rPr>
          <w:szCs w:val="28"/>
        </w:rPr>
        <w:t xml:space="preserve">6. </w:t>
      </w:r>
      <w:r w:rsidRPr="00824277">
        <w:rPr>
          <w:szCs w:val="28"/>
        </w:rPr>
        <w:t xml:space="preserve">Проектная мощность: </w:t>
      </w:r>
      <w:r>
        <w:rPr>
          <w:b/>
          <w:i/>
          <w:szCs w:val="28"/>
        </w:rPr>
        <w:t>190</w:t>
      </w:r>
    </w:p>
    <w:p w:rsidR="00824277" w:rsidRDefault="00824277" w:rsidP="00824277">
      <w:pPr>
        <w:pStyle w:val="a4"/>
        <w:spacing w:line="360" w:lineRule="auto"/>
        <w:ind w:left="0" w:firstLine="0"/>
        <w:jc w:val="both"/>
        <w:rPr>
          <w:b/>
          <w:i/>
          <w:szCs w:val="28"/>
        </w:rPr>
      </w:pPr>
      <w:r w:rsidRPr="00824277">
        <w:rPr>
          <w:szCs w:val="28"/>
        </w:rPr>
        <w:t>7</w:t>
      </w:r>
      <w:r>
        <w:rPr>
          <w:b/>
          <w:i/>
          <w:szCs w:val="28"/>
        </w:rPr>
        <w:t xml:space="preserve">. </w:t>
      </w:r>
      <w:r w:rsidRPr="00824277">
        <w:rPr>
          <w:szCs w:val="28"/>
        </w:rPr>
        <w:t xml:space="preserve">Фактическая наполняемость: </w:t>
      </w:r>
      <w:r w:rsidRPr="00824277">
        <w:rPr>
          <w:b/>
          <w:i/>
          <w:szCs w:val="28"/>
        </w:rPr>
        <w:t>3</w:t>
      </w:r>
      <w:r w:rsidR="00354C9A">
        <w:rPr>
          <w:b/>
          <w:i/>
          <w:szCs w:val="28"/>
        </w:rPr>
        <w:t>5</w:t>
      </w:r>
      <w:r w:rsidR="00B84742">
        <w:rPr>
          <w:b/>
          <w:i/>
          <w:szCs w:val="28"/>
        </w:rPr>
        <w:t>6</w:t>
      </w:r>
    </w:p>
    <w:p w:rsidR="00824277" w:rsidRDefault="00824277" w:rsidP="00824277">
      <w:pPr>
        <w:pStyle w:val="a4"/>
        <w:spacing w:line="360" w:lineRule="auto"/>
        <w:ind w:left="0" w:firstLine="0"/>
        <w:jc w:val="both"/>
        <w:rPr>
          <w:b/>
          <w:i/>
          <w:szCs w:val="28"/>
          <w:lang w:eastAsia="ru-RU"/>
        </w:rPr>
      </w:pPr>
      <w:r w:rsidRPr="00824277">
        <w:rPr>
          <w:szCs w:val="28"/>
        </w:rPr>
        <w:t>8.</w:t>
      </w:r>
      <w:r>
        <w:rPr>
          <w:b/>
          <w:i/>
          <w:szCs w:val="28"/>
        </w:rPr>
        <w:t xml:space="preserve"> </w:t>
      </w:r>
      <w:r w:rsidRPr="00824277">
        <w:rPr>
          <w:szCs w:val="28"/>
          <w:lang w:eastAsia="ru-RU"/>
        </w:rPr>
        <w:t xml:space="preserve">Продолжительность пребывания детей в </w:t>
      </w:r>
      <w:r>
        <w:rPr>
          <w:szCs w:val="28"/>
          <w:lang w:eastAsia="ru-RU"/>
        </w:rPr>
        <w:t>МБДОУ №</w:t>
      </w:r>
      <w:r w:rsidR="00C33A33">
        <w:rPr>
          <w:szCs w:val="28"/>
          <w:lang w:eastAsia="ru-RU"/>
        </w:rPr>
        <w:t xml:space="preserve"> </w:t>
      </w:r>
      <w:r>
        <w:rPr>
          <w:szCs w:val="28"/>
          <w:lang w:eastAsia="ru-RU"/>
        </w:rPr>
        <w:t>293</w:t>
      </w:r>
      <w:r w:rsidRPr="00824277">
        <w:rPr>
          <w:szCs w:val="28"/>
          <w:lang w:eastAsia="ru-RU"/>
        </w:rPr>
        <w:t xml:space="preserve">: </w:t>
      </w:r>
      <w:r w:rsidRPr="00824277">
        <w:rPr>
          <w:b/>
          <w:i/>
          <w:szCs w:val="28"/>
          <w:lang w:eastAsia="ru-RU"/>
        </w:rPr>
        <w:t>12 часов</w:t>
      </w:r>
    </w:p>
    <w:p w:rsidR="00824277" w:rsidRDefault="00824277" w:rsidP="00824277">
      <w:pPr>
        <w:pStyle w:val="a4"/>
        <w:spacing w:line="360" w:lineRule="auto"/>
        <w:ind w:left="0" w:firstLine="0"/>
        <w:jc w:val="both"/>
        <w:rPr>
          <w:b/>
          <w:i/>
          <w:szCs w:val="28"/>
          <w:lang w:eastAsia="ru-RU"/>
        </w:rPr>
      </w:pPr>
      <w:r w:rsidRPr="00824277">
        <w:rPr>
          <w:szCs w:val="28"/>
          <w:lang w:eastAsia="ru-RU"/>
        </w:rPr>
        <w:t>9.</w:t>
      </w:r>
      <w:r>
        <w:rPr>
          <w:b/>
          <w:i/>
          <w:szCs w:val="28"/>
          <w:lang w:eastAsia="ru-RU"/>
        </w:rPr>
        <w:t xml:space="preserve"> </w:t>
      </w:r>
      <w:r w:rsidRPr="00824277">
        <w:rPr>
          <w:szCs w:val="28"/>
          <w:lang w:eastAsia="ru-RU"/>
        </w:rPr>
        <w:t>Режим работы МБДОУ</w:t>
      </w:r>
      <w:r w:rsidR="009379BB">
        <w:rPr>
          <w:szCs w:val="28"/>
          <w:lang w:eastAsia="ru-RU"/>
        </w:rPr>
        <w:t xml:space="preserve"> №</w:t>
      </w:r>
      <w:r w:rsidR="00C33A33">
        <w:rPr>
          <w:szCs w:val="28"/>
          <w:lang w:eastAsia="ru-RU"/>
        </w:rPr>
        <w:t xml:space="preserve"> </w:t>
      </w:r>
      <w:r w:rsidR="009379BB">
        <w:rPr>
          <w:szCs w:val="28"/>
          <w:lang w:eastAsia="ru-RU"/>
        </w:rPr>
        <w:t>293</w:t>
      </w:r>
      <w:r w:rsidRPr="00824277">
        <w:rPr>
          <w:szCs w:val="28"/>
          <w:lang w:eastAsia="ru-RU"/>
        </w:rPr>
        <w:t xml:space="preserve">:  </w:t>
      </w:r>
      <w:r w:rsidRPr="00824277">
        <w:rPr>
          <w:b/>
          <w:i/>
          <w:szCs w:val="28"/>
          <w:lang w:eastAsia="ru-RU"/>
        </w:rPr>
        <w:t>07.00 -19.00</w:t>
      </w:r>
    </w:p>
    <w:p w:rsidR="00824277" w:rsidRPr="00824277" w:rsidRDefault="00824277" w:rsidP="00824277">
      <w:pPr>
        <w:pStyle w:val="a4"/>
        <w:spacing w:line="360" w:lineRule="auto"/>
        <w:ind w:left="0" w:firstLine="0"/>
        <w:jc w:val="both"/>
        <w:rPr>
          <w:szCs w:val="28"/>
        </w:rPr>
      </w:pPr>
      <w:r w:rsidRPr="00824277">
        <w:rPr>
          <w:szCs w:val="28"/>
          <w:lang w:eastAsia="ru-RU"/>
        </w:rPr>
        <w:t>10.</w:t>
      </w:r>
      <w:r w:rsidRPr="00824277">
        <w:rPr>
          <w:szCs w:val="28"/>
          <w:u w:val="single"/>
        </w:rPr>
        <w:t>Структурные единицы МБДОУ №</w:t>
      </w:r>
      <w:r w:rsidR="009379BB">
        <w:rPr>
          <w:szCs w:val="28"/>
          <w:u w:val="single"/>
        </w:rPr>
        <w:t xml:space="preserve"> </w:t>
      </w:r>
      <w:r w:rsidRPr="00824277">
        <w:rPr>
          <w:szCs w:val="28"/>
          <w:u w:val="single"/>
        </w:rPr>
        <w:t>2</w:t>
      </w:r>
      <w:r>
        <w:rPr>
          <w:szCs w:val="28"/>
          <w:u w:val="single"/>
        </w:rPr>
        <w:t>93</w:t>
      </w:r>
      <w:r w:rsidRPr="00824277">
        <w:rPr>
          <w:szCs w:val="28"/>
          <w:u w:val="single"/>
        </w:rPr>
        <w:t xml:space="preserve">: </w:t>
      </w:r>
    </w:p>
    <w:p w:rsidR="00824277" w:rsidRPr="00824277" w:rsidRDefault="00824277" w:rsidP="00824277">
      <w:pPr>
        <w:spacing w:line="360" w:lineRule="auto"/>
        <w:ind w:left="-142"/>
        <w:rPr>
          <w:sz w:val="28"/>
          <w:szCs w:val="28"/>
        </w:rPr>
      </w:pPr>
      <w:r w:rsidRPr="00824277">
        <w:rPr>
          <w:sz w:val="28"/>
          <w:szCs w:val="28"/>
        </w:rPr>
        <w:t xml:space="preserve">Общеразвивающие группы раннего возраста -  </w:t>
      </w:r>
      <w:r>
        <w:rPr>
          <w:b/>
          <w:i/>
          <w:sz w:val="28"/>
          <w:szCs w:val="28"/>
        </w:rPr>
        <w:t>1</w:t>
      </w:r>
      <w:r w:rsidRPr="00824277">
        <w:rPr>
          <w:b/>
          <w:i/>
          <w:sz w:val="28"/>
          <w:szCs w:val="28"/>
        </w:rPr>
        <w:t xml:space="preserve"> групп</w:t>
      </w:r>
      <w:r>
        <w:rPr>
          <w:b/>
          <w:i/>
          <w:sz w:val="28"/>
          <w:szCs w:val="28"/>
        </w:rPr>
        <w:t>а</w:t>
      </w:r>
      <w:r w:rsidR="00F34117">
        <w:rPr>
          <w:b/>
          <w:i/>
          <w:sz w:val="28"/>
          <w:szCs w:val="28"/>
        </w:rPr>
        <w:t>,</w:t>
      </w:r>
    </w:p>
    <w:p w:rsidR="00824277" w:rsidRPr="00824277" w:rsidRDefault="00824277" w:rsidP="00824277">
      <w:pPr>
        <w:spacing w:line="360" w:lineRule="auto"/>
        <w:ind w:left="-142"/>
        <w:rPr>
          <w:sz w:val="28"/>
          <w:szCs w:val="28"/>
        </w:rPr>
      </w:pPr>
      <w:r w:rsidRPr="00824277">
        <w:rPr>
          <w:sz w:val="28"/>
          <w:szCs w:val="28"/>
        </w:rPr>
        <w:t xml:space="preserve">Общеразвивающие группы для детей </w:t>
      </w:r>
      <w:r w:rsidR="00C33A33">
        <w:rPr>
          <w:sz w:val="28"/>
          <w:szCs w:val="28"/>
        </w:rPr>
        <w:t xml:space="preserve"> </w:t>
      </w:r>
      <w:r w:rsidRPr="00824277">
        <w:rPr>
          <w:sz w:val="28"/>
          <w:szCs w:val="28"/>
        </w:rPr>
        <w:t>от</w:t>
      </w:r>
      <w:r w:rsidR="00C33A33">
        <w:rPr>
          <w:sz w:val="28"/>
          <w:szCs w:val="28"/>
        </w:rPr>
        <w:t xml:space="preserve"> </w:t>
      </w:r>
      <w:r w:rsidRPr="00824277">
        <w:rPr>
          <w:sz w:val="28"/>
          <w:szCs w:val="28"/>
        </w:rPr>
        <w:t>3-7 лет-</w:t>
      </w:r>
      <w:r w:rsidRPr="00824277">
        <w:rPr>
          <w:b/>
          <w:i/>
          <w:sz w:val="28"/>
          <w:szCs w:val="28"/>
        </w:rPr>
        <w:t>7 групп</w:t>
      </w:r>
      <w:r w:rsidR="00F34117">
        <w:rPr>
          <w:b/>
          <w:i/>
          <w:sz w:val="28"/>
          <w:szCs w:val="28"/>
        </w:rPr>
        <w:t>.</w:t>
      </w:r>
    </w:p>
    <w:p w:rsidR="00160D95" w:rsidRDefault="00160D95"/>
    <w:p w:rsidR="009379BB" w:rsidRDefault="009379BB"/>
    <w:p w:rsidR="00B60463" w:rsidRDefault="00B60463"/>
    <w:p w:rsidR="00494682" w:rsidRDefault="00494682"/>
    <w:p w:rsidR="00FE563D" w:rsidRDefault="00FE563D"/>
    <w:p w:rsidR="009379BB" w:rsidRPr="003E16BE" w:rsidRDefault="00FE563D" w:rsidP="009379BB">
      <w:pPr>
        <w:pStyle w:val="a6"/>
        <w:numPr>
          <w:ilvl w:val="0"/>
          <w:numId w:val="7"/>
        </w:numPr>
        <w:spacing w:after="0" w:line="240" w:lineRule="auto"/>
        <w:ind w:left="0" w:firstLine="0"/>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Целевой раздел.</w:t>
      </w:r>
    </w:p>
    <w:p w:rsidR="009379BB" w:rsidRPr="003E16BE" w:rsidRDefault="00FE563D" w:rsidP="00FE563D">
      <w:pPr>
        <w:pStyle w:val="a6"/>
        <w:numPr>
          <w:ilvl w:val="1"/>
          <w:numId w:val="3"/>
        </w:numPr>
        <w:tabs>
          <w:tab w:val="clear" w:pos="1440"/>
          <w:tab w:val="num" w:pos="284"/>
        </w:tabs>
        <w:spacing w:after="0" w:line="240" w:lineRule="auto"/>
        <w:ind w:left="0" w:firstLine="0"/>
        <w:rPr>
          <w:rFonts w:ascii="Times New Roman" w:hAnsi="Times New Roman" w:cs="Times New Roman"/>
          <w:b/>
          <w:sz w:val="28"/>
          <w:szCs w:val="20"/>
          <w:lang w:eastAsia="ar-SA"/>
        </w:rPr>
      </w:pPr>
      <w:r>
        <w:rPr>
          <w:rFonts w:ascii="Times New Roman" w:hAnsi="Times New Roman" w:cs="Times New Roman"/>
          <w:b/>
          <w:sz w:val="28"/>
        </w:rPr>
        <w:t>1.</w:t>
      </w:r>
      <w:r w:rsidR="009379BB" w:rsidRPr="003E16BE">
        <w:rPr>
          <w:rFonts w:ascii="Times New Roman" w:hAnsi="Times New Roman" w:cs="Times New Roman"/>
          <w:b/>
          <w:sz w:val="28"/>
        </w:rPr>
        <w:t>Пояснительная записка.</w:t>
      </w:r>
    </w:p>
    <w:p w:rsidR="009379BB" w:rsidRPr="003E16BE" w:rsidRDefault="009379BB" w:rsidP="009379BB">
      <w:pPr>
        <w:pStyle w:val="a6"/>
        <w:spacing w:after="0" w:line="240" w:lineRule="auto"/>
        <w:ind w:left="0"/>
        <w:rPr>
          <w:rFonts w:ascii="Times New Roman" w:hAnsi="Times New Roman" w:cs="Times New Roman"/>
          <w:b/>
          <w:sz w:val="28"/>
          <w:szCs w:val="20"/>
          <w:lang w:eastAsia="ar-SA"/>
        </w:rPr>
      </w:pPr>
    </w:p>
    <w:p w:rsidR="009379BB" w:rsidRPr="003E16BE" w:rsidRDefault="009379BB" w:rsidP="009379BB">
      <w:pPr>
        <w:pStyle w:val="a3"/>
        <w:suppressAutoHyphens/>
        <w:spacing w:after="0" w:line="360" w:lineRule="auto"/>
        <w:ind w:left="0"/>
        <w:jc w:val="both"/>
        <w:rPr>
          <w:rFonts w:ascii="Times New Roman" w:eastAsia="Times New Roman" w:hAnsi="Times New Roman" w:cs="Times New Roman"/>
          <w:sz w:val="28"/>
          <w:szCs w:val="28"/>
          <w:lang w:eastAsia="ru-RU"/>
        </w:rPr>
      </w:pPr>
      <w:r w:rsidRPr="003E16BE">
        <w:rPr>
          <w:rFonts w:ascii="Times New Roman" w:eastAsia="Times New Roman" w:hAnsi="Times New Roman" w:cs="Times New Roman"/>
          <w:sz w:val="28"/>
          <w:szCs w:val="28"/>
          <w:lang w:eastAsia="ru-RU"/>
        </w:rPr>
        <w:t xml:space="preserve">«Образовательная программа </w:t>
      </w:r>
      <w:r>
        <w:rPr>
          <w:rFonts w:ascii="Times New Roman" w:eastAsia="Times New Roman" w:hAnsi="Times New Roman" w:cs="Times New Roman"/>
          <w:sz w:val="28"/>
          <w:szCs w:val="28"/>
          <w:lang w:eastAsia="ru-RU"/>
        </w:rPr>
        <w:t>МБДОУ №</w:t>
      </w:r>
      <w:r w:rsidR="00C33A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293</w:t>
      </w:r>
      <w:r w:rsidRPr="003E16BE">
        <w:rPr>
          <w:rFonts w:ascii="Times New Roman" w:eastAsia="Times New Roman" w:hAnsi="Times New Roman" w:cs="Times New Roman"/>
          <w:sz w:val="28"/>
          <w:szCs w:val="28"/>
          <w:lang w:eastAsia="ru-RU"/>
        </w:rPr>
        <w:t>» (далее - Программа), разработана  в соответствии  со следующими  нормативно – правовыми документами, регламентирующими деятельность МБДОУ №</w:t>
      </w:r>
      <w:r w:rsidR="00C33A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293: </w:t>
      </w:r>
    </w:p>
    <w:p w:rsidR="009379BB" w:rsidRPr="003E16BE" w:rsidRDefault="009379BB" w:rsidP="009379BB">
      <w:pPr>
        <w:pStyle w:val="a3"/>
        <w:suppressAutoHyphens/>
        <w:spacing w:after="0" w:line="360" w:lineRule="auto"/>
        <w:ind w:left="0"/>
        <w:jc w:val="both"/>
        <w:rPr>
          <w:rFonts w:ascii="Times New Roman" w:hAnsi="Times New Roman" w:cs="Times New Roman"/>
          <w:sz w:val="28"/>
          <w:szCs w:val="28"/>
        </w:rPr>
      </w:pPr>
      <w:r>
        <w:rPr>
          <w:rFonts w:ascii="Times New Roman" w:hAnsi="Times New Roman" w:cs="Times New Roman"/>
          <w:bCs/>
          <w:kern w:val="36"/>
          <w:sz w:val="28"/>
          <w:szCs w:val="28"/>
          <w:lang w:eastAsia="ru-RU"/>
        </w:rPr>
        <w:t xml:space="preserve">- </w:t>
      </w:r>
      <w:r w:rsidRPr="003E16BE">
        <w:rPr>
          <w:rFonts w:ascii="Times New Roman" w:hAnsi="Times New Roman" w:cs="Times New Roman"/>
          <w:bCs/>
          <w:kern w:val="36"/>
          <w:sz w:val="28"/>
          <w:szCs w:val="28"/>
          <w:lang w:eastAsia="ru-RU"/>
        </w:rPr>
        <w:t xml:space="preserve"> Федеральный закон Российской Федерации от 29 декабря 2012 г. N 273-ФЗ </w:t>
      </w:r>
      <w:r w:rsidRPr="003E16BE">
        <w:rPr>
          <w:rFonts w:ascii="Times New Roman" w:hAnsi="Times New Roman" w:cs="Times New Roman"/>
          <w:bCs/>
          <w:sz w:val="28"/>
          <w:szCs w:val="28"/>
          <w:lang w:eastAsia="ru-RU"/>
        </w:rPr>
        <w:t>"Об образовании в Российской Федерации"</w:t>
      </w:r>
      <w:r>
        <w:rPr>
          <w:rFonts w:ascii="Times New Roman" w:hAnsi="Times New Roman" w:cs="Times New Roman"/>
          <w:bCs/>
          <w:sz w:val="28"/>
          <w:szCs w:val="28"/>
          <w:lang w:eastAsia="ru-RU"/>
        </w:rPr>
        <w:t>;</w:t>
      </w:r>
    </w:p>
    <w:p w:rsidR="009379BB" w:rsidRDefault="009379BB" w:rsidP="009379BB">
      <w:pPr>
        <w:pStyle w:val="msonormalbullet2gif"/>
        <w:tabs>
          <w:tab w:val="left" w:pos="0"/>
          <w:tab w:val="left" w:pos="8295"/>
        </w:tabs>
        <w:spacing w:before="0" w:beforeAutospacing="0" w:after="0" w:afterAutospacing="0" w:line="360" w:lineRule="auto"/>
        <w:contextualSpacing/>
        <w:jc w:val="both"/>
        <w:rPr>
          <w:bCs/>
          <w:sz w:val="28"/>
          <w:szCs w:val="28"/>
        </w:rPr>
      </w:pPr>
      <w:r>
        <w:rPr>
          <w:sz w:val="28"/>
          <w:szCs w:val="28"/>
        </w:rPr>
        <w:t xml:space="preserve">- </w:t>
      </w:r>
      <w:r w:rsidRPr="003E16BE">
        <w:rPr>
          <w:bCs/>
          <w:sz w:val="28"/>
          <w:szCs w:val="28"/>
        </w:rPr>
        <w:t>Федеральный государственный образовательный стандарт дошкольного образования" (Приказ Министерства образования и науки РФ от 17 октября 2013 г. № 1155)</w:t>
      </w:r>
      <w:r>
        <w:rPr>
          <w:bCs/>
          <w:sz w:val="28"/>
          <w:szCs w:val="28"/>
        </w:rPr>
        <w:t>;</w:t>
      </w:r>
    </w:p>
    <w:p w:rsidR="009379BB" w:rsidRDefault="009379BB" w:rsidP="009379BB">
      <w:pPr>
        <w:pStyle w:val="msonormalbullet2gif"/>
        <w:tabs>
          <w:tab w:val="left" w:pos="0"/>
          <w:tab w:val="left" w:pos="8295"/>
        </w:tabs>
        <w:spacing w:before="0" w:beforeAutospacing="0" w:after="0" w:afterAutospacing="0" w:line="360" w:lineRule="auto"/>
        <w:contextualSpacing/>
        <w:jc w:val="both"/>
        <w:rPr>
          <w:bCs/>
          <w:sz w:val="28"/>
          <w:szCs w:val="28"/>
        </w:rPr>
      </w:pPr>
      <w:r>
        <w:rPr>
          <w:bCs/>
          <w:sz w:val="28"/>
          <w:szCs w:val="28"/>
        </w:rPr>
        <w:t xml:space="preserve">- </w:t>
      </w:r>
      <w:r w:rsidRPr="003E16BE">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3E16BE">
        <w:rPr>
          <w:bCs/>
          <w:sz w:val="28"/>
          <w:szCs w:val="28"/>
        </w:rPr>
        <w:t>Приказ Министерства образования и науки Российской Федерации от 30 августа 2013 г. № 1014)</w:t>
      </w:r>
      <w:r>
        <w:rPr>
          <w:bCs/>
          <w:sz w:val="28"/>
          <w:szCs w:val="28"/>
        </w:rPr>
        <w:t>;</w:t>
      </w:r>
    </w:p>
    <w:p w:rsidR="009379BB" w:rsidRDefault="009379BB" w:rsidP="009379BB">
      <w:pPr>
        <w:pStyle w:val="msonormalbullet2gif"/>
        <w:tabs>
          <w:tab w:val="left" w:pos="0"/>
          <w:tab w:val="left" w:pos="8295"/>
        </w:tabs>
        <w:spacing w:before="0" w:beforeAutospacing="0" w:after="0" w:afterAutospacing="0" w:line="360" w:lineRule="auto"/>
        <w:contextualSpacing/>
        <w:jc w:val="both"/>
        <w:rPr>
          <w:bCs/>
          <w:sz w:val="28"/>
          <w:szCs w:val="28"/>
        </w:rPr>
      </w:pPr>
      <w:r>
        <w:rPr>
          <w:bCs/>
          <w:sz w:val="28"/>
          <w:szCs w:val="28"/>
        </w:rPr>
        <w:t xml:space="preserve">- </w:t>
      </w:r>
      <w:r w:rsidRPr="003E16BE">
        <w:rPr>
          <w:sz w:val="28"/>
          <w:szCs w:val="28"/>
        </w:rPr>
        <w:t>Конвенция ООН о правах ребёнка</w:t>
      </w:r>
      <w:r>
        <w:rPr>
          <w:bCs/>
          <w:sz w:val="28"/>
          <w:szCs w:val="28"/>
        </w:rPr>
        <w:t>;</w:t>
      </w:r>
    </w:p>
    <w:p w:rsidR="009379BB" w:rsidRDefault="009379BB" w:rsidP="009379BB">
      <w:pPr>
        <w:pStyle w:val="msonormalbullet2gif"/>
        <w:tabs>
          <w:tab w:val="left" w:pos="0"/>
          <w:tab w:val="left" w:pos="8295"/>
        </w:tabs>
        <w:spacing w:before="0" w:beforeAutospacing="0" w:after="0" w:afterAutospacing="0" w:line="360" w:lineRule="auto"/>
        <w:contextualSpacing/>
        <w:jc w:val="both"/>
        <w:rPr>
          <w:bCs/>
          <w:sz w:val="28"/>
          <w:szCs w:val="28"/>
        </w:rPr>
      </w:pPr>
      <w:r>
        <w:rPr>
          <w:bCs/>
          <w:sz w:val="28"/>
          <w:szCs w:val="28"/>
        </w:rPr>
        <w:t xml:space="preserve">- </w:t>
      </w:r>
      <w:r w:rsidRPr="003E16BE">
        <w:rPr>
          <w:sz w:val="28"/>
          <w:szCs w:val="28"/>
        </w:rPr>
        <w:t>Конституция Российской Федерации</w:t>
      </w:r>
      <w:r>
        <w:rPr>
          <w:bCs/>
          <w:sz w:val="28"/>
          <w:szCs w:val="28"/>
        </w:rPr>
        <w:t>;</w:t>
      </w:r>
    </w:p>
    <w:p w:rsidR="009379BB" w:rsidRPr="009379BB" w:rsidRDefault="009379BB" w:rsidP="009379BB">
      <w:pPr>
        <w:pStyle w:val="msonormalbullet2gif"/>
        <w:tabs>
          <w:tab w:val="left" w:pos="0"/>
          <w:tab w:val="left" w:pos="8295"/>
        </w:tabs>
        <w:spacing w:before="0" w:beforeAutospacing="0" w:after="0" w:afterAutospacing="0" w:line="360" w:lineRule="auto"/>
        <w:contextualSpacing/>
        <w:jc w:val="both"/>
        <w:rPr>
          <w:bCs/>
          <w:sz w:val="28"/>
          <w:szCs w:val="28"/>
        </w:rPr>
      </w:pPr>
      <w:r>
        <w:rPr>
          <w:bCs/>
          <w:sz w:val="28"/>
          <w:szCs w:val="28"/>
        </w:rPr>
        <w:t xml:space="preserve">- </w:t>
      </w:r>
      <w:r w:rsidRPr="003E16BE">
        <w:rPr>
          <w:sz w:val="28"/>
          <w:szCs w:val="28"/>
        </w:rPr>
        <w:t>СанПиН 2.4.1.3049-13</w:t>
      </w:r>
      <w:r>
        <w:rPr>
          <w:sz w:val="28"/>
          <w:szCs w:val="28"/>
        </w:rPr>
        <w:t>;</w:t>
      </w:r>
    </w:p>
    <w:p w:rsidR="009379BB" w:rsidRDefault="009379BB" w:rsidP="009379BB">
      <w:pPr>
        <w:pStyle w:val="a7"/>
        <w:spacing w:after="0" w:line="360" w:lineRule="auto"/>
        <w:rPr>
          <w:rFonts w:ascii="Times New Roman" w:hAnsi="Times New Roman" w:cs="Times New Roman"/>
          <w:sz w:val="28"/>
          <w:szCs w:val="28"/>
        </w:rPr>
      </w:pPr>
      <w:r>
        <w:rPr>
          <w:rFonts w:ascii="Times New Roman" w:hAnsi="Times New Roman" w:cs="Times New Roman"/>
          <w:sz w:val="28"/>
          <w:szCs w:val="24"/>
        </w:rPr>
        <w:t xml:space="preserve">- Лицензией </w:t>
      </w:r>
      <w:r w:rsidRPr="003E16BE">
        <w:rPr>
          <w:rFonts w:ascii="Times New Roman" w:hAnsi="Times New Roman" w:cs="Times New Roman"/>
          <w:sz w:val="28"/>
          <w:szCs w:val="24"/>
        </w:rPr>
        <w:t xml:space="preserve"> на право ведения образовательной деятельности</w:t>
      </w:r>
      <w:r>
        <w:rPr>
          <w:rFonts w:ascii="Times New Roman" w:hAnsi="Times New Roman" w:cs="Times New Roman"/>
          <w:sz w:val="28"/>
          <w:szCs w:val="24"/>
        </w:rPr>
        <w:t xml:space="preserve"> с приложениями:</w:t>
      </w:r>
      <w:r w:rsidRPr="003E16BE">
        <w:rPr>
          <w:rFonts w:ascii="Times New Roman" w:hAnsi="Times New Roman" w:cs="Times New Roman"/>
          <w:sz w:val="28"/>
          <w:szCs w:val="24"/>
        </w:rPr>
        <w:t xml:space="preserve"> </w:t>
      </w:r>
      <w:r w:rsidRPr="009379BB">
        <w:rPr>
          <w:rFonts w:ascii="Times New Roman" w:hAnsi="Times New Roman" w:cs="Times New Roman"/>
          <w:sz w:val="28"/>
          <w:szCs w:val="28"/>
        </w:rPr>
        <w:t>регистрационный номер № 5957, от 15.10.2015 года, серия 61Л01 № 0003550  срок действия лицензии: бессрочно</w:t>
      </w:r>
      <w:r>
        <w:rPr>
          <w:rFonts w:ascii="Times New Roman" w:hAnsi="Times New Roman" w:cs="Times New Roman"/>
          <w:sz w:val="28"/>
          <w:szCs w:val="28"/>
        </w:rPr>
        <w:t>;</w:t>
      </w:r>
    </w:p>
    <w:p w:rsidR="009379BB" w:rsidRPr="009379BB" w:rsidRDefault="009379BB" w:rsidP="009379BB">
      <w:pPr>
        <w:pStyle w:val="a7"/>
        <w:spacing w:after="0" w:line="360" w:lineRule="auto"/>
        <w:rPr>
          <w:rFonts w:ascii="Times New Roman" w:hAnsi="Times New Roman" w:cs="Times New Roman"/>
          <w:sz w:val="28"/>
          <w:szCs w:val="24"/>
        </w:rPr>
      </w:pPr>
      <w:r>
        <w:rPr>
          <w:rFonts w:ascii="Times New Roman" w:hAnsi="Times New Roman" w:cs="Times New Roman"/>
          <w:sz w:val="28"/>
          <w:szCs w:val="28"/>
        </w:rPr>
        <w:t xml:space="preserve">- </w:t>
      </w:r>
      <w:r w:rsidRPr="009379BB">
        <w:rPr>
          <w:rFonts w:ascii="Times New Roman" w:hAnsi="Times New Roman" w:cs="Times New Roman"/>
          <w:sz w:val="28"/>
          <w:szCs w:val="28"/>
        </w:rPr>
        <w:t>Устав</w:t>
      </w:r>
      <w:r>
        <w:rPr>
          <w:rFonts w:ascii="Times New Roman" w:hAnsi="Times New Roman" w:cs="Times New Roman"/>
          <w:sz w:val="28"/>
          <w:szCs w:val="28"/>
        </w:rPr>
        <w:t xml:space="preserve">ом </w:t>
      </w:r>
      <w:r w:rsidRPr="009379BB">
        <w:rPr>
          <w:rFonts w:ascii="Times New Roman" w:hAnsi="Times New Roman" w:cs="Times New Roman"/>
          <w:sz w:val="28"/>
          <w:szCs w:val="28"/>
        </w:rPr>
        <w:t xml:space="preserve"> </w:t>
      </w:r>
      <w:r>
        <w:rPr>
          <w:rFonts w:ascii="Times New Roman" w:hAnsi="Times New Roman" w:cs="Times New Roman"/>
          <w:sz w:val="28"/>
          <w:szCs w:val="28"/>
        </w:rPr>
        <w:t>МБДОУ №</w:t>
      </w:r>
      <w:r w:rsidR="00C33A33">
        <w:rPr>
          <w:rFonts w:ascii="Times New Roman" w:hAnsi="Times New Roman" w:cs="Times New Roman"/>
          <w:sz w:val="28"/>
          <w:szCs w:val="28"/>
        </w:rPr>
        <w:t xml:space="preserve"> </w:t>
      </w:r>
      <w:r>
        <w:rPr>
          <w:rFonts w:ascii="Times New Roman" w:hAnsi="Times New Roman" w:cs="Times New Roman"/>
          <w:sz w:val="28"/>
          <w:szCs w:val="28"/>
        </w:rPr>
        <w:t>293.</w:t>
      </w:r>
    </w:p>
    <w:p w:rsidR="00671440" w:rsidRDefault="00671440"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716312" w:rsidRDefault="00716312" w:rsidP="00671440">
      <w:pPr>
        <w:rPr>
          <w:b/>
          <w:i/>
          <w:sz w:val="28"/>
          <w:szCs w:val="28"/>
        </w:rPr>
      </w:pPr>
    </w:p>
    <w:p w:rsidR="009379BB" w:rsidRPr="00671440" w:rsidRDefault="00671440" w:rsidP="00671440">
      <w:pPr>
        <w:pStyle w:val="a6"/>
        <w:numPr>
          <w:ilvl w:val="1"/>
          <w:numId w:val="7"/>
        </w:numPr>
        <w:rPr>
          <w:rFonts w:ascii="Times New Roman" w:hAnsi="Times New Roman" w:cs="Times New Roman"/>
          <w:b/>
          <w:i/>
          <w:sz w:val="28"/>
          <w:szCs w:val="28"/>
        </w:rPr>
      </w:pPr>
      <w:r w:rsidRPr="00671440">
        <w:rPr>
          <w:rFonts w:ascii="Times New Roman" w:hAnsi="Times New Roman" w:cs="Times New Roman"/>
          <w:b/>
          <w:sz w:val="28"/>
          <w:szCs w:val="28"/>
        </w:rPr>
        <w:lastRenderedPageBreak/>
        <w:t>Цели и задачи Программы.</w:t>
      </w:r>
    </w:p>
    <w:p w:rsidR="009379BB" w:rsidRPr="003E16BE" w:rsidRDefault="009379BB" w:rsidP="00A317FE">
      <w:pPr>
        <w:pStyle w:val="a6"/>
        <w:spacing w:after="0" w:line="360" w:lineRule="auto"/>
        <w:ind w:left="0"/>
        <w:jc w:val="both"/>
        <w:rPr>
          <w:rFonts w:ascii="Times New Roman" w:hAnsi="Times New Roman" w:cs="Times New Roman"/>
          <w:sz w:val="28"/>
          <w:szCs w:val="28"/>
          <w:lang w:eastAsia="ru-RU"/>
        </w:rPr>
      </w:pPr>
      <w:r w:rsidRPr="003E16BE">
        <w:rPr>
          <w:rFonts w:ascii="Times New Roman" w:hAnsi="Times New Roman" w:cs="Times New Roman"/>
          <w:b/>
          <w:i/>
          <w:sz w:val="28"/>
          <w:szCs w:val="28"/>
          <w:lang w:eastAsia="ru-RU"/>
        </w:rPr>
        <w:t xml:space="preserve">Основной целью обязательной части </w:t>
      </w:r>
      <w:r w:rsidRPr="003E16BE">
        <w:rPr>
          <w:rFonts w:ascii="Times New Roman" w:hAnsi="Times New Roman" w:cs="Times New Roman"/>
          <w:sz w:val="28"/>
          <w:szCs w:val="28"/>
          <w:lang w:eastAsia="ru-RU"/>
        </w:rPr>
        <w:t xml:space="preserve">Программы является  обеспечение развития личности детей, воспитанников </w:t>
      </w:r>
      <w:r w:rsidR="00A317FE">
        <w:rPr>
          <w:rFonts w:ascii="Times New Roman" w:hAnsi="Times New Roman" w:cs="Times New Roman"/>
          <w:sz w:val="28"/>
          <w:szCs w:val="28"/>
          <w:lang w:eastAsia="ru-RU"/>
        </w:rPr>
        <w:t>МБДОУ №</w:t>
      </w:r>
      <w:r w:rsidR="00C33A33">
        <w:rPr>
          <w:rFonts w:ascii="Times New Roman" w:hAnsi="Times New Roman" w:cs="Times New Roman"/>
          <w:sz w:val="28"/>
          <w:szCs w:val="28"/>
          <w:lang w:eastAsia="ru-RU"/>
        </w:rPr>
        <w:t xml:space="preserve"> </w:t>
      </w:r>
      <w:r w:rsidR="00A317FE">
        <w:rPr>
          <w:rFonts w:ascii="Times New Roman" w:hAnsi="Times New Roman" w:cs="Times New Roman"/>
          <w:sz w:val="28"/>
          <w:szCs w:val="28"/>
          <w:lang w:eastAsia="ru-RU"/>
        </w:rPr>
        <w:t>2</w:t>
      </w:r>
      <w:r w:rsidRPr="003E16BE">
        <w:rPr>
          <w:rFonts w:ascii="Times New Roman" w:hAnsi="Times New Roman" w:cs="Times New Roman"/>
          <w:sz w:val="28"/>
          <w:szCs w:val="28"/>
          <w:lang w:eastAsia="ru-RU"/>
        </w:rPr>
        <w:t>9</w:t>
      </w:r>
      <w:r w:rsidR="00A317FE">
        <w:rPr>
          <w:rFonts w:ascii="Times New Roman" w:hAnsi="Times New Roman" w:cs="Times New Roman"/>
          <w:sz w:val="28"/>
          <w:szCs w:val="28"/>
          <w:lang w:eastAsia="ru-RU"/>
        </w:rPr>
        <w:t>3</w:t>
      </w:r>
      <w:r w:rsidRPr="003E16BE">
        <w:rPr>
          <w:rFonts w:ascii="Times New Roman" w:hAnsi="Times New Roman" w:cs="Times New Roman"/>
          <w:sz w:val="28"/>
          <w:szCs w:val="28"/>
          <w:lang w:eastAsia="ru-RU"/>
        </w:rPr>
        <w:t xml:space="preserve">,  в различных видах общения и деятельности с учётом их возрастных, индивидуальных психологических и физиологических особенностей. </w:t>
      </w:r>
    </w:p>
    <w:p w:rsidR="009379BB" w:rsidRPr="003E16BE" w:rsidRDefault="009379BB" w:rsidP="00A317FE">
      <w:pPr>
        <w:pStyle w:val="a6"/>
        <w:spacing w:after="0" w:line="360" w:lineRule="auto"/>
        <w:ind w:left="0"/>
        <w:jc w:val="both"/>
        <w:rPr>
          <w:rFonts w:ascii="Times New Roman" w:hAnsi="Times New Roman" w:cs="Times New Roman"/>
          <w:b/>
          <w:i/>
          <w:sz w:val="28"/>
          <w:szCs w:val="28"/>
          <w:lang w:eastAsia="ru-RU"/>
        </w:rPr>
      </w:pPr>
      <w:r w:rsidRPr="003E16BE">
        <w:rPr>
          <w:rFonts w:ascii="Times New Roman" w:hAnsi="Times New Roman" w:cs="Times New Roman"/>
          <w:b/>
          <w:i/>
          <w:sz w:val="28"/>
          <w:szCs w:val="28"/>
          <w:lang w:eastAsia="ru-RU"/>
        </w:rPr>
        <w:t>Целевые ориентиры</w:t>
      </w:r>
      <w:r w:rsidR="00A317FE">
        <w:rPr>
          <w:rFonts w:ascii="Times New Roman" w:hAnsi="Times New Roman" w:cs="Times New Roman"/>
          <w:b/>
          <w:i/>
          <w:sz w:val="28"/>
          <w:szCs w:val="28"/>
          <w:lang w:eastAsia="ru-RU"/>
        </w:rPr>
        <w:t xml:space="preserve"> </w:t>
      </w:r>
      <w:r w:rsidRPr="003E16BE">
        <w:rPr>
          <w:rFonts w:ascii="Times New Roman" w:hAnsi="Times New Roman" w:cs="Times New Roman"/>
          <w:b/>
          <w:i/>
          <w:sz w:val="28"/>
          <w:szCs w:val="28"/>
          <w:lang w:eastAsia="ru-RU"/>
        </w:rPr>
        <w:t>вариативной части</w:t>
      </w:r>
      <w:r w:rsidRPr="003E16BE">
        <w:rPr>
          <w:rFonts w:ascii="Times New Roman" w:hAnsi="Times New Roman" w:cs="Times New Roman"/>
          <w:sz w:val="28"/>
          <w:szCs w:val="28"/>
          <w:lang w:eastAsia="ru-RU"/>
        </w:rPr>
        <w:t xml:space="preserve"> направлены на социальное развитие воспитанников, развитие их гражданской идентичности, патриотизма. Программы органично интегрируются с обязательной частью. Среди них: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 вне зависимости от состояния физического и психического развития ребенка.</w:t>
      </w:r>
    </w:p>
    <w:p w:rsidR="009379BB" w:rsidRPr="003E16BE" w:rsidRDefault="009379BB" w:rsidP="00A317FE">
      <w:pPr>
        <w:pStyle w:val="a6"/>
        <w:spacing w:after="0" w:line="360" w:lineRule="auto"/>
        <w:ind w:left="0"/>
        <w:jc w:val="both"/>
        <w:rPr>
          <w:rFonts w:ascii="Times New Roman" w:hAnsi="Times New Roman" w:cs="Times New Roman"/>
          <w:i/>
          <w:sz w:val="28"/>
          <w:szCs w:val="28"/>
          <w:lang w:eastAsia="ru-RU"/>
        </w:rPr>
      </w:pPr>
      <w:r w:rsidRPr="003E16BE">
        <w:rPr>
          <w:rFonts w:ascii="Times New Roman" w:hAnsi="Times New Roman" w:cs="Times New Roman"/>
          <w:b/>
          <w:i/>
          <w:sz w:val="28"/>
          <w:szCs w:val="28"/>
          <w:lang w:eastAsia="ru-RU"/>
        </w:rPr>
        <w:t>Обязательная и вариативная части Программы  направлены</w:t>
      </w:r>
      <w:r w:rsidR="00A317FE">
        <w:rPr>
          <w:rFonts w:ascii="Times New Roman" w:hAnsi="Times New Roman" w:cs="Times New Roman"/>
          <w:b/>
          <w:i/>
          <w:sz w:val="28"/>
          <w:szCs w:val="28"/>
          <w:lang w:eastAsia="ru-RU"/>
        </w:rPr>
        <w:t xml:space="preserve"> </w:t>
      </w:r>
      <w:r w:rsidRPr="003E16BE">
        <w:rPr>
          <w:rFonts w:ascii="Times New Roman" w:hAnsi="Times New Roman" w:cs="Times New Roman"/>
          <w:b/>
          <w:i/>
          <w:sz w:val="28"/>
          <w:szCs w:val="28"/>
          <w:lang w:eastAsia="ru-RU"/>
        </w:rPr>
        <w:t>на решение задач в области</w:t>
      </w:r>
      <w:r w:rsidRPr="003E16BE">
        <w:rPr>
          <w:rFonts w:ascii="Times New Roman" w:hAnsi="Times New Roman" w:cs="Times New Roman"/>
          <w:i/>
          <w:sz w:val="28"/>
          <w:szCs w:val="28"/>
          <w:lang w:eastAsia="ru-RU"/>
        </w:rPr>
        <w:t>:</w:t>
      </w:r>
    </w:p>
    <w:p w:rsidR="009379BB" w:rsidRPr="003E16BE" w:rsidRDefault="009379BB" w:rsidP="00A317FE">
      <w:pPr>
        <w:numPr>
          <w:ilvl w:val="0"/>
          <w:numId w:val="6"/>
        </w:numPr>
        <w:suppressAutoHyphens/>
        <w:spacing w:line="360" w:lineRule="auto"/>
        <w:ind w:left="0"/>
        <w:jc w:val="both"/>
        <w:rPr>
          <w:sz w:val="28"/>
          <w:szCs w:val="28"/>
        </w:rPr>
      </w:pPr>
      <w:r w:rsidRPr="003E16BE">
        <w:rPr>
          <w:sz w:val="28"/>
          <w:szCs w:val="28"/>
        </w:rPr>
        <w:t>охраны и укрепления физического и психического здоровья детей, их эмоционального благополучия;</w:t>
      </w:r>
    </w:p>
    <w:p w:rsidR="009379BB" w:rsidRPr="003E16BE" w:rsidRDefault="009379BB" w:rsidP="00A317FE">
      <w:pPr>
        <w:numPr>
          <w:ilvl w:val="0"/>
          <w:numId w:val="6"/>
        </w:numPr>
        <w:suppressAutoHyphens/>
        <w:spacing w:line="360" w:lineRule="auto"/>
        <w:ind w:left="0"/>
        <w:jc w:val="both"/>
        <w:rPr>
          <w:sz w:val="28"/>
          <w:szCs w:val="28"/>
        </w:rPr>
      </w:pPr>
      <w:r w:rsidRPr="003E16BE">
        <w:rPr>
          <w:sz w:val="28"/>
          <w:szCs w:val="28"/>
        </w:rPr>
        <w:t>обеспечения равных возможностей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rsidR="009379BB" w:rsidRPr="003E16BE" w:rsidRDefault="009379BB" w:rsidP="00A317FE">
      <w:pPr>
        <w:numPr>
          <w:ilvl w:val="0"/>
          <w:numId w:val="6"/>
        </w:numPr>
        <w:suppressAutoHyphens/>
        <w:spacing w:line="360" w:lineRule="auto"/>
        <w:ind w:left="0"/>
        <w:jc w:val="both"/>
        <w:rPr>
          <w:sz w:val="28"/>
          <w:szCs w:val="28"/>
        </w:rPr>
      </w:pPr>
      <w:r w:rsidRPr="003E16BE">
        <w:rPr>
          <w:sz w:val="28"/>
          <w:szCs w:val="28"/>
        </w:rPr>
        <w:t>обеспечения преемственности целей, задач и содержания дошкольного образования основным образовательным программ начального общего образования;</w:t>
      </w:r>
    </w:p>
    <w:p w:rsidR="009379BB" w:rsidRPr="003E16BE" w:rsidRDefault="009379BB" w:rsidP="00A317FE">
      <w:pPr>
        <w:numPr>
          <w:ilvl w:val="0"/>
          <w:numId w:val="6"/>
        </w:numPr>
        <w:suppressAutoHyphens/>
        <w:spacing w:line="360" w:lineRule="auto"/>
        <w:ind w:left="0"/>
        <w:jc w:val="both"/>
        <w:rPr>
          <w:sz w:val="28"/>
          <w:szCs w:val="28"/>
        </w:rPr>
      </w:pPr>
      <w:r w:rsidRPr="003E16BE">
        <w:rPr>
          <w:sz w:val="28"/>
          <w:szCs w:val="28"/>
        </w:rPr>
        <w:t xml:space="preserve">создания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9379BB" w:rsidRPr="003E16BE" w:rsidRDefault="009379BB" w:rsidP="00A317FE">
      <w:pPr>
        <w:numPr>
          <w:ilvl w:val="0"/>
          <w:numId w:val="6"/>
        </w:numPr>
        <w:suppressAutoHyphens/>
        <w:spacing w:line="360" w:lineRule="auto"/>
        <w:ind w:left="0"/>
        <w:jc w:val="both"/>
        <w:rPr>
          <w:sz w:val="28"/>
          <w:szCs w:val="28"/>
        </w:rPr>
      </w:pPr>
      <w:r w:rsidRPr="003E16BE">
        <w:rPr>
          <w:sz w:val="28"/>
          <w:szCs w:val="28"/>
        </w:rPr>
        <w:t>объединения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9379BB" w:rsidRPr="003E16BE" w:rsidRDefault="009379BB" w:rsidP="00FE563D">
      <w:pPr>
        <w:numPr>
          <w:ilvl w:val="0"/>
          <w:numId w:val="6"/>
        </w:numPr>
        <w:suppressAutoHyphens/>
        <w:spacing w:line="360" w:lineRule="auto"/>
        <w:ind w:left="-142" w:firstLine="0"/>
        <w:jc w:val="both"/>
        <w:rPr>
          <w:sz w:val="28"/>
          <w:szCs w:val="28"/>
        </w:rPr>
      </w:pPr>
      <w:r w:rsidRPr="003E16BE">
        <w:rPr>
          <w:sz w:val="28"/>
          <w:szCs w:val="28"/>
        </w:rPr>
        <w:t>формирования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379BB" w:rsidRPr="003E16BE" w:rsidRDefault="009379BB" w:rsidP="00A317FE">
      <w:pPr>
        <w:numPr>
          <w:ilvl w:val="0"/>
          <w:numId w:val="6"/>
        </w:numPr>
        <w:suppressAutoHyphens/>
        <w:spacing w:line="360" w:lineRule="auto"/>
        <w:ind w:left="0"/>
        <w:jc w:val="both"/>
        <w:rPr>
          <w:sz w:val="28"/>
          <w:szCs w:val="28"/>
        </w:rPr>
      </w:pPr>
      <w:r w:rsidRPr="003E16BE">
        <w:rPr>
          <w:sz w:val="28"/>
          <w:szCs w:val="28"/>
        </w:rPr>
        <w:lastRenderedPageBreak/>
        <w:t>формирования социокультурной среды, соответствующей возрастным, индивидуальным, особенностям детей;</w:t>
      </w:r>
    </w:p>
    <w:p w:rsidR="009379BB" w:rsidRPr="003E16BE" w:rsidRDefault="009379BB" w:rsidP="00A317FE">
      <w:pPr>
        <w:numPr>
          <w:ilvl w:val="0"/>
          <w:numId w:val="6"/>
        </w:numPr>
        <w:suppressAutoHyphens/>
        <w:spacing w:line="360" w:lineRule="auto"/>
        <w:ind w:left="0"/>
        <w:jc w:val="both"/>
        <w:rPr>
          <w:sz w:val="28"/>
          <w:szCs w:val="28"/>
        </w:rPr>
      </w:pPr>
      <w:r w:rsidRPr="003E16BE">
        <w:rPr>
          <w:sz w:val="28"/>
          <w:szCs w:val="28"/>
        </w:rPr>
        <w:t>обеспечения психолого-педагогической поддержки семьи и повышения компетентности родителей (законных представителей).</w:t>
      </w:r>
    </w:p>
    <w:p w:rsidR="009379BB" w:rsidRPr="00FE563D" w:rsidRDefault="009379BB" w:rsidP="00A317FE">
      <w:pPr>
        <w:spacing w:line="360" w:lineRule="auto"/>
        <w:jc w:val="center"/>
        <w:rPr>
          <w:b/>
          <w:i/>
          <w:sz w:val="28"/>
          <w:szCs w:val="28"/>
        </w:rPr>
      </w:pPr>
      <w:r w:rsidRPr="00FE563D">
        <w:rPr>
          <w:b/>
          <w:i/>
          <w:sz w:val="28"/>
          <w:szCs w:val="28"/>
        </w:rPr>
        <w:t>Принципы построения Программы:</w:t>
      </w:r>
    </w:p>
    <w:p w:rsidR="009379BB" w:rsidRPr="003E16BE" w:rsidRDefault="009379BB" w:rsidP="00A317FE">
      <w:pPr>
        <w:spacing w:line="360" w:lineRule="auto"/>
        <w:jc w:val="both"/>
        <w:rPr>
          <w:sz w:val="28"/>
          <w:szCs w:val="28"/>
        </w:rPr>
      </w:pPr>
      <w:r w:rsidRPr="003E16BE">
        <w:rPr>
          <w:sz w:val="28"/>
          <w:szCs w:val="28"/>
        </w:rPr>
        <w:t>1) полноценное проживание ребёнком всех этапов детства, амплификация детского развития;</w:t>
      </w:r>
    </w:p>
    <w:p w:rsidR="009379BB" w:rsidRPr="003E16BE" w:rsidRDefault="009379BB" w:rsidP="00A317FE">
      <w:pPr>
        <w:spacing w:line="360" w:lineRule="auto"/>
        <w:jc w:val="both"/>
        <w:rPr>
          <w:sz w:val="28"/>
          <w:szCs w:val="28"/>
        </w:rPr>
      </w:pPr>
      <w:r w:rsidRPr="003E16BE">
        <w:rPr>
          <w:sz w:val="28"/>
          <w:szCs w:val="28"/>
        </w:rPr>
        <w:t>2) индивидуализация дошкольного образования;</w:t>
      </w:r>
    </w:p>
    <w:p w:rsidR="009379BB" w:rsidRPr="003E16BE" w:rsidRDefault="009379BB" w:rsidP="00A317FE">
      <w:pPr>
        <w:spacing w:line="360" w:lineRule="auto"/>
        <w:jc w:val="both"/>
        <w:rPr>
          <w:sz w:val="28"/>
          <w:szCs w:val="28"/>
        </w:rPr>
      </w:pPr>
      <w:r w:rsidRPr="003E16BE">
        <w:rPr>
          <w:sz w:val="28"/>
          <w:szCs w:val="28"/>
        </w:rPr>
        <w:t>3) сотрудничество детей и взрослых, ребенок - субъект образовательных отношений;</w:t>
      </w:r>
    </w:p>
    <w:p w:rsidR="009379BB" w:rsidRPr="003E16BE" w:rsidRDefault="009379BB" w:rsidP="00A317FE">
      <w:pPr>
        <w:spacing w:line="360" w:lineRule="auto"/>
        <w:jc w:val="both"/>
        <w:rPr>
          <w:sz w:val="28"/>
          <w:szCs w:val="28"/>
        </w:rPr>
      </w:pPr>
      <w:r w:rsidRPr="003E16BE">
        <w:rPr>
          <w:sz w:val="28"/>
          <w:szCs w:val="28"/>
        </w:rPr>
        <w:t>4) поддержка инициативы детей в различных видах деятельности;</w:t>
      </w:r>
    </w:p>
    <w:p w:rsidR="009379BB" w:rsidRPr="003E16BE" w:rsidRDefault="009379BB" w:rsidP="00A317FE">
      <w:pPr>
        <w:spacing w:line="360" w:lineRule="auto"/>
        <w:jc w:val="both"/>
        <w:rPr>
          <w:sz w:val="28"/>
          <w:szCs w:val="28"/>
        </w:rPr>
      </w:pPr>
      <w:r w:rsidRPr="003E16BE">
        <w:rPr>
          <w:sz w:val="28"/>
          <w:szCs w:val="28"/>
        </w:rPr>
        <w:t>5) продуктивное сотрудничество МБДОУ с семьёй;</w:t>
      </w:r>
    </w:p>
    <w:p w:rsidR="009379BB" w:rsidRPr="003E16BE" w:rsidRDefault="009379BB" w:rsidP="00A317FE">
      <w:pPr>
        <w:spacing w:line="360" w:lineRule="auto"/>
        <w:jc w:val="both"/>
        <w:rPr>
          <w:sz w:val="28"/>
          <w:szCs w:val="28"/>
        </w:rPr>
      </w:pPr>
      <w:r w:rsidRPr="003E16BE">
        <w:rPr>
          <w:sz w:val="28"/>
          <w:szCs w:val="28"/>
        </w:rPr>
        <w:t>6) приобщение детей к социокультурным нормам, традициям семьи, Донского края, российского общества и государства;</w:t>
      </w:r>
    </w:p>
    <w:p w:rsidR="009379BB" w:rsidRPr="003E16BE" w:rsidRDefault="009379BB" w:rsidP="00A317FE">
      <w:pPr>
        <w:spacing w:line="360" w:lineRule="auto"/>
        <w:jc w:val="both"/>
        <w:rPr>
          <w:sz w:val="28"/>
          <w:szCs w:val="28"/>
        </w:rPr>
      </w:pPr>
      <w:r w:rsidRPr="003E16BE">
        <w:rPr>
          <w:sz w:val="28"/>
          <w:szCs w:val="28"/>
        </w:rPr>
        <w:t>7) возрастная адекватность дошкольного образования.</w:t>
      </w:r>
    </w:p>
    <w:p w:rsidR="009379BB" w:rsidRPr="00FE563D" w:rsidRDefault="009379BB" w:rsidP="00A317FE">
      <w:pPr>
        <w:shd w:val="clear" w:color="auto" w:fill="FFFFFF"/>
        <w:spacing w:line="360" w:lineRule="auto"/>
        <w:jc w:val="center"/>
        <w:rPr>
          <w:b/>
          <w:bCs/>
          <w:i/>
          <w:sz w:val="28"/>
          <w:szCs w:val="28"/>
        </w:rPr>
      </w:pPr>
      <w:r w:rsidRPr="00FE563D">
        <w:rPr>
          <w:b/>
          <w:bCs/>
          <w:i/>
          <w:sz w:val="28"/>
          <w:szCs w:val="28"/>
        </w:rPr>
        <w:t>Возрастные особенности воспитанников</w:t>
      </w:r>
      <w:r w:rsidR="00FE563D">
        <w:rPr>
          <w:b/>
          <w:bCs/>
          <w:i/>
          <w:sz w:val="28"/>
          <w:szCs w:val="28"/>
        </w:rPr>
        <w:t>.</w:t>
      </w:r>
    </w:p>
    <w:p w:rsidR="009379BB" w:rsidRPr="003E16BE" w:rsidRDefault="009379BB" w:rsidP="00A317FE">
      <w:pPr>
        <w:shd w:val="clear" w:color="auto" w:fill="FFFFFF"/>
        <w:spacing w:line="360" w:lineRule="auto"/>
        <w:jc w:val="both"/>
        <w:rPr>
          <w:sz w:val="28"/>
          <w:szCs w:val="28"/>
        </w:rPr>
      </w:pPr>
      <w:r w:rsidRPr="003E16BE">
        <w:rPr>
          <w:b/>
          <w:i/>
          <w:sz w:val="28"/>
          <w:szCs w:val="28"/>
          <w:u w:val="single"/>
        </w:rPr>
        <w:t>На третьем году</w:t>
      </w:r>
      <w:r w:rsidRPr="003E16BE">
        <w:rPr>
          <w:sz w:val="28"/>
          <w:szCs w:val="28"/>
        </w:rPr>
        <w:t xml:space="preserve"> жизни дети становятся самостоятельнее. Продолжает развиваться </w:t>
      </w:r>
      <w:r w:rsidRPr="003E16BE">
        <w:rPr>
          <w:spacing w:val="-1"/>
          <w:sz w:val="28"/>
          <w:szCs w:val="28"/>
        </w:rPr>
        <w:t xml:space="preserve">предметная деятельность, ситуативно-деловое общение ребенка и взрослого; совершенствуются </w:t>
      </w:r>
      <w:r w:rsidRPr="003E16BE">
        <w:rPr>
          <w:sz w:val="28"/>
          <w:szCs w:val="28"/>
        </w:rPr>
        <w:t>восприятие, речь, начальные формы произвольного поведения, игры, наглядно-действенное мышление.</w:t>
      </w:r>
    </w:p>
    <w:p w:rsidR="009379BB" w:rsidRPr="003E16BE" w:rsidRDefault="009379BB" w:rsidP="00A317FE">
      <w:pPr>
        <w:shd w:val="clear" w:color="auto" w:fill="FFFFFF"/>
        <w:spacing w:line="360" w:lineRule="auto"/>
        <w:ind w:firstLine="710"/>
        <w:jc w:val="both"/>
        <w:rPr>
          <w:sz w:val="28"/>
          <w:szCs w:val="28"/>
        </w:rPr>
      </w:pPr>
      <w:r w:rsidRPr="003E16BE">
        <w:rPr>
          <w:spacing w:val="-1"/>
          <w:sz w:val="28"/>
          <w:szCs w:val="28"/>
        </w:rPr>
        <w:t xml:space="preserve">Развитие предметной деятельности связано с усвоением культурных способов действия с </w:t>
      </w:r>
      <w:r w:rsidRPr="003E16BE">
        <w:rPr>
          <w:sz w:val="28"/>
          <w:szCs w:val="28"/>
        </w:rPr>
        <w:t>различными предметами. Развиваются соотносящие и орудийные действия.</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3E16BE">
        <w:rPr>
          <w:bCs/>
          <w:sz w:val="28"/>
          <w:szCs w:val="28"/>
        </w:rPr>
        <w:t>образца, регулирующего собственную активность ребенка.</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В ходе совместной со взрослыми предметной деятельности </w:t>
      </w:r>
      <w:r w:rsidRPr="003E16BE">
        <w:rPr>
          <w:bCs/>
          <w:sz w:val="28"/>
          <w:szCs w:val="28"/>
        </w:rPr>
        <w:t xml:space="preserve">продолжает развиваться </w:t>
      </w:r>
      <w:r w:rsidRPr="003E16BE">
        <w:rPr>
          <w:bCs/>
          <w:spacing w:val="-1"/>
          <w:sz w:val="28"/>
          <w:szCs w:val="28"/>
        </w:rPr>
        <w:t xml:space="preserve">понимание речи. </w:t>
      </w:r>
      <w:r w:rsidRPr="003E16BE">
        <w:rPr>
          <w:spacing w:val="-1"/>
          <w:sz w:val="28"/>
          <w:szCs w:val="28"/>
        </w:rPr>
        <w:t xml:space="preserve">Слово отделяется от ситуации и приобретает самостоятельное значение. Дети </w:t>
      </w:r>
      <w:r w:rsidRPr="003E16BE">
        <w:rPr>
          <w:sz w:val="28"/>
          <w:szCs w:val="28"/>
        </w:rPr>
        <w:t xml:space="preserve">продолжают осваивать названия окружающих </w:t>
      </w:r>
      <w:r w:rsidRPr="003E16BE">
        <w:rPr>
          <w:sz w:val="28"/>
          <w:szCs w:val="28"/>
        </w:rPr>
        <w:lastRenderedPageBreak/>
        <w:t>предметов, учатся выполнять простые словесные просьбы взрослых в пределах видимой наглядной ситуации.</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Количество понимаемых слов значительно возрастает. Совершенствуется регуляция поведения в результате обращения взрослых к ребенку</w:t>
      </w:r>
      <w:r w:rsidRPr="003E16BE">
        <w:rPr>
          <w:bCs/>
          <w:sz w:val="28"/>
          <w:szCs w:val="28"/>
        </w:rPr>
        <w:t xml:space="preserve">, </w:t>
      </w:r>
      <w:r w:rsidRPr="003E16BE">
        <w:rPr>
          <w:sz w:val="28"/>
          <w:szCs w:val="28"/>
        </w:rPr>
        <w:t xml:space="preserve">который </w:t>
      </w:r>
      <w:r w:rsidRPr="003E16BE">
        <w:rPr>
          <w:bCs/>
          <w:sz w:val="28"/>
          <w:szCs w:val="28"/>
        </w:rPr>
        <w:t>начинает понимать не только инструкцию, но и рассказ взрослых.</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3E16BE">
        <w:rPr>
          <w:bCs/>
          <w:sz w:val="28"/>
          <w:szCs w:val="28"/>
        </w:rPr>
        <w:t xml:space="preserve">, </w:t>
      </w:r>
      <w:r w:rsidRPr="003E16BE">
        <w:rPr>
          <w:sz w:val="28"/>
          <w:szCs w:val="28"/>
        </w:rPr>
        <w:t>в разговоре со взрослым используют практически все части речи. Активный словарь достигает примерно 1000-1500 слов.</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К концу третьего года жизни </w:t>
      </w:r>
      <w:r w:rsidRPr="003E16BE">
        <w:rPr>
          <w:bCs/>
          <w:sz w:val="28"/>
          <w:szCs w:val="28"/>
        </w:rPr>
        <w:t xml:space="preserve">речь становится средством общения ребенка со сверстниками. </w:t>
      </w:r>
      <w:r w:rsidRPr="003E16BE">
        <w:rPr>
          <w:sz w:val="28"/>
          <w:szCs w:val="28"/>
        </w:rPr>
        <w:t>В этом возрасте у детей формируются новые виды деятельности: игра, рисование, конструирование.</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Игра носит процессуальный характер, главное в ней — действия, которые </w:t>
      </w:r>
      <w:r w:rsidRPr="003E16BE">
        <w:rPr>
          <w:bCs/>
          <w:sz w:val="28"/>
          <w:szCs w:val="28"/>
        </w:rPr>
        <w:t xml:space="preserve">совершаются </w:t>
      </w:r>
      <w:r w:rsidRPr="003E16BE">
        <w:rPr>
          <w:sz w:val="28"/>
          <w:szCs w:val="28"/>
        </w:rPr>
        <w:t>с игровыми предметами, приближенными к реальности.</w:t>
      </w:r>
    </w:p>
    <w:p w:rsidR="009379BB" w:rsidRPr="003E16BE" w:rsidRDefault="009379BB" w:rsidP="00A317FE">
      <w:pPr>
        <w:shd w:val="clear" w:color="auto" w:fill="FFFFFF"/>
        <w:spacing w:line="360" w:lineRule="auto"/>
        <w:ind w:firstLine="709"/>
        <w:rPr>
          <w:sz w:val="28"/>
          <w:szCs w:val="28"/>
        </w:rPr>
      </w:pPr>
      <w:r w:rsidRPr="003E16BE">
        <w:rPr>
          <w:spacing w:val="-1"/>
          <w:sz w:val="28"/>
          <w:szCs w:val="28"/>
        </w:rPr>
        <w:t xml:space="preserve">В середине </w:t>
      </w:r>
      <w:r w:rsidRPr="003E16BE">
        <w:rPr>
          <w:bCs/>
          <w:spacing w:val="-1"/>
          <w:sz w:val="28"/>
          <w:szCs w:val="28"/>
        </w:rPr>
        <w:t>третьего года жизни появляются действия с предметами заместителями.</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Появление собственно изобразительной деятельности обусловлено тем, что ребенок уже </w:t>
      </w:r>
      <w:r w:rsidRPr="003E16BE">
        <w:rPr>
          <w:bCs/>
          <w:sz w:val="28"/>
          <w:szCs w:val="28"/>
        </w:rPr>
        <w:t xml:space="preserve">способен сформулировать намерение изобразить какой либо </w:t>
      </w:r>
      <w:r w:rsidRPr="003E16BE">
        <w:rPr>
          <w:sz w:val="28"/>
          <w:szCs w:val="28"/>
        </w:rPr>
        <w:t>предмет. Типичным является изображение человека в виде «</w:t>
      </w:r>
      <w:proofErr w:type="spellStart"/>
      <w:r w:rsidRPr="003E16BE">
        <w:rPr>
          <w:sz w:val="28"/>
          <w:szCs w:val="28"/>
        </w:rPr>
        <w:t>головонога</w:t>
      </w:r>
      <w:proofErr w:type="spellEnd"/>
      <w:r w:rsidRPr="003E16BE">
        <w:rPr>
          <w:sz w:val="28"/>
          <w:szCs w:val="28"/>
        </w:rPr>
        <w:t>» — окружности и отходящих от нее линий.</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379BB" w:rsidRPr="003E16BE" w:rsidRDefault="009379BB" w:rsidP="00A317FE">
      <w:pPr>
        <w:shd w:val="clear" w:color="auto" w:fill="FFFFFF"/>
        <w:spacing w:line="360" w:lineRule="auto"/>
        <w:ind w:firstLine="706"/>
        <w:jc w:val="both"/>
        <w:rPr>
          <w:sz w:val="28"/>
          <w:szCs w:val="28"/>
        </w:rPr>
      </w:pPr>
      <w:r w:rsidRPr="003E16BE">
        <w:rPr>
          <w:bCs/>
          <w:sz w:val="28"/>
          <w:szCs w:val="28"/>
        </w:rPr>
        <w:t xml:space="preserve">Совершенствуется </w:t>
      </w:r>
      <w:r w:rsidRPr="003E16BE">
        <w:rPr>
          <w:sz w:val="28"/>
          <w:szCs w:val="28"/>
        </w:rPr>
        <w:t xml:space="preserve">слуховое восприятие, прежде всего </w:t>
      </w:r>
      <w:r w:rsidRPr="003E16BE">
        <w:rPr>
          <w:bCs/>
          <w:sz w:val="28"/>
          <w:szCs w:val="28"/>
        </w:rPr>
        <w:t xml:space="preserve">фонематический слух. </w:t>
      </w:r>
      <w:r w:rsidRPr="003E16BE">
        <w:rPr>
          <w:sz w:val="28"/>
          <w:szCs w:val="28"/>
        </w:rPr>
        <w:t>К трем годам дети воспринимают все звуки родного языка, но произносят их с большими искажениями.</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Основной формой мышления становится наглядно – действенное мышление. Ее особенность заключается в том, что возникающие в жизни </w:t>
      </w:r>
      <w:r w:rsidRPr="003E16BE">
        <w:rPr>
          <w:sz w:val="28"/>
          <w:szCs w:val="28"/>
        </w:rPr>
        <w:lastRenderedPageBreak/>
        <w:t>ребенка проблемные ситуации разрешаются путем реального действия с предметами.</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Для детей этого возраста характерна неосознанность мотивов, импульсивность и </w:t>
      </w:r>
      <w:r w:rsidRPr="003E16BE">
        <w:rPr>
          <w:spacing w:val="-1"/>
          <w:sz w:val="28"/>
          <w:szCs w:val="28"/>
        </w:rPr>
        <w:t xml:space="preserve">зависимость чувств и желаний от ситуации. Дети легко заражаются эмоциональным состоянием </w:t>
      </w:r>
      <w:r w:rsidRPr="003E16BE">
        <w:rPr>
          <w:sz w:val="28"/>
          <w:szCs w:val="28"/>
        </w:rPr>
        <w:t xml:space="preserve">сверстников. Однако в этот период </w:t>
      </w:r>
      <w:r w:rsidRPr="003E16BE">
        <w:rPr>
          <w:bCs/>
          <w:sz w:val="28"/>
          <w:szCs w:val="28"/>
        </w:rPr>
        <w:t xml:space="preserve">начинает складываться и произвольность поведения. </w:t>
      </w:r>
      <w:r w:rsidRPr="003E16BE">
        <w:rPr>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3E16BE">
        <w:rPr>
          <w:iCs/>
          <w:sz w:val="28"/>
          <w:szCs w:val="28"/>
        </w:rPr>
        <w:t>от</w:t>
      </w:r>
      <w:r w:rsidR="00FE563D">
        <w:rPr>
          <w:iCs/>
          <w:sz w:val="28"/>
          <w:szCs w:val="28"/>
        </w:rPr>
        <w:t xml:space="preserve"> </w:t>
      </w:r>
      <w:r w:rsidRPr="003E16BE">
        <w:rPr>
          <w:sz w:val="28"/>
          <w:szCs w:val="28"/>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9379BB" w:rsidRPr="003E16BE" w:rsidRDefault="009379BB" w:rsidP="00A317FE">
      <w:pPr>
        <w:shd w:val="clear" w:color="auto" w:fill="FFFFFF"/>
        <w:spacing w:line="360" w:lineRule="auto"/>
        <w:ind w:firstLine="706"/>
        <w:jc w:val="both"/>
        <w:rPr>
          <w:sz w:val="28"/>
          <w:szCs w:val="28"/>
        </w:rPr>
      </w:pPr>
      <w:r w:rsidRPr="003E16BE">
        <w:rPr>
          <w:b/>
          <w:i/>
          <w:sz w:val="28"/>
          <w:szCs w:val="28"/>
          <w:u w:val="single"/>
        </w:rPr>
        <w:t>В возрасте 3-4-х  лет</w:t>
      </w:r>
      <w:r w:rsidR="002806EB">
        <w:rPr>
          <w:b/>
          <w:i/>
          <w:sz w:val="28"/>
          <w:szCs w:val="28"/>
          <w:u w:val="single"/>
        </w:rPr>
        <w:t xml:space="preserve"> </w:t>
      </w:r>
      <w:r w:rsidRPr="003E16BE">
        <w:rPr>
          <w:sz w:val="28"/>
          <w:szCs w:val="28"/>
        </w:rPr>
        <w:t xml:space="preserve">ребенок постепенно выходит за пределы семейного круга. Его </w:t>
      </w:r>
      <w:r w:rsidRPr="003E16BE">
        <w:rPr>
          <w:bCs/>
          <w:sz w:val="28"/>
          <w:szCs w:val="28"/>
        </w:rPr>
        <w:t xml:space="preserve">общение становится </w:t>
      </w:r>
      <w:proofErr w:type="spellStart"/>
      <w:r w:rsidRPr="003E16BE">
        <w:rPr>
          <w:bCs/>
          <w:sz w:val="28"/>
          <w:szCs w:val="28"/>
        </w:rPr>
        <w:t>внеситуативным</w:t>
      </w:r>
      <w:proofErr w:type="spellEnd"/>
      <w:r w:rsidRPr="003E16BE">
        <w:rPr>
          <w:bCs/>
          <w:sz w:val="28"/>
          <w:szCs w:val="28"/>
        </w:rPr>
        <w:t xml:space="preserve">. </w:t>
      </w:r>
      <w:r w:rsidRPr="003E16BE">
        <w:rPr>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3E16BE">
        <w:rPr>
          <w:bCs/>
          <w:sz w:val="28"/>
          <w:szCs w:val="28"/>
        </w:rPr>
        <w:t xml:space="preserve">игры, которая становится ведущим видом деятельности </w:t>
      </w:r>
      <w:r w:rsidRPr="003E16BE">
        <w:rPr>
          <w:sz w:val="28"/>
          <w:szCs w:val="28"/>
        </w:rPr>
        <w:t xml:space="preserve">в </w:t>
      </w:r>
      <w:r w:rsidRPr="003E16BE">
        <w:rPr>
          <w:bCs/>
          <w:sz w:val="28"/>
          <w:szCs w:val="28"/>
        </w:rPr>
        <w:t>дошкольном возрасте.</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379BB" w:rsidRPr="003E16BE" w:rsidRDefault="009379BB" w:rsidP="00A317FE">
      <w:pPr>
        <w:shd w:val="clear" w:color="auto" w:fill="FFFFFF"/>
        <w:spacing w:line="360" w:lineRule="auto"/>
        <w:ind w:firstLine="706"/>
        <w:jc w:val="both"/>
        <w:rPr>
          <w:sz w:val="28"/>
          <w:szCs w:val="28"/>
        </w:rPr>
      </w:pPr>
      <w:r w:rsidRPr="003E16BE">
        <w:rPr>
          <w:bCs/>
          <w:sz w:val="28"/>
          <w:szCs w:val="28"/>
        </w:rPr>
        <w:t xml:space="preserve">Изобразительная деятельность ребенка зависит от его представлений о предмете. </w:t>
      </w:r>
      <w:r w:rsidRPr="003E16BE">
        <w:rPr>
          <w:sz w:val="28"/>
          <w:szCs w:val="28"/>
        </w:rPr>
        <w:t xml:space="preserve">В этом возрасте они только начинают формироваться. Графические образы бедны. У одних детей в изображениях отсутствуют детали, у других </w:t>
      </w:r>
      <w:r w:rsidRPr="003E16BE">
        <w:rPr>
          <w:sz w:val="28"/>
          <w:szCs w:val="28"/>
        </w:rPr>
        <w:lastRenderedPageBreak/>
        <w:t>рисунки могут быть более детализированы. Дети уже могут использовать цвет.</w:t>
      </w:r>
    </w:p>
    <w:p w:rsidR="009379BB" w:rsidRPr="003E16BE" w:rsidRDefault="009379BB" w:rsidP="00A317FE">
      <w:pPr>
        <w:shd w:val="clear" w:color="auto" w:fill="FFFFFF"/>
        <w:spacing w:line="360" w:lineRule="auto"/>
        <w:ind w:firstLine="706"/>
        <w:jc w:val="both"/>
        <w:rPr>
          <w:sz w:val="28"/>
          <w:szCs w:val="28"/>
        </w:rPr>
      </w:pPr>
      <w:r w:rsidRPr="003E16BE">
        <w:rPr>
          <w:bCs/>
          <w:sz w:val="28"/>
          <w:szCs w:val="28"/>
        </w:rPr>
        <w:t xml:space="preserve">Большое значение для развития мелкой моторики имеет лепка. </w:t>
      </w:r>
      <w:r w:rsidRPr="003E16BE">
        <w:rPr>
          <w:sz w:val="28"/>
          <w:szCs w:val="28"/>
        </w:rPr>
        <w:t>Младшие дошкольники способны под руководством взрослого вылепить простые предметы.</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3E16BE">
        <w:rPr>
          <w:sz w:val="28"/>
          <w:szCs w:val="28"/>
        </w:rPr>
        <w:t>предэталонов</w:t>
      </w:r>
      <w:proofErr w:type="spellEnd"/>
      <w:r w:rsidRPr="003E16BE">
        <w:rPr>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379BB" w:rsidRPr="003E16BE" w:rsidRDefault="009379BB" w:rsidP="00A317FE">
      <w:pPr>
        <w:shd w:val="clear" w:color="auto" w:fill="FFFFFF"/>
        <w:spacing w:line="360" w:lineRule="auto"/>
        <w:ind w:firstLine="706"/>
        <w:jc w:val="both"/>
        <w:rPr>
          <w:sz w:val="28"/>
          <w:szCs w:val="28"/>
        </w:rPr>
      </w:pPr>
      <w:r w:rsidRPr="003E16BE">
        <w:rPr>
          <w:spacing w:val="-1"/>
          <w:sz w:val="28"/>
          <w:szCs w:val="28"/>
        </w:rPr>
        <w:t xml:space="preserve">Развиваются память и внимание. По просьбе взрослого дети могут запомнить 3-4 слова и </w:t>
      </w:r>
      <w:r w:rsidRPr="003E16BE">
        <w:rPr>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3E16BE">
        <w:rPr>
          <w:bCs/>
          <w:sz w:val="28"/>
          <w:szCs w:val="28"/>
        </w:rPr>
        <w:t>Дошкольники способны установить некоторые скрытые связи и отношения между предметами.</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Взаимоотношения детей ярко проявляются в игровой деятельности. Они скорее </w:t>
      </w:r>
      <w:r w:rsidRPr="003E16BE">
        <w:rPr>
          <w:bCs/>
          <w:sz w:val="28"/>
          <w:szCs w:val="28"/>
        </w:rPr>
        <w:t xml:space="preserve">играют рядом, чем активно вступают во взаимодействие. </w:t>
      </w:r>
      <w:r w:rsidRPr="003E16BE">
        <w:rPr>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3E16BE">
        <w:rPr>
          <w:bCs/>
          <w:sz w:val="28"/>
          <w:szCs w:val="28"/>
        </w:rPr>
        <w:t xml:space="preserve">Положение ребенка в группе сверстников во многом определяется мнением воспитателя. </w:t>
      </w:r>
      <w:r w:rsidRPr="003E16BE">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3E16BE">
        <w:rPr>
          <w:bCs/>
          <w:sz w:val="28"/>
          <w:szCs w:val="28"/>
        </w:rPr>
        <w:t xml:space="preserve">поведение </w:t>
      </w:r>
      <w:r w:rsidRPr="003E16BE">
        <w:rPr>
          <w:sz w:val="28"/>
          <w:szCs w:val="28"/>
        </w:rPr>
        <w:t xml:space="preserve">ребенка </w:t>
      </w:r>
      <w:r w:rsidRPr="003E16BE">
        <w:rPr>
          <w:bCs/>
          <w:sz w:val="28"/>
          <w:szCs w:val="28"/>
        </w:rPr>
        <w:t xml:space="preserve">еще ситуативно. </w:t>
      </w:r>
      <w:r w:rsidRPr="003E16BE">
        <w:rPr>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В </w:t>
      </w:r>
      <w:r w:rsidRPr="003E16BE">
        <w:rPr>
          <w:bCs/>
          <w:sz w:val="28"/>
          <w:szCs w:val="28"/>
        </w:rPr>
        <w:t xml:space="preserve">игровой деятельности </w:t>
      </w:r>
      <w:r w:rsidRPr="003E16BE">
        <w:rPr>
          <w:sz w:val="28"/>
          <w:szCs w:val="28"/>
        </w:rPr>
        <w:t xml:space="preserve">детей </w:t>
      </w:r>
      <w:r w:rsidRPr="003E16BE">
        <w:rPr>
          <w:b/>
          <w:i/>
          <w:sz w:val="28"/>
          <w:szCs w:val="28"/>
          <w:u w:val="single"/>
        </w:rPr>
        <w:t>среднего дошкольного возраста</w:t>
      </w:r>
      <w:r w:rsidR="002806EB">
        <w:rPr>
          <w:b/>
          <w:i/>
          <w:sz w:val="28"/>
          <w:szCs w:val="28"/>
          <w:u w:val="single"/>
        </w:rPr>
        <w:t xml:space="preserve"> </w:t>
      </w:r>
      <w:r w:rsidRPr="003E16BE">
        <w:rPr>
          <w:bCs/>
          <w:sz w:val="28"/>
          <w:szCs w:val="28"/>
        </w:rPr>
        <w:t xml:space="preserve">появляются ролевые взаимодействия. </w:t>
      </w:r>
      <w:r w:rsidRPr="003E16BE">
        <w:rPr>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3E16BE">
        <w:rPr>
          <w:bCs/>
          <w:sz w:val="28"/>
          <w:szCs w:val="28"/>
        </w:rPr>
        <w:t>Происходит разделение игровых и реальных взаимодействий детей.</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3E16BE">
        <w:rPr>
          <w:bCs/>
          <w:sz w:val="28"/>
          <w:szCs w:val="28"/>
        </w:rPr>
        <w:t xml:space="preserve">Совершенствуется техническая сторона изобразительной деятельности. </w:t>
      </w:r>
      <w:r w:rsidRPr="003E16BE">
        <w:rPr>
          <w:sz w:val="28"/>
          <w:szCs w:val="28"/>
        </w:rPr>
        <w:t xml:space="preserve">Дети могут рисовать основные геометрические фигуры, вырезать ножницами, наклеивать изображения на </w:t>
      </w:r>
      <w:r w:rsidRPr="003E16BE">
        <w:rPr>
          <w:bCs/>
          <w:sz w:val="28"/>
          <w:szCs w:val="28"/>
        </w:rPr>
        <w:t>бу</w:t>
      </w:r>
      <w:r w:rsidRPr="003E16BE">
        <w:rPr>
          <w:sz w:val="28"/>
          <w:szCs w:val="28"/>
        </w:rPr>
        <w:t>магу и т.д.</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lastRenderedPageBreak/>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379BB" w:rsidRPr="003E16BE" w:rsidRDefault="009379BB" w:rsidP="00A317FE">
      <w:pPr>
        <w:shd w:val="clear" w:color="auto" w:fill="FFFFFF"/>
        <w:spacing w:line="360" w:lineRule="auto"/>
        <w:ind w:firstLine="710"/>
        <w:jc w:val="both"/>
        <w:rPr>
          <w:sz w:val="28"/>
          <w:szCs w:val="28"/>
        </w:rPr>
      </w:pPr>
      <w:r w:rsidRPr="003E16BE">
        <w:rPr>
          <w:bCs/>
          <w:sz w:val="28"/>
          <w:szCs w:val="28"/>
        </w:rPr>
        <w:t xml:space="preserve">Двигательная сфера ребенка характеризуется позитивными изменениями мелкой и крупной моторики. </w:t>
      </w:r>
      <w:r w:rsidRPr="003E16BE">
        <w:rPr>
          <w:sz w:val="28"/>
          <w:szCs w:val="28"/>
        </w:rPr>
        <w:t xml:space="preserve">Развиваются </w:t>
      </w:r>
      <w:r w:rsidRPr="003E16BE">
        <w:rPr>
          <w:bCs/>
          <w:sz w:val="28"/>
          <w:szCs w:val="28"/>
        </w:rPr>
        <w:t xml:space="preserve">ловкость, </w:t>
      </w:r>
      <w:r w:rsidRPr="003E16BE">
        <w:rPr>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3E16BE">
        <w:rPr>
          <w:bCs/>
          <w:sz w:val="28"/>
          <w:szCs w:val="28"/>
        </w:rPr>
        <w:t xml:space="preserve">с </w:t>
      </w:r>
      <w:r w:rsidRPr="003E16BE">
        <w:rPr>
          <w:sz w:val="28"/>
          <w:szCs w:val="28"/>
        </w:rPr>
        <w:t>мячом.</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3E16BE">
        <w:rPr>
          <w:spacing w:val="-1"/>
          <w:sz w:val="28"/>
          <w:szCs w:val="28"/>
        </w:rPr>
        <w:t xml:space="preserve">цвету; выделить такие параметры, как высота, длина и ширина. Совершенствуется ориентация в </w:t>
      </w:r>
      <w:r w:rsidRPr="003E16BE">
        <w:rPr>
          <w:sz w:val="28"/>
          <w:szCs w:val="28"/>
        </w:rPr>
        <w:t>пространстве.</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Возрастает объем памяти. Дети запоминают до 7-8 названий предметов. </w:t>
      </w:r>
      <w:r w:rsidRPr="003E16BE">
        <w:rPr>
          <w:bCs/>
          <w:sz w:val="28"/>
          <w:szCs w:val="28"/>
        </w:rPr>
        <w:t xml:space="preserve">Начинает складываться произвольное запоминание: </w:t>
      </w:r>
      <w:r w:rsidRPr="003E16BE">
        <w:rPr>
          <w:sz w:val="28"/>
          <w:szCs w:val="28"/>
        </w:rPr>
        <w:t>дети способны принять задачу на запоминание, помнят поручения взрослых, могут выучить небольшое стихотворение и т.д.</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Начинает </w:t>
      </w:r>
      <w:r w:rsidRPr="003E16BE">
        <w:rPr>
          <w:bCs/>
          <w:sz w:val="28"/>
          <w:szCs w:val="28"/>
        </w:rPr>
        <w:t xml:space="preserve">развиваться образное мышление. </w:t>
      </w:r>
      <w:r w:rsidRPr="003E16BE">
        <w:rPr>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w:t>
      </w:r>
      <w:r w:rsidRPr="003E16BE">
        <w:rPr>
          <w:sz w:val="28"/>
          <w:szCs w:val="28"/>
        </w:rPr>
        <w:lastRenderedPageBreak/>
        <w:t>ответят, что белых больше. Но если спросить: «Каких больше — белых или бумажных?», ответ будет таким же — больше белых.</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379BB" w:rsidRPr="003E16BE" w:rsidRDefault="009379BB" w:rsidP="00A317FE">
      <w:pPr>
        <w:shd w:val="clear" w:color="auto" w:fill="FFFFFF"/>
        <w:spacing w:line="360" w:lineRule="auto"/>
        <w:ind w:firstLine="706"/>
        <w:jc w:val="both"/>
        <w:rPr>
          <w:sz w:val="28"/>
          <w:szCs w:val="28"/>
        </w:rPr>
      </w:pPr>
      <w:r w:rsidRPr="003E16BE">
        <w:rPr>
          <w:bCs/>
          <w:sz w:val="28"/>
          <w:szCs w:val="28"/>
        </w:rPr>
        <w:t xml:space="preserve">В </w:t>
      </w:r>
      <w:r w:rsidRPr="003E16BE">
        <w:rPr>
          <w:sz w:val="28"/>
          <w:szCs w:val="28"/>
        </w:rPr>
        <w:t xml:space="preserve">среднем дошкольном возрасте улучшается произношение звуков и дикция. </w:t>
      </w:r>
      <w:r w:rsidRPr="003E16BE">
        <w:rPr>
          <w:bCs/>
          <w:sz w:val="28"/>
          <w:szCs w:val="28"/>
        </w:rPr>
        <w:t xml:space="preserve">Речь становится   предметом  активности  детей.   </w:t>
      </w:r>
      <w:r w:rsidRPr="003E16BE">
        <w:rPr>
          <w:sz w:val="28"/>
          <w:szCs w:val="28"/>
        </w:rPr>
        <w:t>Они  удачно  имитируют  голоса  животных,</w:t>
      </w:r>
    </w:p>
    <w:p w:rsidR="009379BB" w:rsidRPr="003E16BE" w:rsidRDefault="009379BB" w:rsidP="00A317FE">
      <w:pPr>
        <w:shd w:val="clear" w:color="auto" w:fill="FFFFFF"/>
        <w:spacing w:line="360" w:lineRule="auto"/>
        <w:jc w:val="both"/>
        <w:rPr>
          <w:sz w:val="28"/>
          <w:szCs w:val="28"/>
        </w:rPr>
      </w:pPr>
      <w:r w:rsidRPr="003E16BE">
        <w:rPr>
          <w:sz w:val="28"/>
          <w:szCs w:val="28"/>
        </w:rPr>
        <w:t>интонационно выделяют речь тех или иных персонажей. Интерес вызывают ритмическая структура речи, рифмы.</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3E16BE">
        <w:rPr>
          <w:sz w:val="28"/>
          <w:szCs w:val="28"/>
        </w:rPr>
        <w:t>внеситуативной</w:t>
      </w:r>
      <w:proofErr w:type="spellEnd"/>
      <w:r w:rsidRPr="003E16BE">
        <w:rPr>
          <w:sz w:val="28"/>
          <w:szCs w:val="28"/>
        </w:rPr>
        <w:t>.</w:t>
      </w:r>
    </w:p>
    <w:p w:rsidR="009379BB" w:rsidRPr="003E16BE" w:rsidRDefault="009379BB" w:rsidP="00A317FE">
      <w:pPr>
        <w:shd w:val="clear" w:color="auto" w:fill="FFFFFF"/>
        <w:spacing w:line="360" w:lineRule="auto"/>
        <w:ind w:firstLine="706"/>
        <w:jc w:val="both"/>
        <w:rPr>
          <w:sz w:val="28"/>
          <w:szCs w:val="28"/>
        </w:rPr>
      </w:pPr>
      <w:r w:rsidRPr="003E16BE">
        <w:rPr>
          <w:bCs/>
          <w:sz w:val="28"/>
          <w:szCs w:val="28"/>
        </w:rPr>
        <w:t xml:space="preserve">Изменяется содержание общения ребенка и взрослого. </w:t>
      </w:r>
      <w:r w:rsidRPr="003E16BE">
        <w:rPr>
          <w:sz w:val="28"/>
          <w:szCs w:val="28"/>
        </w:rPr>
        <w:t xml:space="preserve">Оно выходит за пределы конкретной ситуации, в которой оказывается ребенок. </w:t>
      </w:r>
      <w:r w:rsidRPr="003E16BE">
        <w:rPr>
          <w:bCs/>
          <w:sz w:val="28"/>
          <w:szCs w:val="28"/>
        </w:rPr>
        <w:t xml:space="preserve">Ведущим становится познавательный мотив. </w:t>
      </w:r>
      <w:r w:rsidRPr="003E16BE">
        <w:rPr>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3E16BE">
        <w:rPr>
          <w:bCs/>
          <w:sz w:val="28"/>
          <w:szCs w:val="28"/>
        </w:rPr>
        <w:t>Повышенная обидчивость пред</w:t>
      </w:r>
      <w:r w:rsidRPr="003E16BE">
        <w:rPr>
          <w:sz w:val="28"/>
          <w:szCs w:val="28"/>
        </w:rPr>
        <w:t>с</w:t>
      </w:r>
      <w:r w:rsidRPr="003E16BE">
        <w:rPr>
          <w:bCs/>
          <w:sz w:val="28"/>
          <w:szCs w:val="28"/>
        </w:rPr>
        <w:t>тавляет собой возрастной феномен.</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Взаимоотношения со сверстниками характеризуются избирательностью, которая </w:t>
      </w:r>
      <w:r w:rsidRPr="003E16BE">
        <w:rPr>
          <w:spacing w:val="-1"/>
          <w:sz w:val="28"/>
          <w:szCs w:val="28"/>
        </w:rPr>
        <w:t xml:space="preserve">выражается в предпочтении одних детей другим. Появляются постоянные партнеры по играм. </w:t>
      </w:r>
      <w:r w:rsidRPr="003E16BE">
        <w:rPr>
          <w:bCs/>
          <w:spacing w:val="-1"/>
          <w:sz w:val="28"/>
          <w:szCs w:val="28"/>
        </w:rPr>
        <w:t xml:space="preserve">В </w:t>
      </w:r>
      <w:r w:rsidRPr="003E16BE">
        <w:rPr>
          <w:bCs/>
          <w:sz w:val="28"/>
          <w:szCs w:val="28"/>
        </w:rPr>
        <w:t xml:space="preserve">группах начинают выделяться лидеры. Появляются конкурентность, соревновательность. </w:t>
      </w:r>
      <w:r w:rsidRPr="003E16BE">
        <w:rPr>
          <w:sz w:val="28"/>
          <w:szCs w:val="28"/>
        </w:rPr>
        <w:t xml:space="preserve">Последняя важна для </w:t>
      </w:r>
      <w:r w:rsidRPr="003E16BE">
        <w:rPr>
          <w:sz w:val="28"/>
          <w:szCs w:val="28"/>
        </w:rPr>
        <w:lastRenderedPageBreak/>
        <w:t>сравнения себя с</w:t>
      </w:r>
      <w:r w:rsidR="00A317FE">
        <w:rPr>
          <w:sz w:val="28"/>
          <w:szCs w:val="28"/>
        </w:rPr>
        <w:t xml:space="preserve"> </w:t>
      </w:r>
      <w:r w:rsidRPr="003E16BE">
        <w:rPr>
          <w:sz w:val="28"/>
          <w:szCs w:val="28"/>
        </w:rPr>
        <w:t>другим, что ведет к развитию образа Я ребенка, его детализации.</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379BB" w:rsidRPr="003E16BE" w:rsidRDefault="009379BB" w:rsidP="00A317FE">
      <w:pPr>
        <w:shd w:val="clear" w:color="auto" w:fill="FFFFFF"/>
        <w:spacing w:line="360" w:lineRule="auto"/>
        <w:ind w:firstLine="706"/>
        <w:jc w:val="both"/>
        <w:rPr>
          <w:sz w:val="28"/>
          <w:szCs w:val="28"/>
        </w:rPr>
      </w:pPr>
      <w:r w:rsidRPr="003E16BE">
        <w:rPr>
          <w:b/>
          <w:i/>
          <w:sz w:val="28"/>
          <w:szCs w:val="28"/>
          <w:u w:val="single"/>
        </w:rPr>
        <w:t>Дети шестого года жизни</w:t>
      </w:r>
      <w:r w:rsidRPr="003E16BE">
        <w:rPr>
          <w:sz w:val="28"/>
          <w:szCs w:val="28"/>
        </w:rPr>
        <w:t xml:space="preserve"> уже </w:t>
      </w:r>
      <w:r w:rsidRPr="003E16BE">
        <w:rPr>
          <w:bCs/>
          <w:sz w:val="28"/>
          <w:szCs w:val="28"/>
        </w:rPr>
        <w:t xml:space="preserve">могут распределять роли </w:t>
      </w:r>
      <w:r w:rsidRPr="003E16BE">
        <w:rPr>
          <w:sz w:val="28"/>
          <w:szCs w:val="28"/>
        </w:rPr>
        <w:t xml:space="preserve">до </w:t>
      </w:r>
      <w:r w:rsidRPr="003E16BE">
        <w:rPr>
          <w:bCs/>
          <w:sz w:val="28"/>
          <w:szCs w:val="28"/>
        </w:rPr>
        <w:t xml:space="preserve">начала игры </w:t>
      </w:r>
      <w:r w:rsidRPr="003E16BE">
        <w:rPr>
          <w:sz w:val="28"/>
          <w:szCs w:val="28"/>
        </w:rPr>
        <w:t xml:space="preserve">и </w:t>
      </w:r>
      <w:r w:rsidRPr="003E16BE">
        <w:rPr>
          <w:bCs/>
          <w:sz w:val="28"/>
          <w:szCs w:val="28"/>
        </w:rPr>
        <w:t xml:space="preserve">строить свое поведение, придерживаясь </w:t>
      </w:r>
      <w:r w:rsidRPr="003E16BE">
        <w:rPr>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3E16BE">
        <w:rPr>
          <w:b/>
          <w:bCs/>
          <w:sz w:val="28"/>
          <w:szCs w:val="28"/>
        </w:rPr>
        <w:t xml:space="preserve">. </w:t>
      </w:r>
      <w:r w:rsidRPr="003E16BE">
        <w:rPr>
          <w:sz w:val="28"/>
          <w:szCs w:val="28"/>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Развивается изобразительная деятельность детей. Это </w:t>
      </w:r>
      <w:r w:rsidRPr="003E16BE">
        <w:rPr>
          <w:bCs/>
          <w:sz w:val="28"/>
          <w:szCs w:val="28"/>
        </w:rPr>
        <w:t xml:space="preserve">возраст наиболее активного </w:t>
      </w:r>
      <w:r w:rsidRPr="003E16BE">
        <w:rPr>
          <w:bCs/>
          <w:spacing w:val="-1"/>
          <w:sz w:val="28"/>
          <w:szCs w:val="28"/>
        </w:rPr>
        <w:t>рисования.</w:t>
      </w:r>
      <w:r>
        <w:rPr>
          <w:bCs/>
          <w:spacing w:val="-1"/>
          <w:sz w:val="28"/>
          <w:szCs w:val="28"/>
        </w:rPr>
        <w:t xml:space="preserve"> </w:t>
      </w:r>
      <w:r w:rsidRPr="003E16BE">
        <w:rPr>
          <w:spacing w:val="-1"/>
          <w:sz w:val="28"/>
          <w:szCs w:val="28"/>
        </w:rPr>
        <w:t xml:space="preserve">В течение года дети способны создать до двух тысяч рисунков. Рисунки могут быть </w:t>
      </w:r>
      <w:r w:rsidRPr="003E16BE">
        <w:rPr>
          <w:sz w:val="28"/>
          <w:szCs w:val="28"/>
        </w:rPr>
        <w:t xml:space="preserve">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w:t>
      </w:r>
      <w:r w:rsidRPr="003E16BE">
        <w:rPr>
          <w:sz w:val="28"/>
          <w:szCs w:val="28"/>
        </w:rPr>
        <w:lastRenderedPageBreak/>
        <w:t>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3E16BE">
        <w:rPr>
          <w:bCs/>
          <w:sz w:val="28"/>
          <w:szCs w:val="28"/>
        </w:rPr>
        <w:t>Овладевают обобщенным способом обследования образца.</w:t>
      </w:r>
      <w:r w:rsidR="00A317FE">
        <w:rPr>
          <w:bCs/>
          <w:sz w:val="28"/>
          <w:szCs w:val="28"/>
        </w:rPr>
        <w:t xml:space="preserve"> </w:t>
      </w:r>
      <w:r w:rsidRPr="003E16BE">
        <w:rPr>
          <w:sz w:val="28"/>
          <w:szCs w:val="28"/>
        </w:rPr>
        <w:t xml:space="preserve">Дети способны выделять основные части </w:t>
      </w:r>
      <w:r w:rsidRPr="003E16BE">
        <w:rPr>
          <w:spacing w:val="-1"/>
          <w:sz w:val="28"/>
          <w:szCs w:val="28"/>
        </w:rPr>
        <w:t xml:space="preserve">предполагаемой постройки. </w:t>
      </w:r>
      <w:r w:rsidRPr="003E16BE">
        <w:rPr>
          <w:bCs/>
          <w:spacing w:val="-1"/>
          <w:sz w:val="28"/>
          <w:szCs w:val="28"/>
        </w:rPr>
        <w:t xml:space="preserve">Конструктивная деятельность может осуществляться на основе </w:t>
      </w:r>
      <w:r w:rsidRPr="003E16BE">
        <w:rPr>
          <w:bCs/>
          <w:sz w:val="28"/>
          <w:szCs w:val="28"/>
        </w:rPr>
        <w:t>схемы, по замыслу и по условиям.</w:t>
      </w:r>
      <w:r w:rsidR="00A317FE">
        <w:rPr>
          <w:bCs/>
          <w:sz w:val="28"/>
          <w:szCs w:val="28"/>
        </w:rPr>
        <w:t xml:space="preserve"> </w:t>
      </w:r>
      <w:r w:rsidRPr="003E16BE">
        <w:rPr>
          <w:sz w:val="28"/>
          <w:szCs w:val="28"/>
        </w:rPr>
        <w:t>Появляется конструирование в ходе совместной деятельности.</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Продолжает совершенствоваться восприятие цвета, формы и величины, строения </w:t>
      </w:r>
      <w:r w:rsidRPr="003E16BE">
        <w:rPr>
          <w:spacing w:val="-1"/>
          <w:sz w:val="28"/>
          <w:szCs w:val="28"/>
        </w:rPr>
        <w:t xml:space="preserve">предметов; систематизируются представления детей. Они называют не только основные цвета и </w:t>
      </w:r>
      <w:r w:rsidRPr="003E16BE">
        <w:rPr>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w:t>
      </w:r>
      <w:r w:rsidRPr="003E16BE">
        <w:rPr>
          <w:sz w:val="28"/>
          <w:szCs w:val="28"/>
        </w:rPr>
        <w:lastRenderedPageBreak/>
        <w:t>сложности, особенно если они должны одновременно учитывать несколько различных и при этом противоположных признаков.</w:t>
      </w:r>
    </w:p>
    <w:p w:rsidR="009379BB" w:rsidRPr="003E16BE" w:rsidRDefault="009379BB" w:rsidP="00A317FE">
      <w:pPr>
        <w:shd w:val="clear" w:color="auto" w:fill="FFFFFF"/>
        <w:spacing w:line="360" w:lineRule="auto"/>
        <w:ind w:firstLine="709"/>
        <w:jc w:val="both"/>
        <w:rPr>
          <w:sz w:val="28"/>
          <w:szCs w:val="28"/>
        </w:rPr>
      </w:pPr>
      <w:r w:rsidRPr="003E16BE">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3E16BE">
        <w:rPr>
          <w:bCs/>
          <w:sz w:val="28"/>
          <w:szCs w:val="28"/>
        </w:rPr>
        <w:t>продолжают совершенствоваться обобщения, что является основой словесно логического мышления.</w:t>
      </w:r>
      <w:r w:rsidR="00594A60">
        <w:rPr>
          <w:bCs/>
          <w:sz w:val="28"/>
          <w:szCs w:val="28"/>
        </w:rPr>
        <w:t xml:space="preserve"> </w:t>
      </w:r>
      <w:r w:rsidRPr="003E16BE">
        <w:rPr>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3E16BE">
        <w:rPr>
          <w:bCs/>
          <w:sz w:val="28"/>
          <w:szCs w:val="28"/>
        </w:rPr>
        <w:t>активно развиваться лишь при условии проведения специальной работы по его активизации.</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lastRenderedPageBreak/>
        <w:t xml:space="preserve">Продолжают развиваться устойчивость, распределение, переключаемость внимания. Наблюдается переход от </w:t>
      </w:r>
      <w:r w:rsidR="00594A60">
        <w:rPr>
          <w:sz w:val="28"/>
          <w:szCs w:val="28"/>
        </w:rPr>
        <w:t xml:space="preserve"> </w:t>
      </w:r>
      <w:r w:rsidRPr="003E16BE">
        <w:rPr>
          <w:sz w:val="28"/>
          <w:szCs w:val="28"/>
        </w:rPr>
        <w:t>непроизвольного к произвольному вниманию.</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Совершенствуется грамматический строй речи. Дети используют практически все части </w:t>
      </w:r>
      <w:r w:rsidRPr="003E16BE">
        <w:rPr>
          <w:spacing w:val="-1"/>
          <w:sz w:val="28"/>
          <w:szCs w:val="28"/>
        </w:rPr>
        <w:t xml:space="preserve">речи, активно занимаются словотворчеством. Богаче становится лексика: активно используются </w:t>
      </w:r>
      <w:r w:rsidRPr="003E16BE">
        <w:rPr>
          <w:sz w:val="28"/>
          <w:szCs w:val="28"/>
        </w:rPr>
        <w:t>синонимы и антонимы.</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Развивается связная речь. Дети могут пересказывать, рассказывать по картинке, передавая не только главное, но и детали.</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3E16BE">
        <w:rPr>
          <w:bCs/>
          <w:sz w:val="28"/>
          <w:szCs w:val="28"/>
        </w:rPr>
        <w:t xml:space="preserve">, </w:t>
      </w:r>
      <w:r w:rsidRPr="003E16BE">
        <w:rPr>
          <w:sz w:val="28"/>
          <w:szCs w:val="28"/>
        </w:rPr>
        <w:t>образ Я.</w:t>
      </w:r>
    </w:p>
    <w:p w:rsidR="009379BB" w:rsidRPr="003E16BE" w:rsidRDefault="009379BB" w:rsidP="00A317FE">
      <w:pPr>
        <w:shd w:val="clear" w:color="auto" w:fill="FFFFFF"/>
        <w:spacing w:line="360" w:lineRule="auto"/>
        <w:ind w:firstLine="709"/>
        <w:jc w:val="both"/>
        <w:rPr>
          <w:sz w:val="28"/>
          <w:szCs w:val="28"/>
        </w:rPr>
      </w:pPr>
      <w:r w:rsidRPr="003E16BE">
        <w:rPr>
          <w:spacing w:val="-1"/>
          <w:sz w:val="28"/>
          <w:szCs w:val="28"/>
        </w:rPr>
        <w:t>В сюжетно-ролевых играх</w:t>
      </w:r>
      <w:r w:rsidR="00A317FE">
        <w:rPr>
          <w:spacing w:val="-1"/>
          <w:sz w:val="28"/>
          <w:szCs w:val="28"/>
        </w:rPr>
        <w:t xml:space="preserve"> </w:t>
      </w:r>
      <w:r w:rsidRPr="003E16BE">
        <w:rPr>
          <w:b/>
          <w:i/>
          <w:spacing w:val="-1"/>
          <w:sz w:val="28"/>
          <w:szCs w:val="28"/>
          <w:u w:val="single"/>
        </w:rPr>
        <w:t>дети 6-7 лет</w:t>
      </w:r>
      <w:r w:rsidR="00A317FE">
        <w:rPr>
          <w:b/>
          <w:i/>
          <w:spacing w:val="-1"/>
          <w:sz w:val="28"/>
          <w:szCs w:val="28"/>
          <w:u w:val="single"/>
        </w:rPr>
        <w:t xml:space="preserve"> </w:t>
      </w:r>
      <w:r w:rsidRPr="003E16BE">
        <w:rPr>
          <w:bCs/>
          <w:spacing w:val="-1"/>
          <w:sz w:val="28"/>
          <w:szCs w:val="28"/>
        </w:rPr>
        <w:t xml:space="preserve">начинают осваивать </w:t>
      </w:r>
      <w:r w:rsidRPr="003E16BE">
        <w:rPr>
          <w:bCs/>
          <w:sz w:val="28"/>
          <w:szCs w:val="28"/>
        </w:rPr>
        <w:t xml:space="preserve">сложные взаимодействия людей, </w:t>
      </w:r>
      <w:r w:rsidRPr="003E16BE">
        <w:rPr>
          <w:sz w:val="28"/>
          <w:szCs w:val="28"/>
        </w:rPr>
        <w:t>отражающие характерные значимые жизненные ситуации, например: свадьбу, рождение ребенка, болезнь, труд и т. д.</w:t>
      </w:r>
    </w:p>
    <w:p w:rsidR="009379BB" w:rsidRPr="003E16BE" w:rsidRDefault="009379BB" w:rsidP="00A317FE">
      <w:pPr>
        <w:shd w:val="clear" w:color="auto" w:fill="FFFFFF"/>
        <w:spacing w:line="360" w:lineRule="auto"/>
        <w:ind w:firstLine="706"/>
        <w:jc w:val="both"/>
        <w:rPr>
          <w:sz w:val="28"/>
          <w:szCs w:val="28"/>
        </w:rPr>
      </w:pPr>
      <w:r w:rsidRPr="003E16BE">
        <w:rPr>
          <w:bCs/>
          <w:sz w:val="28"/>
          <w:szCs w:val="28"/>
        </w:rPr>
        <w:t xml:space="preserve">Игровые действия детей становятся более сложными, </w:t>
      </w:r>
      <w:r w:rsidRPr="003E16BE">
        <w:rPr>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w:t>
      </w:r>
      <w:r w:rsidRPr="003E16BE">
        <w:rPr>
          <w:sz w:val="28"/>
          <w:szCs w:val="28"/>
        </w:rPr>
        <w:lastRenderedPageBreak/>
        <w:t>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3E16BE">
        <w:rPr>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3E16BE">
        <w:rPr>
          <w:bCs/>
          <w:sz w:val="28"/>
          <w:szCs w:val="28"/>
        </w:rPr>
        <w:t xml:space="preserve">Рисунки приобретают более детализированный характер, обогащается их цветовая гамма. </w:t>
      </w:r>
      <w:r w:rsidRPr="003E16BE">
        <w:rPr>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казачек, балерин и т.д. Часто встречаются и бытовые сюжеты: мама и дочка, комната и т. д.</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3E16BE">
        <w:rPr>
          <w:sz w:val="28"/>
          <w:szCs w:val="28"/>
        </w:rPr>
        <w:softHyphen/>
        <w:t>ональными, их строительство осуществляется на основе зрительной ориентировки.</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lastRenderedPageBreak/>
        <w:t xml:space="preserve">Дети быстро и правильно подбирают необходимый материал. Они достаточно точно </w:t>
      </w:r>
      <w:r w:rsidRPr="003E16BE">
        <w:rPr>
          <w:spacing w:val="-1"/>
          <w:sz w:val="28"/>
          <w:szCs w:val="28"/>
        </w:rPr>
        <w:t xml:space="preserve">представляют себе последовательность, в которой будет осуществляться постройка, и материал, </w:t>
      </w:r>
      <w:r w:rsidRPr="003E16BE">
        <w:rPr>
          <w:sz w:val="28"/>
          <w:szCs w:val="28"/>
        </w:rPr>
        <w:t xml:space="preserve">который понадобится для ее выполнения; </w:t>
      </w:r>
      <w:r w:rsidRPr="003E16BE">
        <w:rPr>
          <w:bCs/>
          <w:sz w:val="28"/>
          <w:szCs w:val="28"/>
        </w:rPr>
        <w:t>способны выполнять различные по степени сложности постройки как по собственному замыслу, так и по условиям.</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В этом возрасте дети уже </w:t>
      </w:r>
      <w:r w:rsidRPr="003E16BE">
        <w:rPr>
          <w:bCs/>
          <w:sz w:val="28"/>
          <w:szCs w:val="28"/>
        </w:rPr>
        <w:t xml:space="preserve">могут освоить сложные формы сложения </w:t>
      </w:r>
      <w:r w:rsidRPr="003E16BE">
        <w:rPr>
          <w:sz w:val="28"/>
          <w:szCs w:val="28"/>
        </w:rPr>
        <w:t xml:space="preserve">из листа </w:t>
      </w:r>
      <w:r w:rsidRPr="003E16BE">
        <w:rPr>
          <w:bCs/>
          <w:sz w:val="28"/>
          <w:szCs w:val="28"/>
        </w:rPr>
        <w:t xml:space="preserve">бумаги </w:t>
      </w:r>
      <w:r w:rsidRPr="003E16BE">
        <w:rPr>
          <w:sz w:val="28"/>
          <w:szCs w:val="28"/>
        </w:rPr>
        <w:t xml:space="preserve">и придумывать собственные, но этому их нужно специально обучать. </w:t>
      </w:r>
      <w:r w:rsidRPr="003E16BE">
        <w:rPr>
          <w:bCs/>
          <w:sz w:val="28"/>
          <w:szCs w:val="28"/>
        </w:rPr>
        <w:t xml:space="preserve">Данный вид деятельности </w:t>
      </w:r>
      <w:r w:rsidRPr="003E16BE">
        <w:rPr>
          <w:spacing w:val="-1"/>
          <w:sz w:val="28"/>
          <w:szCs w:val="28"/>
        </w:rPr>
        <w:t xml:space="preserve">не просто доступен детям — он </w:t>
      </w:r>
      <w:r w:rsidRPr="003E16BE">
        <w:rPr>
          <w:bCs/>
          <w:spacing w:val="-1"/>
          <w:sz w:val="28"/>
          <w:szCs w:val="28"/>
        </w:rPr>
        <w:t>важен для углубления их пространственных представлений.</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3E16BE">
        <w:rPr>
          <w:bCs/>
          <w:sz w:val="28"/>
          <w:szCs w:val="28"/>
        </w:rPr>
        <w:t xml:space="preserve">и </w:t>
      </w:r>
      <w:r w:rsidRPr="003E16BE">
        <w:rPr>
          <w:sz w:val="28"/>
          <w:szCs w:val="28"/>
        </w:rPr>
        <w:t>животных.</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379BB" w:rsidRPr="003E16BE" w:rsidRDefault="009379BB" w:rsidP="00A317FE">
      <w:pPr>
        <w:shd w:val="clear" w:color="auto" w:fill="FFFFFF"/>
        <w:spacing w:line="360" w:lineRule="auto"/>
        <w:ind w:firstLine="710"/>
        <w:jc w:val="both"/>
        <w:rPr>
          <w:sz w:val="28"/>
          <w:szCs w:val="28"/>
        </w:rPr>
      </w:pPr>
      <w:r w:rsidRPr="003E16BE">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379BB" w:rsidRPr="003E16BE" w:rsidRDefault="009379BB" w:rsidP="00A317FE">
      <w:pPr>
        <w:shd w:val="clear" w:color="auto" w:fill="FFFFFF"/>
        <w:spacing w:line="360" w:lineRule="auto"/>
        <w:ind w:firstLine="706"/>
        <w:jc w:val="both"/>
        <w:rPr>
          <w:sz w:val="28"/>
          <w:szCs w:val="28"/>
        </w:rPr>
      </w:pPr>
      <w:r w:rsidRPr="003E16BE">
        <w:rPr>
          <w:bCs/>
          <w:sz w:val="28"/>
          <w:szCs w:val="28"/>
        </w:rPr>
        <w:t xml:space="preserve">Продолжает развиваться внимание дошкольников, </w:t>
      </w:r>
      <w:r w:rsidRPr="003E16BE">
        <w:rPr>
          <w:sz w:val="28"/>
          <w:szCs w:val="28"/>
        </w:rPr>
        <w:t>оно становится произвольным. В некоторых видах деятельности время произвольного сосредоточения достигает 30 минут.</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lastRenderedPageBreak/>
        <w:t xml:space="preserve">У дошкольников </w:t>
      </w:r>
      <w:r w:rsidRPr="003E16BE">
        <w:rPr>
          <w:bCs/>
          <w:sz w:val="28"/>
          <w:szCs w:val="28"/>
        </w:rPr>
        <w:t xml:space="preserve">продолжает развиваться речь: </w:t>
      </w:r>
      <w:r w:rsidRPr="003E16BE">
        <w:rPr>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3E16BE">
        <w:rPr>
          <w:sz w:val="28"/>
          <w:szCs w:val="28"/>
        </w:rPr>
        <w:softHyphen/>
        <w:t>лагательные и т.д.</w:t>
      </w:r>
    </w:p>
    <w:p w:rsidR="009379BB" w:rsidRPr="003E16BE" w:rsidRDefault="009379BB" w:rsidP="00A317FE">
      <w:pPr>
        <w:shd w:val="clear" w:color="auto" w:fill="FFFFFF"/>
        <w:spacing w:line="360" w:lineRule="auto"/>
        <w:ind w:firstLine="706"/>
        <w:jc w:val="both"/>
        <w:rPr>
          <w:sz w:val="28"/>
          <w:szCs w:val="28"/>
        </w:rPr>
      </w:pPr>
      <w:r w:rsidRPr="003E16BE">
        <w:rPr>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9379BB" w:rsidRDefault="009379BB" w:rsidP="00A317FE">
      <w:pPr>
        <w:shd w:val="clear" w:color="auto" w:fill="FFFFFF"/>
        <w:spacing w:line="360" w:lineRule="auto"/>
        <w:ind w:firstLine="706"/>
        <w:jc w:val="both"/>
        <w:rPr>
          <w:sz w:val="28"/>
          <w:szCs w:val="28"/>
        </w:rPr>
      </w:pPr>
      <w:r w:rsidRPr="003E16BE">
        <w:rPr>
          <w:sz w:val="28"/>
          <w:szCs w:val="28"/>
        </w:rPr>
        <w:t xml:space="preserve">В подготовительной к школе группе завершается дошкольный возраст. Его основные </w:t>
      </w:r>
      <w:r w:rsidRPr="003E16BE">
        <w:rPr>
          <w:spacing w:val="-1"/>
          <w:sz w:val="28"/>
          <w:szCs w:val="28"/>
        </w:rPr>
        <w:t xml:space="preserve">достижения связаны с освоением мира вещей как предметов человеческой культуры; освоением </w:t>
      </w:r>
      <w:r w:rsidRPr="003E16BE">
        <w:rPr>
          <w:sz w:val="28"/>
          <w:szCs w:val="28"/>
        </w:rPr>
        <w:t>форм позитивного общения с людьми; развитием половой идентификации, формированием позиции школьника.</w:t>
      </w:r>
    </w:p>
    <w:p w:rsidR="00494682" w:rsidRPr="003E16BE" w:rsidRDefault="00494682" w:rsidP="00A317FE">
      <w:pPr>
        <w:shd w:val="clear" w:color="auto" w:fill="FFFFFF"/>
        <w:spacing w:line="360" w:lineRule="auto"/>
        <w:ind w:firstLine="706"/>
        <w:jc w:val="both"/>
        <w:rPr>
          <w:sz w:val="28"/>
          <w:szCs w:val="28"/>
        </w:rPr>
      </w:pPr>
    </w:p>
    <w:p w:rsidR="00F9314D" w:rsidRPr="00765E7F" w:rsidRDefault="00F9314D" w:rsidP="00671440">
      <w:pPr>
        <w:pStyle w:val="a6"/>
        <w:numPr>
          <w:ilvl w:val="1"/>
          <w:numId w:val="7"/>
        </w:numPr>
        <w:spacing w:line="360" w:lineRule="auto"/>
        <w:jc w:val="center"/>
        <w:rPr>
          <w:rFonts w:ascii="Times New Roman" w:hAnsi="Times New Roman" w:cs="Times New Roman"/>
          <w:b/>
          <w:i/>
          <w:sz w:val="28"/>
          <w:szCs w:val="28"/>
        </w:rPr>
      </w:pPr>
      <w:r w:rsidRPr="00765E7F">
        <w:rPr>
          <w:rFonts w:ascii="Times New Roman" w:hAnsi="Times New Roman" w:cs="Times New Roman"/>
          <w:b/>
          <w:i/>
          <w:sz w:val="28"/>
          <w:szCs w:val="28"/>
        </w:rPr>
        <w:t>Планируемые результаты</w:t>
      </w:r>
      <w:r w:rsidR="00671440" w:rsidRPr="00765E7F">
        <w:rPr>
          <w:rFonts w:ascii="Times New Roman" w:hAnsi="Times New Roman" w:cs="Times New Roman"/>
          <w:b/>
          <w:i/>
          <w:sz w:val="28"/>
          <w:szCs w:val="28"/>
        </w:rPr>
        <w:t xml:space="preserve"> освоения воспитанниками</w:t>
      </w:r>
      <w:r w:rsidR="00B8081E" w:rsidRPr="00765E7F">
        <w:rPr>
          <w:rFonts w:ascii="Times New Roman" w:hAnsi="Times New Roman" w:cs="Times New Roman"/>
          <w:b/>
          <w:i/>
          <w:sz w:val="28"/>
          <w:szCs w:val="28"/>
        </w:rPr>
        <w:t xml:space="preserve"> основной образовательной  п</w:t>
      </w:r>
      <w:r w:rsidRPr="00765E7F">
        <w:rPr>
          <w:rFonts w:ascii="Times New Roman" w:hAnsi="Times New Roman" w:cs="Times New Roman"/>
          <w:b/>
          <w:i/>
          <w:sz w:val="28"/>
          <w:szCs w:val="28"/>
        </w:rPr>
        <w:t>рограммы.</w:t>
      </w:r>
    </w:p>
    <w:p w:rsidR="00F9314D" w:rsidRPr="003E16BE" w:rsidRDefault="00F9314D" w:rsidP="00A317FE">
      <w:pPr>
        <w:pStyle w:val="a6"/>
        <w:spacing w:after="0" w:line="360" w:lineRule="auto"/>
        <w:ind w:left="0" w:firstLine="708"/>
        <w:jc w:val="both"/>
        <w:rPr>
          <w:rFonts w:ascii="Times New Roman" w:hAnsi="Times New Roman" w:cs="Times New Roman"/>
          <w:b/>
          <w:i/>
          <w:sz w:val="28"/>
          <w:szCs w:val="28"/>
        </w:rPr>
      </w:pPr>
      <w:r w:rsidRPr="003E16BE">
        <w:rPr>
          <w:rFonts w:ascii="Times New Roman" w:hAnsi="Times New Roman" w:cs="Times New Roman"/>
          <w:sz w:val="28"/>
          <w:szCs w:val="28"/>
        </w:rPr>
        <w:t xml:space="preserve">Образовательная Программа базируется на основной общеобразовательной программе «От рождения до школы» </w:t>
      </w:r>
      <w:r w:rsidR="00671440">
        <w:rPr>
          <w:rFonts w:ascii="Times New Roman" w:hAnsi="Times New Roman" w:cs="Times New Roman"/>
          <w:sz w:val="28"/>
          <w:szCs w:val="28"/>
        </w:rPr>
        <w:t>(</w:t>
      </w:r>
      <w:r w:rsidRPr="003E16BE">
        <w:rPr>
          <w:rFonts w:ascii="Times New Roman" w:hAnsi="Times New Roman" w:cs="Times New Roman"/>
          <w:sz w:val="28"/>
          <w:szCs w:val="28"/>
        </w:rPr>
        <w:t xml:space="preserve">под ред. Н. Е. </w:t>
      </w:r>
      <w:proofErr w:type="spellStart"/>
      <w:r w:rsidRPr="003E16BE">
        <w:rPr>
          <w:rFonts w:ascii="Times New Roman" w:hAnsi="Times New Roman" w:cs="Times New Roman"/>
          <w:sz w:val="28"/>
          <w:szCs w:val="28"/>
        </w:rPr>
        <w:t>Вераксы</w:t>
      </w:r>
      <w:proofErr w:type="spellEnd"/>
      <w:r w:rsidRPr="003E16BE">
        <w:rPr>
          <w:rFonts w:ascii="Times New Roman" w:hAnsi="Times New Roman" w:cs="Times New Roman"/>
          <w:sz w:val="28"/>
          <w:szCs w:val="28"/>
        </w:rPr>
        <w:t xml:space="preserve">, Т. С. Комаровой, М. А. Васильевой)  соотносятся </w:t>
      </w:r>
      <w:r w:rsidRPr="003E16BE">
        <w:rPr>
          <w:rFonts w:ascii="Times New Roman" w:hAnsi="Times New Roman" w:cs="Times New Roman"/>
          <w:bCs/>
          <w:sz w:val="28"/>
          <w:szCs w:val="28"/>
        </w:rPr>
        <w:t>с итоговыми результатами освоения Программы</w:t>
      </w:r>
      <w:r w:rsidRPr="003E16BE">
        <w:rPr>
          <w:rFonts w:ascii="Times New Roman" w:hAnsi="Times New Roman" w:cs="Times New Roman"/>
          <w:sz w:val="28"/>
          <w:szCs w:val="28"/>
        </w:rPr>
        <w:t xml:space="preserve">, они изложены в отдельном разделе программы «От рождения до школы», в которой имеется </w:t>
      </w:r>
      <w:r w:rsidRPr="003E16BE">
        <w:rPr>
          <w:rFonts w:ascii="Times New Roman" w:hAnsi="Times New Roman" w:cs="Times New Roman"/>
          <w:bCs/>
          <w:sz w:val="28"/>
          <w:szCs w:val="28"/>
        </w:rPr>
        <w:t xml:space="preserve">«Система мониторинга достижения детьми планируемых результатов освоения Программы», с </w:t>
      </w:r>
      <w:r w:rsidRPr="003E16BE">
        <w:rPr>
          <w:rFonts w:ascii="Times New Roman" w:hAnsi="Times New Roman" w:cs="Times New Roman"/>
          <w:sz w:val="28"/>
          <w:szCs w:val="28"/>
        </w:rPr>
        <w:t>изложенными принципами мониторинга, достижениями детьми планируемых промежуточных и итоговых результатов освоения Программы.</w:t>
      </w:r>
    </w:p>
    <w:p w:rsidR="00F9314D" w:rsidRPr="003E16BE" w:rsidRDefault="00F9314D" w:rsidP="00A317FE">
      <w:pPr>
        <w:pStyle w:val="a3"/>
        <w:spacing w:after="0" w:line="360" w:lineRule="auto"/>
        <w:ind w:left="0"/>
        <w:jc w:val="both"/>
        <w:rPr>
          <w:rFonts w:ascii="Times New Roman" w:hAnsi="Times New Roman" w:cs="Times New Roman"/>
          <w:b/>
          <w:i/>
          <w:sz w:val="28"/>
          <w:szCs w:val="28"/>
        </w:rPr>
      </w:pPr>
      <w:r w:rsidRPr="003E16BE">
        <w:rPr>
          <w:rFonts w:ascii="Times New Roman" w:hAnsi="Times New Roman" w:cs="Times New Roman"/>
          <w:b/>
          <w:i/>
          <w:sz w:val="28"/>
          <w:szCs w:val="28"/>
        </w:rPr>
        <w:t>На этапе раннего детства с 2-3 лет ребенок:</w:t>
      </w:r>
    </w:p>
    <w:p w:rsidR="00F9314D" w:rsidRPr="003E16BE" w:rsidRDefault="00F9314D" w:rsidP="00A317FE">
      <w:pPr>
        <w:pStyle w:val="a3"/>
        <w:widowControl w:val="0"/>
        <w:numPr>
          <w:ilvl w:val="0"/>
          <w:numId w:val="8"/>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 xml:space="preserve">проявляет интерес к окружающим предметам и активно действует с ними;  настойчив в достижении результата своих действий; стремится эмоционально действовать с игрушками и другими предметами; </w:t>
      </w:r>
    </w:p>
    <w:p w:rsidR="00F9314D" w:rsidRPr="003E16BE" w:rsidRDefault="00F9314D" w:rsidP="00A317FE">
      <w:pPr>
        <w:pStyle w:val="a3"/>
        <w:widowControl w:val="0"/>
        <w:numPr>
          <w:ilvl w:val="0"/>
          <w:numId w:val="8"/>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быту и игре; широко использует специфические предметные действия; различает назначение бытовых </w:t>
      </w:r>
      <w:r w:rsidRPr="003E16BE">
        <w:rPr>
          <w:rFonts w:ascii="Times New Roman" w:hAnsi="Times New Roman" w:cs="Times New Roman"/>
          <w:sz w:val="28"/>
          <w:szCs w:val="28"/>
        </w:rPr>
        <w:lastRenderedPageBreak/>
        <w:t xml:space="preserve">предметов (ложки, расчески, карандаша и пр.) и умеет пользоваться ими; </w:t>
      </w:r>
    </w:p>
    <w:p w:rsidR="00F9314D" w:rsidRPr="003E16BE" w:rsidRDefault="00F9314D" w:rsidP="00A317FE">
      <w:pPr>
        <w:pStyle w:val="a3"/>
        <w:widowControl w:val="0"/>
        <w:numPr>
          <w:ilvl w:val="0"/>
          <w:numId w:val="8"/>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 xml:space="preserve">активно владеет речью; знает названия окружающих предметов и игрушек; обращается с вопросами и просьбами, понимает речь взрослых; </w:t>
      </w:r>
    </w:p>
    <w:p w:rsidR="00F9314D" w:rsidRPr="003E16BE" w:rsidRDefault="00F9314D" w:rsidP="00A317FE">
      <w:pPr>
        <w:pStyle w:val="a3"/>
        <w:widowControl w:val="0"/>
        <w:numPr>
          <w:ilvl w:val="0"/>
          <w:numId w:val="8"/>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 xml:space="preserve">в играх воспроизводит действия взрослого; активно общается со взрослыми и подражает им в движениях и действиях; </w:t>
      </w:r>
    </w:p>
    <w:p w:rsidR="00F9314D" w:rsidRPr="003E16BE" w:rsidRDefault="00F9314D" w:rsidP="00A317FE">
      <w:pPr>
        <w:pStyle w:val="a3"/>
        <w:widowControl w:val="0"/>
        <w:numPr>
          <w:ilvl w:val="0"/>
          <w:numId w:val="8"/>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 xml:space="preserve">наблюдает за действиями сверстников и подражает им; </w:t>
      </w:r>
    </w:p>
    <w:p w:rsidR="00F9314D" w:rsidRPr="003E16BE" w:rsidRDefault="00F9314D" w:rsidP="00A317FE">
      <w:pPr>
        <w:pStyle w:val="a3"/>
        <w:widowControl w:val="0"/>
        <w:numPr>
          <w:ilvl w:val="0"/>
          <w:numId w:val="8"/>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 xml:space="preserve">проявляет интерес к сказкам, стихам, песням, рассматривает картинки; эмоционально откликается на произведения культуры и искусства; активно двигается под музыку; </w:t>
      </w:r>
    </w:p>
    <w:p w:rsidR="00F9314D" w:rsidRPr="003E16BE" w:rsidRDefault="00F9314D" w:rsidP="00A317FE">
      <w:pPr>
        <w:pStyle w:val="a3"/>
        <w:widowControl w:val="0"/>
        <w:numPr>
          <w:ilvl w:val="0"/>
          <w:numId w:val="8"/>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стремится осваивать различные виды движения (бег, лазанье, перешагивание и пр.); развита крупная моторика</w:t>
      </w:r>
    </w:p>
    <w:p w:rsidR="00F9314D" w:rsidRPr="003E16BE" w:rsidRDefault="00F9314D" w:rsidP="00A317FE">
      <w:pPr>
        <w:widowControl w:val="0"/>
        <w:autoSpaceDE w:val="0"/>
        <w:autoSpaceDN w:val="0"/>
        <w:adjustRightInd w:val="0"/>
        <w:spacing w:line="360" w:lineRule="auto"/>
        <w:ind w:hanging="11"/>
        <w:jc w:val="both"/>
        <w:rPr>
          <w:b/>
          <w:i/>
          <w:sz w:val="28"/>
          <w:szCs w:val="28"/>
        </w:rPr>
      </w:pPr>
      <w:r w:rsidRPr="003E16BE">
        <w:rPr>
          <w:b/>
          <w:i/>
          <w:sz w:val="28"/>
          <w:szCs w:val="28"/>
        </w:rPr>
        <w:t>На этапе дошкольного детства с 3 лет до 7 лет ребенок:</w:t>
      </w:r>
    </w:p>
    <w:p w:rsidR="00F9314D" w:rsidRPr="003E16BE" w:rsidRDefault="00F9314D" w:rsidP="00A317FE">
      <w:pPr>
        <w:pStyle w:val="a3"/>
        <w:widowControl w:val="0"/>
        <w:numPr>
          <w:ilvl w:val="0"/>
          <w:numId w:val="9"/>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rsidR="00F9314D" w:rsidRPr="003E16BE" w:rsidRDefault="00F9314D" w:rsidP="00A317FE">
      <w:pPr>
        <w:pStyle w:val="a3"/>
        <w:widowControl w:val="0"/>
        <w:numPr>
          <w:ilvl w:val="0"/>
          <w:numId w:val="9"/>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 xml:space="preserve">активно действует со сверстниками и взрослыми, участвуя в совместных играх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rsidR="00F9314D" w:rsidRPr="003E16BE" w:rsidRDefault="00F9314D" w:rsidP="00A317FE">
      <w:pPr>
        <w:pStyle w:val="a3"/>
        <w:widowControl w:val="0"/>
        <w:numPr>
          <w:ilvl w:val="0"/>
          <w:numId w:val="9"/>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rsidR="00F9314D" w:rsidRPr="003E16BE" w:rsidRDefault="00F9314D" w:rsidP="00A317FE">
      <w:pPr>
        <w:pStyle w:val="a3"/>
        <w:widowControl w:val="0"/>
        <w:numPr>
          <w:ilvl w:val="0"/>
          <w:numId w:val="9"/>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 xml:space="preserve">владеет устной речью, выражает свои мысли и желания, использует речь для выражения своих мыслей, строит высказывания в ситуации общения; выделяет звуки в словах; </w:t>
      </w:r>
    </w:p>
    <w:p w:rsidR="00F9314D" w:rsidRPr="003E16BE" w:rsidRDefault="00F9314D" w:rsidP="00A317FE">
      <w:pPr>
        <w:pStyle w:val="a3"/>
        <w:widowControl w:val="0"/>
        <w:numPr>
          <w:ilvl w:val="0"/>
          <w:numId w:val="9"/>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подвижен, вынослив, владеет основными движениями, контролирует свои движения и управляет ими; развита мелкая и крупная моторика;</w:t>
      </w:r>
    </w:p>
    <w:p w:rsidR="00F9314D" w:rsidRPr="003E16BE" w:rsidRDefault="00F9314D" w:rsidP="00A317FE">
      <w:pPr>
        <w:pStyle w:val="a3"/>
        <w:widowControl w:val="0"/>
        <w:numPr>
          <w:ilvl w:val="0"/>
          <w:numId w:val="9"/>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 xml:space="preserve">следует социальным нормам поведения и правилам в разных видах деятельности, во взаимоотношениях со взрослыми и сверстниками; соблюдает правила безопасного поведения и личной гигиены; способен к волевым </w:t>
      </w:r>
      <w:r w:rsidRPr="003E16BE">
        <w:rPr>
          <w:rFonts w:ascii="Times New Roman" w:hAnsi="Times New Roman" w:cs="Times New Roman"/>
          <w:sz w:val="28"/>
          <w:szCs w:val="28"/>
        </w:rPr>
        <w:lastRenderedPageBreak/>
        <w:t>усилиям</w:t>
      </w:r>
    </w:p>
    <w:p w:rsidR="00F9314D" w:rsidRPr="003E16BE" w:rsidRDefault="00F9314D" w:rsidP="00A317FE">
      <w:pPr>
        <w:pStyle w:val="a3"/>
        <w:widowControl w:val="0"/>
        <w:numPr>
          <w:ilvl w:val="0"/>
          <w:numId w:val="9"/>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rsidR="00F9314D" w:rsidRPr="003E16BE" w:rsidRDefault="00F9314D" w:rsidP="00A317FE">
      <w:pPr>
        <w:pStyle w:val="a3"/>
        <w:widowControl w:val="0"/>
        <w:numPr>
          <w:ilvl w:val="0"/>
          <w:numId w:val="9"/>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F9314D" w:rsidRPr="003E16BE" w:rsidRDefault="00F9314D" w:rsidP="00A317FE">
      <w:pPr>
        <w:pStyle w:val="a3"/>
        <w:widowControl w:val="0"/>
        <w:numPr>
          <w:ilvl w:val="0"/>
          <w:numId w:val="9"/>
        </w:numPr>
        <w:autoSpaceDE w:val="0"/>
        <w:autoSpaceDN w:val="0"/>
        <w:adjustRightInd w:val="0"/>
        <w:spacing w:after="0" w:line="360" w:lineRule="auto"/>
        <w:ind w:left="0" w:hanging="11"/>
        <w:jc w:val="both"/>
        <w:rPr>
          <w:rFonts w:ascii="Times New Roman" w:hAnsi="Times New Roman" w:cs="Times New Roman"/>
          <w:sz w:val="28"/>
          <w:szCs w:val="28"/>
        </w:rPr>
      </w:pPr>
      <w:r w:rsidRPr="003E16BE">
        <w:rPr>
          <w:rFonts w:ascii="Times New Roman" w:hAnsi="Times New Roman" w:cs="Times New Roman"/>
          <w:sz w:val="28"/>
          <w:szCs w:val="28"/>
        </w:rPr>
        <w:t>самостоятельно способен принимать решения, опираясь на свои знания и умения в различных видах деятельности.</w:t>
      </w:r>
    </w:p>
    <w:p w:rsidR="00F9314D" w:rsidRPr="003E16BE" w:rsidRDefault="00F9314D" w:rsidP="00A317FE">
      <w:pPr>
        <w:shd w:val="clear" w:color="auto" w:fill="FFFFFF"/>
        <w:spacing w:line="360" w:lineRule="auto"/>
        <w:ind w:firstLine="708"/>
        <w:jc w:val="both"/>
        <w:rPr>
          <w:sz w:val="28"/>
          <w:szCs w:val="28"/>
        </w:rPr>
      </w:pPr>
    </w:p>
    <w:p w:rsidR="00F9314D" w:rsidRPr="00B8081E" w:rsidRDefault="00B8081E" w:rsidP="00A317FE">
      <w:pPr>
        <w:pStyle w:val="msonormalbullet2gifbullet1gif"/>
        <w:spacing w:before="0" w:beforeAutospacing="0" w:after="0" w:afterAutospacing="0" w:line="360" w:lineRule="auto"/>
        <w:jc w:val="center"/>
        <w:rPr>
          <w:b/>
          <w:sz w:val="28"/>
          <w:szCs w:val="28"/>
          <w:lang w:eastAsia="ar-SA"/>
        </w:rPr>
      </w:pPr>
      <w:r>
        <w:rPr>
          <w:b/>
          <w:sz w:val="28"/>
          <w:szCs w:val="28"/>
          <w:lang w:val="en-US" w:eastAsia="ar-SA"/>
        </w:rPr>
        <w:t>II</w:t>
      </w:r>
      <w:r w:rsidR="00B5331D">
        <w:rPr>
          <w:b/>
          <w:sz w:val="28"/>
          <w:szCs w:val="28"/>
          <w:lang w:eastAsia="ar-SA"/>
        </w:rPr>
        <w:t>.</w:t>
      </w:r>
      <w:r>
        <w:rPr>
          <w:b/>
          <w:sz w:val="28"/>
          <w:szCs w:val="28"/>
          <w:lang w:eastAsia="ar-SA"/>
        </w:rPr>
        <w:t xml:space="preserve"> </w:t>
      </w:r>
      <w:r w:rsidRPr="0083043E">
        <w:rPr>
          <w:b/>
          <w:sz w:val="28"/>
          <w:szCs w:val="28"/>
          <w:lang w:eastAsia="ar-SA"/>
        </w:rPr>
        <w:t xml:space="preserve"> </w:t>
      </w:r>
      <w:r>
        <w:rPr>
          <w:b/>
          <w:sz w:val="28"/>
          <w:szCs w:val="28"/>
          <w:lang w:eastAsia="ar-SA"/>
        </w:rPr>
        <w:t>Содержательный раздел.</w:t>
      </w:r>
    </w:p>
    <w:p w:rsidR="0083043E" w:rsidRPr="0083043E" w:rsidRDefault="0083043E" w:rsidP="00A317FE">
      <w:pPr>
        <w:spacing w:line="360" w:lineRule="auto"/>
        <w:rPr>
          <w:b/>
          <w:i/>
          <w:sz w:val="28"/>
          <w:szCs w:val="28"/>
        </w:rPr>
      </w:pPr>
      <w:r w:rsidRPr="0083043E">
        <w:rPr>
          <w:b/>
          <w:i/>
          <w:sz w:val="28"/>
          <w:szCs w:val="28"/>
        </w:rPr>
        <w:t>2.1.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F9314D" w:rsidRPr="003E16BE" w:rsidRDefault="00F9314D" w:rsidP="00A317FE">
      <w:pPr>
        <w:spacing w:line="360" w:lineRule="auto"/>
        <w:ind w:firstLine="442"/>
        <w:jc w:val="both"/>
        <w:rPr>
          <w:sz w:val="28"/>
          <w:szCs w:val="28"/>
        </w:rPr>
      </w:pPr>
      <w:r w:rsidRPr="003E16BE">
        <w:rPr>
          <w:sz w:val="28"/>
          <w:szCs w:val="28"/>
        </w:rPr>
        <w:t>Соде</w:t>
      </w:r>
      <w:r w:rsidR="00A317FE">
        <w:rPr>
          <w:sz w:val="28"/>
          <w:szCs w:val="28"/>
        </w:rPr>
        <w:t xml:space="preserve">ржание обязательной части </w:t>
      </w:r>
      <w:r w:rsidRPr="003E16BE">
        <w:rPr>
          <w:sz w:val="28"/>
          <w:szCs w:val="28"/>
        </w:rPr>
        <w:t xml:space="preserve">Программы базируется на основной общеобразовательной программе «От рождения до школы» (под редакцией Н. Е. </w:t>
      </w:r>
      <w:proofErr w:type="spellStart"/>
      <w:r w:rsidRPr="003E16BE">
        <w:rPr>
          <w:sz w:val="28"/>
          <w:szCs w:val="28"/>
        </w:rPr>
        <w:t>Вераксы</w:t>
      </w:r>
      <w:proofErr w:type="spellEnd"/>
      <w:r w:rsidRPr="003E16BE">
        <w:rPr>
          <w:sz w:val="28"/>
          <w:szCs w:val="28"/>
        </w:rPr>
        <w:t>, Т.С. Комаровой, М.А. Васильевой), которая</w:t>
      </w:r>
      <w:r w:rsidR="00F34117">
        <w:rPr>
          <w:sz w:val="28"/>
          <w:szCs w:val="28"/>
        </w:rPr>
        <w:t xml:space="preserve"> </w:t>
      </w:r>
      <w:r w:rsidRPr="003E16BE">
        <w:rPr>
          <w:sz w:val="28"/>
          <w:szCs w:val="28"/>
        </w:rPr>
        <w:t xml:space="preserve">обеспечивает развитие личности, мотивации и способностей детей в различных видах специфической детской деятельности, и четко соотносится </w:t>
      </w:r>
      <w:r w:rsidRPr="003E16BE">
        <w:rPr>
          <w:bCs/>
          <w:sz w:val="28"/>
          <w:szCs w:val="28"/>
        </w:rPr>
        <w:t>с итоговыми результатами освоения Программы</w:t>
      </w:r>
      <w:r w:rsidRPr="003E16BE">
        <w:rPr>
          <w:sz w:val="28"/>
          <w:szCs w:val="28"/>
        </w:rPr>
        <w:t xml:space="preserve">, изложенными в отдельном разделе Программы: в </w:t>
      </w:r>
      <w:r w:rsidRPr="003E16BE">
        <w:rPr>
          <w:bCs/>
          <w:sz w:val="28"/>
          <w:szCs w:val="28"/>
        </w:rPr>
        <w:t xml:space="preserve">«Системе мониторинга достижения детьми планируемых результатов освоения Программы», с </w:t>
      </w:r>
      <w:r w:rsidRPr="003E16BE">
        <w:rPr>
          <w:sz w:val="28"/>
          <w:szCs w:val="28"/>
        </w:rPr>
        <w:t>обозначенными принципами мониторинга, достижениями детьми планируемых промежуточных и итоговых результатов освоения Программы.</w:t>
      </w:r>
    </w:p>
    <w:p w:rsidR="00F9314D" w:rsidRPr="003E16BE" w:rsidRDefault="00F9314D" w:rsidP="00A317FE">
      <w:pPr>
        <w:shd w:val="clear" w:color="auto" w:fill="FFFFFF"/>
        <w:spacing w:line="360" w:lineRule="auto"/>
        <w:ind w:firstLine="442"/>
        <w:textAlignment w:val="baseline"/>
        <w:rPr>
          <w:b/>
          <w:i/>
          <w:sz w:val="28"/>
          <w:szCs w:val="28"/>
        </w:rPr>
      </w:pPr>
      <w:r w:rsidRPr="003E16BE">
        <w:rPr>
          <w:b/>
          <w:i/>
          <w:sz w:val="28"/>
          <w:szCs w:val="28"/>
        </w:rPr>
        <w:t>Основные образовательные области, реализуемые в Программе</w:t>
      </w:r>
    </w:p>
    <w:p w:rsidR="00F9314D" w:rsidRPr="003E16BE" w:rsidRDefault="00F9314D" w:rsidP="00A317FE">
      <w:pPr>
        <w:shd w:val="clear" w:color="auto" w:fill="FFFFFF"/>
        <w:spacing w:line="360" w:lineRule="auto"/>
        <w:jc w:val="both"/>
        <w:textAlignment w:val="baseline"/>
        <w:rPr>
          <w:sz w:val="28"/>
          <w:szCs w:val="28"/>
        </w:rPr>
      </w:pPr>
      <w:r w:rsidRPr="003E16BE">
        <w:rPr>
          <w:sz w:val="28"/>
          <w:szCs w:val="28"/>
        </w:rPr>
        <w:t xml:space="preserve">Программа реализуется через следующие образовательные области: </w:t>
      </w:r>
    </w:p>
    <w:p w:rsidR="00F9314D" w:rsidRPr="003E16BE" w:rsidRDefault="00F9314D" w:rsidP="00A317FE">
      <w:pPr>
        <w:pStyle w:val="a3"/>
        <w:widowControl w:val="0"/>
        <w:numPr>
          <w:ilvl w:val="0"/>
          <w:numId w:val="10"/>
        </w:numPr>
        <w:autoSpaceDE w:val="0"/>
        <w:autoSpaceDN w:val="0"/>
        <w:adjustRightInd w:val="0"/>
        <w:spacing w:after="0" w:line="360" w:lineRule="auto"/>
        <w:ind w:left="0" w:firstLine="0"/>
        <w:jc w:val="both"/>
        <w:rPr>
          <w:rFonts w:ascii="Times New Roman" w:hAnsi="Times New Roman" w:cs="Times New Roman"/>
          <w:sz w:val="28"/>
          <w:szCs w:val="28"/>
        </w:rPr>
      </w:pPr>
      <w:r w:rsidRPr="003E16BE">
        <w:rPr>
          <w:rFonts w:ascii="Times New Roman" w:hAnsi="Times New Roman" w:cs="Times New Roman"/>
          <w:sz w:val="28"/>
          <w:szCs w:val="28"/>
        </w:rPr>
        <w:t>социально-коммуникативное развитие;</w:t>
      </w:r>
    </w:p>
    <w:p w:rsidR="00F9314D" w:rsidRPr="003E16BE" w:rsidRDefault="00F9314D" w:rsidP="00A317FE">
      <w:pPr>
        <w:pStyle w:val="a3"/>
        <w:widowControl w:val="0"/>
        <w:numPr>
          <w:ilvl w:val="0"/>
          <w:numId w:val="10"/>
        </w:numPr>
        <w:autoSpaceDE w:val="0"/>
        <w:autoSpaceDN w:val="0"/>
        <w:adjustRightInd w:val="0"/>
        <w:spacing w:after="0" w:line="360" w:lineRule="auto"/>
        <w:ind w:left="0" w:firstLine="0"/>
        <w:jc w:val="both"/>
        <w:rPr>
          <w:rFonts w:ascii="Times New Roman" w:hAnsi="Times New Roman" w:cs="Times New Roman"/>
          <w:sz w:val="28"/>
          <w:szCs w:val="28"/>
        </w:rPr>
      </w:pPr>
      <w:r w:rsidRPr="003E16BE">
        <w:rPr>
          <w:rFonts w:ascii="Times New Roman" w:hAnsi="Times New Roman" w:cs="Times New Roman"/>
          <w:sz w:val="28"/>
          <w:szCs w:val="28"/>
        </w:rPr>
        <w:t>познавательное развитие;</w:t>
      </w:r>
    </w:p>
    <w:p w:rsidR="00F9314D" w:rsidRPr="003E16BE" w:rsidRDefault="00F9314D" w:rsidP="00A317FE">
      <w:pPr>
        <w:pStyle w:val="a3"/>
        <w:widowControl w:val="0"/>
        <w:numPr>
          <w:ilvl w:val="0"/>
          <w:numId w:val="10"/>
        </w:numPr>
        <w:autoSpaceDE w:val="0"/>
        <w:autoSpaceDN w:val="0"/>
        <w:adjustRightInd w:val="0"/>
        <w:spacing w:after="0" w:line="360" w:lineRule="auto"/>
        <w:ind w:left="0" w:firstLine="0"/>
        <w:jc w:val="both"/>
        <w:rPr>
          <w:rFonts w:ascii="Times New Roman" w:hAnsi="Times New Roman" w:cs="Times New Roman"/>
          <w:sz w:val="28"/>
          <w:szCs w:val="28"/>
        </w:rPr>
      </w:pPr>
      <w:r w:rsidRPr="003E16BE">
        <w:rPr>
          <w:rFonts w:ascii="Times New Roman" w:hAnsi="Times New Roman" w:cs="Times New Roman"/>
          <w:sz w:val="28"/>
          <w:szCs w:val="28"/>
        </w:rPr>
        <w:t>речевое развитие;</w:t>
      </w:r>
    </w:p>
    <w:p w:rsidR="00F9314D" w:rsidRPr="003E16BE" w:rsidRDefault="00F9314D" w:rsidP="00A317FE">
      <w:pPr>
        <w:pStyle w:val="a3"/>
        <w:widowControl w:val="0"/>
        <w:numPr>
          <w:ilvl w:val="0"/>
          <w:numId w:val="10"/>
        </w:numPr>
        <w:autoSpaceDE w:val="0"/>
        <w:autoSpaceDN w:val="0"/>
        <w:adjustRightInd w:val="0"/>
        <w:spacing w:after="0" w:line="360" w:lineRule="auto"/>
        <w:ind w:left="0" w:firstLine="0"/>
        <w:jc w:val="both"/>
        <w:rPr>
          <w:rFonts w:ascii="Times New Roman" w:hAnsi="Times New Roman" w:cs="Times New Roman"/>
          <w:sz w:val="28"/>
          <w:szCs w:val="28"/>
        </w:rPr>
      </w:pPr>
      <w:r w:rsidRPr="003E16BE">
        <w:rPr>
          <w:rFonts w:ascii="Times New Roman" w:hAnsi="Times New Roman" w:cs="Times New Roman"/>
          <w:sz w:val="28"/>
          <w:szCs w:val="28"/>
        </w:rPr>
        <w:lastRenderedPageBreak/>
        <w:t>художественно-эстетическое развитие;</w:t>
      </w:r>
    </w:p>
    <w:p w:rsidR="00F9314D" w:rsidRPr="003E16BE" w:rsidRDefault="00F9314D" w:rsidP="00A317FE">
      <w:pPr>
        <w:pStyle w:val="a3"/>
        <w:widowControl w:val="0"/>
        <w:numPr>
          <w:ilvl w:val="0"/>
          <w:numId w:val="10"/>
        </w:numPr>
        <w:autoSpaceDE w:val="0"/>
        <w:autoSpaceDN w:val="0"/>
        <w:adjustRightInd w:val="0"/>
        <w:spacing w:after="0" w:line="360" w:lineRule="auto"/>
        <w:ind w:left="0" w:firstLine="0"/>
        <w:jc w:val="both"/>
        <w:rPr>
          <w:rFonts w:ascii="Times New Roman" w:hAnsi="Times New Roman" w:cs="Times New Roman"/>
          <w:sz w:val="28"/>
          <w:szCs w:val="28"/>
        </w:rPr>
      </w:pPr>
      <w:r w:rsidRPr="003E16BE">
        <w:rPr>
          <w:rFonts w:ascii="Times New Roman" w:hAnsi="Times New Roman" w:cs="Times New Roman"/>
          <w:sz w:val="28"/>
          <w:szCs w:val="28"/>
        </w:rPr>
        <w:t>физическое развитие.</w:t>
      </w:r>
    </w:p>
    <w:p w:rsidR="00F9314D" w:rsidRPr="003E16BE" w:rsidRDefault="00F9314D" w:rsidP="00A317FE">
      <w:pPr>
        <w:widowControl w:val="0"/>
        <w:autoSpaceDE w:val="0"/>
        <w:autoSpaceDN w:val="0"/>
        <w:adjustRightInd w:val="0"/>
        <w:spacing w:line="360" w:lineRule="auto"/>
        <w:ind w:firstLine="708"/>
        <w:jc w:val="both"/>
        <w:rPr>
          <w:sz w:val="28"/>
          <w:szCs w:val="28"/>
        </w:rPr>
      </w:pPr>
      <w:r w:rsidRPr="003E16BE">
        <w:rPr>
          <w:i/>
          <w:sz w:val="28"/>
          <w:szCs w:val="28"/>
        </w:rPr>
        <w:t>Социально-коммуникативное развитие</w:t>
      </w:r>
      <w:r w:rsidRPr="003E16BE">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В рамках реализации данной области используются методические пособия:</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-Л.Ю. Павлова. «Сборник дидактических игр по ознакомлению с окружающим миром»</w:t>
      </w:r>
      <w:r w:rsidR="00A317FE">
        <w:rPr>
          <w:sz w:val="28"/>
          <w:szCs w:val="28"/>
        </w:rPr>
        <w:t>,</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-Н.Ф. Губанова. «Развитие игровой деятельности»</w:t>
      </w:r>
      <w:r w:rsidR="00A317FE">
        <w:rPr>
          <w:sz w:val="28"/>
          <w:szCs w:val="28"/>
        </w:rPr>
        <w:t>,</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-К.Ю. Белая. «Формирование основ безопасности»</w:t>
      </w:r>
      <w:r w:rsidR="00A317FE">
        <w:rPr>
          <w:sz w:val="28"/>
          <w:szCs w:val="28"/>
        </w:rPr>
        <w:t>,</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-Р.С. Буре. «Социально-нравственное воспитание дошкольников»</w:t>
      </w:r>
      <w:r w:rsidR="00A317FE">
        <w:rPr>
          <w:sz w:val="28"/>
          <w:szCs w:val="28"/>
        </w:rPr>
        <w:t>,</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 xml:space="preserve">- Т.Ф. </w:t>
      </w:r>
      <w:proofErr w:type="spellStart"/>
      <w:r w:rsidRPr="003E16BE">
        <w:rPr>
          <w:sz w:val="28"/>
          <w:szCs w:val="28"/>
        </w:rPr>
        <w:t>Саулина</w:t>
      </w:r>
      <w:proofErr w:type="spellEnd"/>
      <w:r w:rsidRPr="003E16BE">
        <w:rPr>
          <w:sz w:val="28"/>
          <w:szCs w:val="28"/>
        </w:rPr>
        <w:t xml:space="preserve"> «Знакомим дошкольников с правилами дорожного движения»</w:t>
      </w:r>
      <w:r w:rsidR="00A317FE">
        <w:rPr>
          <w:sz w:val="28"/>
          <w:szCs w:val="28"/>
        </w:rPr>
        <w:t>.</w:t>
      </w:r>
    </w:p>
    <w:p w:rsidR="00F9314D" w:rsidRPr="003E16BE" w:rsidRDefault="00F9314D" w:rsidP="00A317FE">
      <w:pPr>
        <w:widowControl w:val="0"/>
        <w:autoSpaceDE w:val="0"/>
        <w:autoSpaceDN w:val="0"/>
        <w:adjustRightInd w:val="0"/>
        <w:spacing w:line="360" w:lineRule="auto"/>
        <w:jc w:val="both"/>
        <w:rPr>
          <w:sz w:val="28"/>
          <w:szCs w:val="28"/>
        </w:rPr>
      </w:pPr>
      <w:r w:rsidRPr="003E16BE">
        <w:rPr>
          <w:i/>
          <w:sz w:val="28"/>
          <w:szCs w:val="28"/>
        </w:rPr>
        <w:t>Познавательное развитие</w:t>
      </w:r>
      <w:r w:rsidRPr="003E16BE">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C33A33">
        <w:rPr>
          <w:sz w:val="28"/>
          <w:szCs w:val="28"/>
        </w:rPr>
        <w:t xml:space="preserve"> </w:t>
      </w:r>
      <w:r w:rsidRPr="003E16BE">
        <w:rPr>
          <w:sz w:val="28"/>
          <w:szCs w:val="28"/>
        </w:rPr>
        <w:t>общем</w:t>
      </w:r>
      <w:r w:rsidR="00C33A33">
        <w:rPr>
          <w:sz w:val="28"/>
          <w:szCs w:val="28"/>
        </w:rPr>
        <w:t xml:space="preserve"> </w:t>
      </w:r>
      <w:r w:rsidRPr="003E16BE">
        <w:rPr>
          <w:sz w:val="28"/>
          <w:szCs w:val="28"/>
        </w:rPr>
        <w:t>доме людей, об особенностях ее природы, многообразии стран и народов мира.</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lastRenderedPageBreak/>
        <w:t>В рамках реализации данной области используется методическое пособие:</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 xml:space="preserve">-О.А. </w:t>
      </w:r>
      <w:proofErr w:type="spellStart"/>
      <w:r w:rsidRPr="003E16BE">
        <w:rPr>
          <w:sz w:val="28"/>
          <w:szCs w:val="28"/>
        </w:rPr>
        <w:t>Соломенникова</w:t>
      </w:r>
      <w:proofErr w:type="spellEnd"/>
      <w:r w:rsidRPr="003E16BE">
        <w:rPr>
          <w:sz w:val="28"/>
          <w:szCs w:val="28"/>
        </w:rPr>
        <w:t>. Ознакомление с природой в детском саду</w:t>
      </w:r>
      <w:r w:rsidR="00A317FE">
        <w:rPr>
          <w:sz w:val="28"/>
          <w:szCs w:val="28"/>
        </w:rPr>
        <w:t>,</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 xml:space="preserve">-О.В. </w:t>
      </w:r>
      <w:proofErr w:type="spellStart"/>
      <w:r w:rsidRPr="003E16BE">
        <w:rPr>
          <w:sz w:val="28"/>
          <w:szCs w:val="28"/>
        </w:rPr>
        <w:t>Дыбина</w:t>
      </w:r>
      <w:proofErr w:type="spellEnd"/>
      <w:r w:rsidRPr="003E16BE">
        <w:rPr>
          <w:sz w:val="28"/>
          <w:szCs w:val="28"/>
        </w:rPr>
        <w:t>. «Ознакомление с предметным и социальным окружением»</w:t>
      </w:r>
      <w:r w:rsidR="00A317FE">
        <w:rPr>
          <w:sz w:val="28"/>
          <w:szCs w:val="28"/>
        </w:rPr>
        <w:t>,</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 xml:space="preserve">-И.А. </w:t>
      </w:r>
      <w:proofErr w:type="spellStart"/>
      <w:r w:rsidRPr="003E16BE">
        <w:rPr>
          <w:sz w:val="28"/>
          <w:szCs w:val="28"/>
        </w:rPr>
        <w:t>Помораева</w:t>
      </w:r>
      <w:proofErr w:type="spellEnd"/>
      <w:r w:rsidRPr="003E16BE">
        <w:rPr>
          <w:sz w:val="28"/>
          <w:szCs w:val="28"/>
        </w:rPr>
        <w:t xml:space="preserve">, В.А. </w:t>
      </w:r>
      <w:proofErr w:type="spellStart"/>
      <w:r w:rsidRPr="003E16BE">
        <w:rPr>
          <w:sz w:val="28"/>
          <w:szCs w:val="28"/>
        </w:rPr>
        <w:t>Позина</w:t>
      </w:r>
      <w:proofErr w:type="spellEnd"/>
      <w:r w:rsidRPr="003E16BE">
        <w:rPr>
          <w:sz w:val="28"/>
          <w:szCs w:val="28"/>
        </w:rPr>
        <w:t>. Формирование элементарных математических представлений</w:t>
      </w:r>
      <w:r w:rsidR="00A317FE">
        <w:rPr>
          <w:sz w:val="28"/>
          <w:szCs w:val="28"/>
        </w:rPr>
        <w:t>,</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w:t>
      </w:r>
      <w:proofErr w:type="spellStart"/>
      <w:r w:rsidRPr="003E16BE">
        <w:rPr>
          <w:sz w:val="28"/>
          <w:szCs w:val="28"/>
        </w:rPr>
        <w:t>Л.В.Куцакова</w:t>
      </w:r>
      <w:proofErr w:type="spellEnd"/>
      <w:r w:rsidRPr="003E16BE">
        <w:rPr>
          <w:sz w:val="28"/>
          <w:szCs w:val="28"/>
        </w:rPr>
        <w:t>. Конструирование из строительного материала</w:t>
      </w:r>
      <w:r w:rsidR="00A317FE">
        <w:rPr>
          <w:sz w:val="28"/>
          <w:szCs w:val="28"/>
        </w:rPr>
        <w:t>,</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 xml:space="preserve">- Н.Е. </w:t>
      </w:r>
      <w:proofErr w:type="spellStart"/>
      <w:r w:rsidRPr="003E16BE">
        <w:rPr>
          <w:sz w:val="28"/>
          <w:szCs w:val="28"/>
        </w:rPr>
        <w:t>Веракса</w:t>
      </w:r>
      <w:proofErr w:type="spellEnd"/>
      <w:r w:rsidRPr="003E16BE">
        <w:rPr>
          <w:sz w:val="28"/>
          <w:szCs w:val="28"/>
        </w:rPr>
        <w:t>. Проектная деятельность дошкольников</w:t>
      </w:r>
      <w:r w:rsidR="00A317FE">
        <w:rPr>
          <w:sz w:val="28"/>
          <w:szCs w:val="28"/>
        </w:rPr>
        <w:t>,</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-Е.Е. Крашенинников. Развитие познавательных способностей</w:t>
      </w:r>
      <w:r w:rsidR="00A317FE">
        <w:rPr>
          <w:sz w:val="28"/>
          <w:szCs w:val="28"/>
        </w:rPr>
        <w:t>.</w:t>
      </w:r>
    </w:p>
    <w:p w:rsidR="00F9314D" w:rsidRPr="003E16BE" w:rsidRDefault="00F9314D" w:rsidP="00A317FE">
      <w:pPr>
        <w:widowControl w:val="0"/>
        <w:autoSpaceDE w:val="0"/>
        <w:autoSpaceDN w:val="0"/>
        <w:adjustRightInd w:val="0"/>
        <w:spacing w:line="360" w:lineRule="auto"/>
        <w:ind w:firstLine="709"/>
        <w:jc w:val="both"/>
        <w:rPr>
          <w:sz w:val="28"/>
          <w:szCs w:val="28"/>
        </w:rPr>
      </w:pPr>
      <w:r w:rsidRPr="003E16BE">
        <w:rPr>
          <w:i/>
          <w:sz w:val="28"/>
          <w:szCs w:val="28"/>
        </w:rPr>
        <w:t>Речевое развитие</w:t>
      </w:r>
      <w:r w:rsidRPr="003E16BE">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В рамках реализации данной области используется методическое пособие:</w:t>
      </w:r>
    </w:p>
    <w:p w:rsidR="00F9314D" w:rsidRPr="003E16BE" w:rsidRDefault="00F9314D" w:rsidP="00A317FE">
      <w:pPr>
        <w:widowControl w:val="0"/>
        <w:autoSpaceDE w:val="0"/>
        <w:autoSpaceDN w:val="0"/>
        <w:adjustRightInd w:val="0"/>
        <w:spacing w:line="360" w:lineRule="auto"/>
        <w:ind w:firstLine="709"/>
        <w:jc w:val="both"/>
        <w:rPr>
          <w:sz w:val="28"/>
          <w:szCs w:val="28"/>
        </w:rPr>
      </w:pPr>
      <w:r w:rsidRPr="003E16BE">
        <w:rPr>
          <w:sz w:val="28"/>
          <w:szCs w:val="28"/>
        </w:rPr>
        <w:t xml:space="preserve">- В.В. </w:t>
      </w:r>
      <w:proofErr w:type="spellStart"/>
      <w:r w:rsidRPr="003E16BE">
        <w:rPr>
          <w:sz w:val="28"/>
          <w:szCs w:val="28"/>
        </w:rPr>
        <w:t>Гербова</w:t>
      </w:r>
      <w:proofErr w:type="spellEnd"/>
      <w:r w:rsidRPr="003E16BE">
        <w:rPr>
          <w:sz w:val="28"/>
          <w:szCs w:val="28"/>
        </w:rPr>
        <w:t>. «Развитие речи в детском саду»</w:t>
      </w:r>
    </w:p>
    <w:p w:rsidR="00F9314D" w:rsidRPr="003E16BE" w:rsidRDefault="00F9314D" w:rsidP="00A317FE">
      <w:pPr>
        <w:widowControl w:val="0"/>
        <w:autoSpaceDE w:val="0"/>
        <w:autoSpaceDN w:val="0"/>
        <w:adjustRightInd w:val="0"/>
        <w:spacing w:line="360" w:lineRule="auto"/>
        <w:ind w:firstLine="709"/>
        <w:jc w:val="both"/>
        <w:rPr>
          <w:sz w:val="28"/>
          <w:szCs w:val="28"/>
        </w:rPr>
      </w:pPr>
      <w:r w:rsidRPr="003E16BE">
        <w:rPr>
          <w:i/>
          <w:sz w:val="28"/>
          <w:szCs w:val="28"/>
        </w:rPr>
        <w:t>Художественно-эстетическое развитие</w:t>
      </w:r>
      <w:r w:rsidRPr="003E16BE">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В рамках реализации данной области используется методическое пособие:</w:t>
      </w:r>
    </w:p>
    <w:p w:rsidR="00F9314D" w:rsidRPr="003E16BE" w:rsidRDefault="00F9314D" w:rsidP="00A317FE">
      <w:pPr>
        <w:widowControl w:val="0"/>
        <w:autoSpaceDE w:val="0"/>
        <w:autoSpaceDN w:val="0"/>
        <w:adjustRightInd w:val="0"/>
        <w:spacing w:line="360" w:lineRule="auto"/>
        <w:ind w:firstLine="709"/>
        <w:jc w:val="both"/>
        <w:rPr>
          <w:sz w:val="28"/>
          <w:szCs w:val="28"/>
        </w:rPr>
      </w:pPr>
      <w:r w:rsidRPr="003E16BE">
        <w:rPr>
          <w:sz w:val="28"/>
          <w:szCs w:val="28"/>
        </w:rPr>
        <w:t>-Т.С. Комарова. « Изобразительная деятельность»</w:t>
      </w:r>
    </w:p>
    <w:p w:rsidR="00F9314D" w:rsidRPr="003E16BE" w:rsidRDefault="00594A60" w:rsidP="00A317FE">
      <w:pPr>
        <w:widowControl w:val="0"/>
        <w:autoSpaceDE w:val="0"/>
        <w:autoSpaceDN w:val="0"/>
        <w:adjustRightInd w:val="0"/>
        <w:spacing w:line="360" w:lineRule="auto"/>
        <w:ind w:firstLine="709"/>
        <w:jc w:val="both"/>
        <w:rPr>
          <w:sz w:val="28"/>
          <w:szCs w:val="28"/>
        </w:rPr>
      </w:pPr>
      <w:r>
        <w:rPr>
          <w:sz w:val="28"/>
          <w:szCs w:val="28"/>
        </w:rPr>
        <w:t>-Т.С</w:t>
      </w:r>
      <w:r w:rsidR="00C33A33">
        <w:rPr>
          <w:sz w:val="28"/>
          <w:szCs w:val="28"/>
        </w:rPr>
        <w:t xml:space="preserve"> </w:t>
      </w:r>
      <w:r>
        <w:rPr>
          <w:sz w:val="28"/>
          <w:szCs w:val="28"/>
        </w:rPr>
        <w:t>.</w:t>
      </w:r>
      <w:r w:rsidR="00F9314D">
        <w:rPr>
          <w:sz w:val="28"/>
          <w:szCs w:val="28"/>
        </w:rPr>
        <w:t>Комарова, М.Б.</w:t>
      </w:r>
      <w:r w:rsidR="00C33A33">
        <w:rPr>
          <w:sz w:val="28"/>
          <w:szCs w:val="28"/>
        </w:rPr>
        <w:t xml:space="preserve"> </w:t>
      </w:r>
      <w:r w:rsidR="00F9314D" w:rsidRPr="003E16BE">
        <w:rPr>
          <w:sz w:val="28"/>
          <w:szCs w:val="28"/>
        </w:rPr>
        <w:t xml:space="preserve">Зацепина «Интеграция в </w:t>
      </w:r>
      <w:proofErr w:type="spellStart"/>
      <w:r w:rsidR="00F9314D" w:rsidRPr="003E16BE">
        <w:rPr>
          <w:sz w:val="28"/>
          <w:szCs w:val="28"/>
        </w:rPr>
        <w:t>воспитательно</w:t>
      </w:r>
      <w:proofErr w:type="spellEnd"/>
      <w:r w:rsidR="00F9314D" w:rsidRPr="003E16BE">
        <w:rPr>
          <w:sz w:val="28"/>
          <w:szCs w:val="28"/>
        </w:rPr>
        <w:t>-образовательной работе детского сада»</w:t>
      </w:r>
    </w:p>
    <w:p w:rsidR="00F9314D" w:rsidRPr="003E16BE" w:rsidRDefault="00F9314D" w:rsidP="00A317FE">
      <w:pPr>
        <w:widowControl w:val="0"/>
        <w:autoSpaceDE w:val="0"/>
        <w:autoSpaceDN w:val="0"/>
        <w:adjustRightInd w:val="0"/>
        <w:spacing w:line="360" w:lineRule="auto"/>
        <w:ind w:firstLine="709"/>
        <w:jc w:val="both"/>
        <w:rPr>
          <w:sz w:val="28"/>
          <w:szCs w:val="28"/>
        </w:rPr>
      </w:pPr>
      <w:r w:rsidRPr="003E16BE">
        <w:rPr>
          <w:sz w:val="28"/>
          <w:szCs w:val="28"/>
        </w:rPr>
        <w:lastRenderedPageBreak/>
        <w:t>-</w:t>
      </w:r>
      <w:r w:rsidR="00A317FE">
        <w:rPr>
          <w:sz w:val="28"/>
          <w:szCs w:val="28"/>
        </w:rPr>
        <w:t xml:space="preserve"> </w:t>
      </w:r>
      <w:r w:rsidRPr="003E16BE">
        <w:rPr>
          <w:sz w:val="28"/>
          <w:szCs w:val="28"/>
        </w:rPr>
        <w:t>К.В.</w:t>
      </w:r>
      <w:r w:rsidR="00C33A33">
        <w:rPr>
          <w:sz w:val="28"/>
          <w:szCs w:val="28"/>
        </w:rPr>
        <w:t xml:space="preserve"> Тарасова, Т.В. </w:t>
      </w:r>
      <w:r w:rsidRPr="003E16BE">
        <w:rPr>
          <w:sz w:val="28"/>
          <w:szCs w:val="28"/>
        </w:rPr>
        <w:t>Нестеренко. Хрестоматия музыкальных</w:t>
      </w:r>
      <w:r w:rsidR="00A317FE">
        <w:rPr>
          <w:sz w:val="28"/>
          <w:szCs w:val="28"/>
        </w:rPr>
        <w:t xml:space="preserve"> </w:t>
      </w:r>
      <w:r w:rsidRPr="003E16BE">
        <w:rPr>
          <w:sz w:val="28"/>
          <w:szCs w:val="28"/>
        </w:rPr>
        <w:t>произведений</w:t>
      </w:r>
    </w:p>
    <w:p w:rsidR="00F9314D" w:rsidRPr="003E16BE" w:rsidRDefault="00F9314D" w:rsidP="00A317FE">
      <w:pPr>
        <w:widowControl w:val="0"/>
        <w:autoSpaceDE w:val="0"/>
        <w:autoSpaceDN w:val="0"/>
        <w:adjustRightInd w:val="0"/>
        <w:spacing w:line="360" w:lineRule="auto"/>
        <w:ind w:firstLine="709"/>
        <w:jc w:val="both"/>
        <w:rPr>
          <w:sz w:val="28"/>
          <w:szCs w:val="28"/>
        </w:rPr>
      </w:pPr>
      <w:r w:rsidRPr="003E16BE">
        <w:rPr>
          <w:i/>
          <w:sz w:val="28"/>
          <w:szCs w:val="28"/>
        </w:rPr>
        <w:t>Физическое развитие</w:t>
      </w:r>
      <w:r w:rsidRPr="003E16BE">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В рамках реализации данной области используется методическое пособие:</w:t>
      </w:r>
    </w:p>
    <w:p w:rsidR="00F9314D" w:rsidRPr="003E16BE" w:rsidRDefault="00F9314D" w:rsidP="00A317FE">
      <w:pPr>
        <w:pStyle w:val="1"/>
        <w:shd w:val="clear" w:color="auto" w:fill="FFFFFF"/>
        <w:spacing w:before="0" w:line="360" w:lineRule="auto"/>
        <w:rPr>
          <w:rFonts w:ascii="Times New Roman" w:eastAsia="Times New Roman" w:hAnsi="Times New Roman" w:cs="Times New Roman"/>
          <w:b w:val="0"/>
          <w:bCs w:val="0"/>
          <w:color w:val="000000"/>
          <w:kern w:val="36"/>
          <w:lang w:eastAsia="ru-RU"/>
        </w:rPr>
      </w:pPr>
      <w:r w:rsidRPr="003E16BE">
        <w:rPr>
          <w:rFonts w:ascii="Times New Roman" w:hAnsi="Times New Roman" w:cs="Times New Roman"/>
        </w:rPr>
        <w:t>-</w:t>
      </w:r>
      <w:r w:rsidRPr="003E16BE">
        <w:rPr>
          <w:rFonts w:ascii="Times New Roman" w:eastAsia="Times New Roman" w:hAnsi="Times New Roman" w:cs="Times New Roman"/>
          <w:b w:val="0"/>
          <w:bCs w:val="0"/>
          <w:color w:val="000000"/>
          <w:kern w:val="36"/>
          <w:lang w:eastAsia="ru-RU"/>
        </w:rPr>
        <w:t xml:space="preserve">Л.И.  </w:t>
      </w:r>
      <w:proofErr w:type="spellStart"/>
      <w:r w:rsidRPr="003E16BE">
        <w:rPr>
          <w:rFonts w:ascii="Times New Roman" w:eastAsia="Times New Roman" w:hAnsi="Times New Roman" w:cs="Times New Roman"/>
          <w:b w:val="0"/>
          <w:bCs w:val="0"/>
          <w:color w:val="000000"/>
          <w:kern w:val="36"/>
          <w:lang w:eastAsia="ru-RU"/>
        </w:rPr>
        <w:t>Пензулаева</w:t>
      </w:r>
      <w:proofErr w:type="spellEnd"/>
      <w:r w:rsidRPr="003E16BE">
        <w:rPr>
          <w:rFonts w:ascii="Times New Roman" w:eastAsia="Times New Roman" w:hAnsi="Times New Roman" w:cs="Times New Roman"/>
          <w:b w:val="0"/>
          <w:bCs w:val="0"/>
          <w:color w:val="000000"/>
          <w:kern w:val="36"/>
          <w:lang w:eastAsia="ru-RU"/>
        </w:rPr>
        <w:t xml:space="preserve"> « Физическая культура в детском саду»</w:t>
      </w:r>
    </w:p>
    <w:p w:rsidR="00F9314D" w:rsidRPr="003E16BE" w:rsidRDefault="00F9314D" w:rsidP="00A317FE">
      <w:pPr>
        <w:widowControl w:val="0"/>
        <w:autoSpaceDE w:val="0"/>
        <w:autoSpaceDN w:val="0"/>
        <w:adjustRightInd w:val="0"/>
        <w:spacing w:line="360" w:lineRule="auto"/>
        <w:jc w:val="both"/>
        <w:rPr>
          <w:sz w:val="28"/>
          <w:szCs w:val="28"/>
        </w:rPr>
      </w:pPr>
      <w:r w:rsidRPr="003E16BE">
        <w:rPr>
          <w:sz w:val="28"/>
          <w:szCs w:val="28"/>
        </w:rPr>
        <w:t xml:space="preserve">- Л.И. </w:t>
      </w:r>
      <w:proofErr w:type="spellStart"/>
      <w:r w:rsidRPr="003E16BE">
        <w:rPr>
          <w:sz w:val="28"/>
          <w:szCs w:val="28"/>
        </w:rPr>
        <w:t>Пензулаева</w:t>
      </w:r>
      <w:proofErr w:type="spellEnd"/>
      <w:r w:rsidRPr="003E16BE">
        <w:rPr>
          <w:sz w:val="28"/>
          <w:szCs w:val="28"/>
        </w:rPr>
        <w:t xml:space="preserve"> «Оздоровительная гимнастика. Комплексы упражнений»»</w:t>
      </w:r>
    </w:p>
    <w:p w:rsidR="0083043E" w:rsidRDefault="0083043E" w:rsidP="0083043E">
      <w:pPr>
        <w:widowControl w:val="0"/>
        <w:autoSpaceDE w:val="0"/>
        <w:autoSpaceDN w:val="0"/>
        <w:adjustRightInd w:val="0"/>
        <w:spacing w:line="360" w:lineRule="auto"/>
        <w:ind w:firstLine="709"/>
        <w:rPr>
          <w:b/>
          <w:i/>
          <w:sz w:val="28"/>
          <w:szCs w:val="28"/>
        </w:rPr>
      </w:pPr>
    </w:p>
    <w:p w:rsidR="006741B2" w:rsidRPr="0083043E" w:rsidRDefault="0083043E" w:rsidP="0083043E">
      <w:pPr>
        <w:widowControl w:val="0"/>
        <w:autoSpaceDE w:val="0"/>
        <w:autoSpaceDN w:val="0"/>
        <w:adjustRightInd w:val="0"/>
        <w:spacing w:line="360" w:lineRule="auto"/>
        <w:ind w:firstLine="709"/>
        <w:rPr>
          <w:b/>
          <w:i/>
          <w:sz w:val="28"/>
          <w:szCs w:val="28"/>
        </w:rPr>
      </w:pPr>
      <w:r w:rsidRPr="0083043E">
        <w:rPr>
          <w:b/>
          <w:i/>
          <w:sz w:val="28"/>
          <w:szCs w:val="28"/>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741B2" w:rsidRPr="003E16BE" w:rsidRDefault="006741B2" w:rsidP="00A317FE">
      <w:pPr>
        <w:widowControl w:val="0"/>
        <w:autoSpaceDE w:val="0"/>
        <w:autoSpaceDN w:val="0"/>
        <w:adjustRightInd w:val="0"/>
        <w:spacing w:line="360" w:lineRule="auto"/>
        <w:ind w:firstLine="540"/>
        <w:jc w:val="both"/>
        <w:rPr>
          <w:sz w:val="28"/>
          <w:szCs w:val="28"/>
        </w:rPr>
      </w:pPr>
      <w:r w:rsidRPr="003E16BE">
        <w:rPr>
          <w:sz w:val="28"/>
          <w:szCs w:val="28"/>
        </w:rPr>
        <w:t>Содержание Программы отражает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через:</w:t>
      </w:r>
    </w:p>
    <w:p w:rsidR="006741B2" w:rsidRPr="003E16BE" w:rsidRDefault="006741B2" w:rsidP="00A317FE">
      <w:pPr>
        <w:pStyle w:val="a6"/>
        <w:widowControl w:val="0"/>
        <w:numPr>
          <w:ilvl w:val="0"/>
          <w:numId w:val="14"/>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организацию развивающей предметно-пространственной среды;</w:t>
      </w:r>
    </w:p>
    <w:p w:rsidR="006741B2" w:rsidRPr="003E16BE" w:rsidRDefault="006741B2" w:rsidP="00A317FE">
      <w:pPr>
        <w:pStyle w:val="a6"/>
        <w:widowControl w:val="0"/>
        <w:numPr>
          <w:ilvl w:val="0"/>
          <w:numId w:val="14"/>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продуктивный характер взаимодействия со взрослыми;</w:t>
      </w:r>
    </w:p>
    <w:p w:rsidR="006741B2" w:rsidRPr="003E16BE" w:rsidRDefault="006741B2" w:rsidP="00A317FE">
      <w:pPr>
        <w:pStyle w:val="a6"/>
        <w:widowControl w:val="0"/>
        <w:numPr>
          <w:ilvl w:val="0"/>
          <w:numId w:val="14"/>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непосредственно-образовательную деятельность;</w:t>
      </w:r>
    </w:p>
    <w:p w:rsidR="006741B2" w:rsidRPr="003E16BE" w:rsidRDefault="006741B2" w:rsidP="00A317FE">
      <w:pPr>
        <w:pStyle w:val="a6"/>
        <w:widowControl w:val="0"/>
        <w:numPr>
          <w:ilvl w:val="0"/>
          <w:numId w:val="14"/>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проектную деятельность;</w:t>
      </w:r>
    </w:p>
    <w:p w:rsidR="006741B2" w:rsidRPr="003E16BE" w:rsidRDefault="006741B2" w:rsidP="00A317FE">
      <w:pPr>
        <w:pStyle w:val="a6"/>
        <w:widowControl w:val="0"/>
        <w:numPr>
          <w:ilvl w:val="0"/>
          <w:numId w:val="14"/>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праздники и развлечения;</w:t>
      </w:r>
    </w:p>
    <w:p w:rsidR="006741B2" w:rsidRPr="003E16BE" w:rsidRDefault="006741B2" w:rsidP="00A317FE">
      <w:pPr>
        <w:pStyle w:val="a6"/>
        <w:widowControl w:val="0"/>
        <w:numPr>
          <w:ilvl w:val="0"/>
          <w:numId w:val="14"/>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установление позитивного  взаимодействия с другими детьми;</w:t>
      </w:r>
    </w:p>
    <w:p w:rsidR="006741B2" w:rsidRPr="003E16BE" w:rsidRDefault="006741B2" w:rsidP="00A317FE">
      <w:pPr>
        <w:pStyle w:val="a6"/>
        <w:widowControl w:val="0"/>
        <w:numPr>
          <w:ilvl w:val="0"/>
          <w:numId w:val="14"/>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lastRenderedPageBreak/>
        <w:t>развитие системы отношений ребенка к миру, к другим людям, к себе самому.</w:t>
      </w:r>
    </w:p>
    <w:p w:rsidR="006741B2" w:rsidRPr="003E16BE" w:rsidRDefault="006741B2" w:rsidP="00A317FE">
      <w:pPr>
        <w:widowControl w:val="0"/>
        <w:autoSpaceDE w:val="0"/>
        <w:autoSpaceDN w:val="0"/>
        <w:adjustRightInd w:val="0"/>
        <w:spacing w:line="360" w:lineRule="auto"/>
        <w:ind w:firstLine="540"/>
        <w:jc w:val="center"/>
        <w:rPr>
          <w:b/>
          <w:sz w:val="28"/>
          <w:szCs w:val="28"/>
        </w:rPr>
      </w:pPr>
      <w:r w:rsidRPr="003E16BE">
        <w:rPr>
          <w:b/>
          <w:sz w:val="28"/>
          <w:szCs w:val="28"/>
        </w:rPr>
        <w:t>Виды образовательной деятельности</w:t>
      </w:r>
      <w:r w:rsidR="00594A60">
        <w:rPr>
          <w:b/>
          <w:sz w:val="28"/>
          <w:szCs w:val="28"/>
        </w:rPr>
        <w:t>.</w:t>
      </w:r>
    </w:p>
    <w:p w:rsidR="006741B2" w:rsidRPr="003E16BE" w:rsidRDefault="006741B2" w:rsidP="00A317FE">
      <w:pPr>
        <w:widowControl w:val="0"/>
        <w:autoSpaceDE w:val="0"/>
        <w:autoSpaceDN w:val="0"/>
        <w:adjustRightInd w:val="0"/>
        <w:spacing w:line="360" w:lineRule="auto"/>
        <w:ind w:firstLine="540"/>
        <w:jc w:val="both"/>
        <w:rPr>
          <w:sz w:val="28"/>
          <w:szCs w:val="28"/>
        </w:rPr>
      </w:pPr>
      <w:r w:rsidRPr="003E16BE">
        <w:rPr>
          <w:sz w:val="28"/>
          <w:szCs w:val="28"/>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rsidR="006741B2" w:rsidRPr="003E16BE" w:rsidRDefault="006741B2" w:rsidP="00A317FE">
      <w:pPr>
        <w:widowControl w:val="0"/>
        <w:autoSpaceDE w:val="0"/>
        <w:autoSpaceDN w:val="0"/>
        <w:adjustRightInd w:val="0"/>
        <w:spacing w:line="360" w:lineRule="auto"/>
        <w:ind w:firstLine="540"/>
        <w:jc w:val="both"/>
        <w:rPr>
          <w:sz w:val="28"/>
          <w:szCs w:val="28"/>
        </w:rPr>
      </w:pPr>
      <w:r w:rsidRPr="003E16BE">
        <w:rPr>
          <w:b/>
          <w:i/>
          <w:sz w:val="28"/>
          <w:szCs w:val="28"/>
        </w:rPr>
        <w:t>В раннем возрасте (до 3 лет)</w:t>
      </w:r>
      <w:r w:rsidRPr="003E16BE">
        <w:rPr>
          <w:sz w:val="28"/>
          <w:szCs w:val="28"/>
        </w:rPr>
        <w:t xml:space="preserve"> основными видами образовательной деятельности являются:</w:t>
      </w:r>
    </w:p>
    <w:p w:rsidR="006741B2" w:rsidRPr="003E16BE" w:rsidRDefault="006741B2" w:rsidP="00A317FE">
      <w:pPr>
        <w:pStyle w:val="a3"/>
        <w:widowControl w:val="0"/>
        <w:numPr>
          <w:ilvl w:val="0"/>
          <w:numId w:val="11"/>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 xml:space="preserve">предметная деятельность и игры с составными и динамическими игрушками; </w:t>
      </w:r>
    </w:p>
    <w:p w:rsidR="006741B2" w:rsidRPr="003E16BE" w:rsidRDefault="006741B2" w:rsidP="00A317FE">
      <w:pPr>
        <w:pStyle w:val="a3"/>
        <w:widowControl w:val="0"/>
        <w:numPr>
          <w:ilvl w:val="0"/>
          <w:numId w:val="11"/>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экспериментирование с материалами и веществами (песок, вода, тесто и пр.);</w:t>
      </w:r>
    </w:p>
    <w:p w:rsidR="006741B2" w:rsidRPr="003E16BE" w:rsidRDefault="006741B2" w:rsidP="00A317FE">
      <w:pPr>
        <w:pStyle w:val="a3"/>
        <w:widowControl w:val="0"/>
        <w:numPr>
          <w:ilvl w:val="0"/>
          <w:numId w:val="11"/>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общение с взрослым и совместные игры со сверстниками под руководством взрослого;</w:t>
      </w:r>
    </w:p>
    <w:p w:rsidR="006741B2" w:rsidRPr="003E16BE" w:rsidRDefault="006741B2" w:rsidP="00A317FE">
      <w:pPr>
        <w:pStyle w:val="a3"/>
        <w:widowControl w:val="0"/>
        <w:numPr>
          <w:ilvl w:val="0"/>
          <w:numId w:val="11"/>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самообслуживание и действия с бытовыми предметами-орудиями (ложка, совок, лопатка и пр.);</w:t>
      </w:r>
    </w:p>
    <w:p w:rsidR="006741B2" w:rsidRPr="003E16BE" w:rsidRDefault="006741B2" w:rsidP="00A317FE">
      <w:pPr>
        <w:pStyle w:val="a3"/>
        <w:widowControl w:val="0"/>
        <w:numPr>
          <w:ilvl w:val="0"/>
          <w:numId w:val="11"/>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восприятие смысла музыки, сказок, стихов;</w:t>
      </w:r>
    </w:p>
    <w:p w:rsidR="006741B2" w:rsidRPr="003E16BE" w:rsidRDefault="006741B2" w:rsidP="00A317FE">
      <w:pPr>
        <w:pStyle w:val="a3"/>
        <w:widowControl w:val="0"/>
        <w:numPr>
          <w:ilvl w:val="0"/>
          <w:numId w:val="11"/>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рассматривание картинок;</w:t>
      </w:r>
    </w:p>
    <w:p w:rsidR="006741B2" w:rsidRPr="003E16BE" w:rsidRDefault="006741B2" w:rsidP="00A317FE">
      <w:pPr>
        <w:pStyle w:val="a3"/>
        <w:widowControl w:val="0"/>
        <w:numPr>
          <w:ilvl w:val="0"/>
          <w:numId w:val="11"/>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двигательная активность.</w:t>
      </w:r>
    </w:p>
    <w:p w:rsidR="006741B2" w:rsidRPr="003E16BE" w:rsidRDefault="006741B2" w:rsidP="00A317FE">
      <w:pPr>
        <w:widowControl w:val="0"/>
        <w:autoSpaceDE w:val="0"/>
        <w:autoSpaceDN w:val="0"/>
        <w:adjustRightInd w:val="0"/>
        <w:spacing w:line="360" w:lineRule="auto"/>
        <w:ind w:firstLine="540"/>
        <w:jc w:val="both"/>
        <w:rPr>
          <w:sz w:val="28"/>
          <w:szCs w:val="28"/>
        </w:rPr>
      </w:pPr>
      <w:r w:rsidRPr="003E16BE">
        <w:rPr>
          <w:b/>
          <w:i/>
          <w:sz w:val="28"/>
          <w:szCs w:val="28"/>
        </w:rPr>
        <w:t>Для детей дошкольного возраста (с 3 лет до достижения школьного возраста)</w:t>
      </w:r>
      <w:r w:rsidRPr="003E16BE">
        <w:rPr>
          <w:sz w:val="28"/>
          <w:szCs w:val="28"/>
        </w:rPr>
        <w:t>основным является ряд видов деятельности:</w:t>
      </w:r>
    </w:p>
    <w:p w:rsidR="006741B2" w:rsidRPr="003E16BE" w:rsidRDefault="006741B2" w:rsidP="00A317FE">
      <w:pPr>
        <w:pStyle w:val="a3"/>
        <w:widowControl w:val="0"/>
        <w:numPr>
          <w:ilvl w:val="0"/>
          <w:numId w:val="12"/>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 xml:space="preserve">игровая деятельность, включая сюжетно-ролевую игру, игру с правилами и другие виды игры, </w:t>
      </w:r>
    </w:p>
    <w:p w:rsidR="006741B2" w:rsidRPr="003E16BE" w:rsidRDefault="006741B2" w:rsidP="00A317FE">
      <w:pPr>
        <w:pStyle w:val="a3"/>
        <w:widowControl w:val="0"/>
        <w:numPr>
          <w:ilvl w:val="0"/>
          <w:numId w:val="12"/>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 xml:space="preserve">коммуникативная деятельность (общение и взаимодействие со взрослыми и сверстниками), </w:t>
      </w:r>
    </w:p>
    <w:p w:rsidR="006741B2" w:rsidRPr="003E16BE" w:rsidRDefault="006741B2" w:rsidP="00A317FE">
      <w:pPr>
        <w:pStyle w:val="a3"/>
        <w:widowControl w:val="0"/>
        <w:numPr>
          <w:ilvl w:val="0"/>
          <w:numId w:val="12"/>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 xml:space="preserve">познавательно-исследовательская деятельность (исследования объектов окружающего мира и экспериментирования с ними), </w:t>
      </w:r>
    </w:p>
    <w:p w:rsidR="006741B2" w:rsidRPr="003E16BE" w:rsidRDefault="006741B2" w:rsidP="00A317FE">
      <w:pPr>
        <w:pStyle w:val="a3"/>
        <w:widowControl w:val="0"/>
        <w:numPr>
          <w:ilvl w:val="0"/>
          <w:numId w:val="12"/>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 xml:space="preserve">восприятие художественной литературы и фольклора, </w:t>
      </w:r>
    </w:p>
    <w:p w:rsidR="006741B2" w:rsidRPr="003E16BE" w:rsidRDefault="006741B2" w:rsidP="00A317FE">
      <w:pPr>
        <w:pStyle w:val="a3"/>
        <w:widowControl w:val="0"/>
        <w:numPr>
          <w:ilvl w:val="0"/>
          <w:numId w:val="12"/>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 xml:space="preserve">самообслуживание и элементарный бытовой труд (в помещении и на улице), </w:t>
      </w:r>
    </w:p>
    <w:p w:rsidR="006741B2" w:rsidRPr="003E16BE" w:rsidRDefault="006741B2" w:rsidP="00A317FE">
      <w:pPr>
        <w:pStyle w:val="a3"/>
        <w:widowControl w:val="0"/>
        <w:numPr>
          <w:ilvl w:val="0"/>
          <w:numId w:val="12"/>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6741B2" w:rsidRPr="003E16BE" w:rsidRDefault="006741B2" w:rsidP="00A317FE">
      <w:pPr>
        <w:pStyle w:val="a3"/>
        <w:widowControl w:val="0"/>
        <w:numPr>
          <w:ilvl w:val="0"/>
          <w:numId w:val="12"/>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изобразительная деятельность (рисование, лепка, аппликация),</w:t>
      </w:r>
    </w:p>
    <w:p w:rsidR="006741B2" w:rsidRPr="003E16BE" w:rsidRDefault="006741B2" w:rsidP="00A317FE">
      <w:pPr>
        <w:pStyle w:val="a3"/>
        <w:widowControl w:val="0"/>
        <w:numPr>
          <w:ilvl w:val="0"/>
          <w:numId w:val="12"/>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 xml:space="preserve">музыкальная деятельность (восприятие и понимание смысла музыкальных </w:t>
      </w:r>
      <w:r w:rsidRPr="003E16BE">
        <w:rPr>
          <w:rFonts w:ascii="Times New Roman" w:hAnsi="Times New Roman" w:cs="Times New Roman"/>
          <w:sz w:val="28"/>
          <w:szCs w:val="28"/>
        </w:rPr>
        <w:lastRenderedPageBreak/>
        <w:t xml:space="preserve">произведений, пение, музыкально-ритмические движения, игры на детских музыкальных инструментах) </w:t>
      </w:r>
    </w:p>
    <w:p w:rsidR="00B5331D" w:rsidRDefault="006741B2" w:rsidP="00B5331D">
      <w:pPr>
        <w:pStyle w:val="a3"/>
        <w:widowControl w:val="0"/>
        <w:numPr>
          <w:ilvl w:val="0"/>
          <w:numId w:val="12"/>
        </w:numPr>
        <w:autoSpaceDE w:val="0"/>
        <w:autoSpaceDN w:val="0"/>
        <w:adjustRightInd w:val="0"/>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двигательная (овладение основными движениями) активность ребенка.</w:t>
      </w:r>
    </w:p>
    <w:p w:rsidR="00354C9A" w:rsidRPr="00354C9A" w:rsidRDefault="00354C9A" w:rsidP="00494682">
      <w:pPr>
        <w:pStyle w:val="a3"/>
        <w:widowControl w:val="0"/>
        <w:autoSpaceDE w:val="0"/>
        <w:autoSpaceDN w:val="0"/>
        <w:adjustRightInd w:val="0"/>
        <w:spacing w:after="0" w:line="360" w:lineRule="auto"/>
        <w:ind w:left="0"/>
        <w:jc w:val="both"/>
        <w:rPr>
          <w:rFonts w:ascii="Times New Roman" w:hAnsi="Times New Roman" w:cs="Times New Roman"/>
          <w:sz w:val="28"/>
          <w:szCs w:val="28"/>
        </w:rPr>
      </w:pPr>
    </w:p>
    <w:p w:rsidR="006741B2" w:rsidRPr="003E16BE" w:rsidRDefault="00B5331D" w:rsidP="00A317FE">
      <w:pPr>
        <w:widowControl w:val="0"/>
        <w:autoSpaceDE w:val="0"/>
        <w:autoSpaceDN w:val="0"/>
        <w:adjustRightInd w:val="0"/>
        <w:spacing w:line="360" w:lineRule="auto"/>
        <w:rPr>
          <w:b/>
          <w:i/>
          <w:sz w:val="28"/>
          <w:szCs w:val="28"/>
        </w:rPr>
      </w:pPr>
      <w:r>
        <w:rPr>
          <w:b/>
          <w:i/>
          <w:sz w:val="28"/>
          <w:szCs w:val="28"/>
        </w:rPr>
        <w:t>2.3.</w:t>
      </w:r>
      <w:r w:rsidR="006741B2" w:rsidRPr="003E16BE">
        <w:rPr>
          <w:b/>
          <w:i/>
          <w:sz w:val="28"/>
          <w:szCs w:val="28"/>
        </w:rPr>
        <w:t>Способы поддержки детской инициативы</w:t>
      </w:r>
    </w:p>
    <w:p w:rsidR="006741B2" w:rsidRPr="003E16BE" w:rsidRDefault="006741B2" w:rsidP="00A317FE">
      <w:pPr>
        <w:pStyle w:val="a3"/>
        <w:spacing w:after="0" w:line="360" w:lineRule="auto"/>
        <w:ind w:left="0" w:firstLine="709"/>
        <w:jc w:val="both"/>
        <w:rPr>
          <w:rFonts w:ascii="Times New Roman" w:hAnsi="Times New Roman" w:cs="Times New Roman"/>
          <w:sz w:val="28"/>
          <w:szCs w:val="28"/>
        </w:rPr>
      </w:pPr>
      <w:r w:rsidRPr="003E16BE">
        <w:rPr>
          <w:rFonts w:ascii="Times New Roman" w:hAnsi="Times New Roman" w:cs="Times New Roman"/>
          <w:sz w:val="28"/>
          <w:szCs w:val="28"/>
        </w:rPr>
        <w:t>В рамках Программы широко используется совместная деятельности взрослых и детей и  проектная деятельность детей, оказывающая положительное влияние на развитие дошкольника.</w:t>
      </w:r>
    </w:p>
    <w:p w:rsidR="006741B2" w:rsidRPr="003E16BE" w:rsidRDefault="006741B2" w:rsidP="00A317FE">
      <w:pPr>
        <w:pStyle w:val="a3"/>
        <w:spacing w:after="0" w:line="360" w:lineRule="auto"/>
        <w:ind w:left="0" w:firstLine="709"/>
        <w:jc w:val="both"/>
        <w:rPr>
          <w:rFonts w:ascii="Times New Roman" w:hAnsi="Times New Roman" w:cs="Times New Roman"/>
          <w:sz w:val="28"/>
          <w:szCs w:val="28"/>
        </w:rPr>
      </w:pPr>
      <w:r w:rsidRPr="003E16BE">
        <w:rPr>
          <w:rFonts w:ascii="Times New Roman" w:hAnsi="Times New Roman" w:cs="Times New Roman"/>
          <w:sz w:val="28"/>
          <w:szCs w:val="28"/>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rsidR="006741B2" w:rsidRPr="003E16BE" w:rsidRDefault="006741B2" w:rsidP="00A317FE">
      <w:pPr>
        <w:pStyle w:val="a3"/>
        <w:spacing w:after="0" w:line="360" w:lineRule="auto"/>
        <w:ind w:left="0" w:firstLine="709"/>
        <w:jc w:val="both"/>
        <w:rPr>
          <w:rFonts w:ascii="Times New Roman" w:hAnsi="Times New Roman" w:cs="Times New Roman"/>
          <w:sz w:val="28"/>
          <w:szCs w:val="28"/>
        </w:rPr>
      </w:pPr>
      <w:r w:rsidRPr="003E16BE">
        <w:rPr>
          <w:rFonts w:ascii="Times New Roman" w:hAnsi="Times New Roman" w:cs="Times New Roman"/>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rsidR="006741B2" w:rsidRPr="003E16BE" w:rsidRDefault="006741B2" w:rsidP="00A317FE">
      <w:pPr>
        <w:pStyle w:val="a3"/>
        <w:spacing w:after="0" w:line="360" w:lineRule="auto"/>
        <w:ind w:left="0" w:firstLine="709"/>
        <w:jc w:val="both"/>
        <w:rPr>
          <w:rFonts w:ascii="Times New Roman" w:hAnsi="Times New Roman" w:cs="Times New Roman"/>
          <w:sz w:val="28"/>
          <w:szCs w:val="28"/>
        </w:rPr>
      </w:pPr>
      <w:r w:rsidRPr="003E16BE">
        <w:rPr>
          <w:rFonts w:ascii="Times New Roman" w:hAnsi="Times New Roman" w:cs="Times New Roman"/>
          <w:sz w:val="28"/>
          <w:szCs w:val="28"/>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6741B2" w:rsidRPr="003E16BE" w:rsidRDefault="006741B2" w:rsidP="00A317FE">
      <w:pPr>
        <w:pStyle w:val="a3"/>
        <w:spacing w:after="0" w:line="360" w:lineRule="auto"/>
        <w:ind w:left="0" w:firstLine="709"/>
        <w:jc w:val="both"/>
        <w:rPr>
          <w:rFonts w:ascii="Times New Roman" w:hAnsi="Times New Roman" w:cs="Times New Roman"/>
          <w:sz w:val="28"/>
          <w:szCs w:val="28"/>
        </w:rPr>
      </w:pPr>
      <w:r w:rsidRPr="003E16BE">
        <w:rPr>
          <w:rFonts w:ascii="Times New Roman" w:hAnsi="Times New Roman" w:cs="Times New Roman"/>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6741B2" w:rsidRPr="003E16BE" w:rsidRDefault="006741B2" w:rsidP="00A317FE">
      <w:pPr>
        <w:pStyle w:val="book"/>
        <w:spacing w:before="0" w:beforeAutospacing="0" w:after="0" w:afterAutospacing="0" w:line="360" w:lineRule="auto"/>
        <w:ind w:firstLine="709"/>
        <w:jc w:val="both"/>
        <w:rPr>
          <w:sz w:val="28"/>
          <w:szCs w:val="28"/>
        </w:rPr>
      </w:pPr>
      <w:r w:rsidRPr="003E16BE">
        <w:rPr>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rsidR="006741B2" w:rsidRPr="003E16BE" w:rsidRDefault="006741B2" w:rsidP="00A317FE">
      <w:pPr>
        <w:pStyle w:val="a3"/>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 xml:space="preserve">В работе с дошкольниками используются три основных вида проектной деятельности: </w:t>
      </w:r>
    </w:p>
    <w:p w:rsidR="006741B2" w:rsidRPr="003E16BE" w:rsidRDefault="006741B2" w:rsidP="00A317FE">
      <w:pPr>
        <w:pStyle w:val="a3"/>
        <w:numPr>
          <w:ilvl w:val="0"/>
          <w:numId w:val="15"/>
        </w:numPr>
        <w:spacing w:after="0" w:line="360" w:lineRule="auto"/>
        <w:ind w:left="0"/>
        <w:jc w:val="both"/>
        <w:rPr>
          <w:rFonts w:ascii="Times New Roman" w:hAnsi="Times New Roman" w:cs="Times New Roman"/>
          <w:sz w:val="28"/>
          <w:szCs w:val="28"/>
        </w:rPr>
      </w:pPr>
      <w:r w:rsidRPr="003E16BE">
        <w:rPr>
          <w:rFonts w:ascii="Times New Roman" w:hAnsi="Times New Roman" w:cs="Times New Roman"/>
          <w:i/>
          <w:sz w:val="28"/>
          <w:szCs w:val="28"/>
        </w:rPr>
        <w:lastRenderedPageBreak/>
        <w:t>Творческие проекты</w:t>
      </w:r>
      <w:r w:rsidRPr="003E16BE">
        <w:rPr>
          <w:rFonts w:ascii="Times New Roman" w:hAnsi="Times New Roman" w:cs="Times New Roman"/>
          <w:sz w:val="28"/>
          <w:szCs w:val="28"/>
        </w:rPr>
        <w:t xml:space="preserve"> -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w:t>
      </w:r>
    </w:p>
    <w:p w:rsidR="006741B2" w:rsidRPr="003E16BE" w:rsidRDefault="006741B2" w:rsidP="00A317FE">
      <w:pPr>
        <w:pStyle w:val="a3"/>
        <w:numPr>
          <w:ilvl w:val="0"/>
          <w:numId w:val="15"/>
        </w:numPr>
        <w:spacing w:after="0" w:line="360" w:lineRule="auto"/>
        <w:ind w:left="0"/>
        <w:jc w:val="both"/>
        <w:rPr>
          <w:rFonts w:ascii="Times New Roman" w:hAnsi="Times New Roman" w:cs="Times New Roman"/>
          <w:sz w:val="28"/>
          <w:szCs w:val="28"/>
        </w:rPr>
      </w:pPr>
      <w:r w:rsidRPr="003E16BE">
        <w:rPr>
          <w:rFonts w:ascii="Times New Roman" w:hAnsi="Times New Roman" w:cs="Times New Roman"/>
          <w:i/>
          <w:sz w:val="28"/>
          <w:szCs w:val="28"/>
        </w:rPr>
        <w:t xml:space="preserve">Исследовательские проекты – </w:t>
      </w:r>
      <w:r w:rsidRPr="003E16BE">
        <w:rPr>
          <w:rFonts w:ascii="Times New Roman" w:hAnsi="Times New Roman" w:cs="Times New Roman"/>
          <w:sz w:val="28"/>
          <w:szCs w:val="28"/>
        </w:rPr>
        <w:t>проекты</w:t>
      </w:r>
      <w:r w:rsidRPr="003E16BE">
        <w:rPr>
          <w:rFonts w:ascii="Times New Roman" w:hAnsi="Times New Roman" w:cs="Times New Roman"/>
          <w:i/>
          <w:sz w:val="28"/>
          <w:szCs w:val="28"/>
        </w:rPr>
        <w:t>,</w:t>
      </w:r>
      <w:r w:rsidRPr="003E16BE">
        <w:rPr>
          <w:rFonts w:ascii="Times New Roman" w:hAnsi="Times New Roman" w:cs="Times New Roman"/>
          <w:sz w:val="28"/>
          <w:szCs w:val="28"/>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w:t>
      </w:r>
    </w:p>
    <w:p w:rsidR="006741B2" w:rsidRPr="003E16BE" w:rsidRDefault="006741B2" w:rsidP="00A317FE">
      <w:pPr>
        <w:pStyle w:val="a3"/>
        <w:numPr>
          <w:ilvl w:val="0"/>
          <w:numId w:val="15"/>
        </w:numPr>
        <w:spacing w:after="0" w:line="360" w:lineRule="auto"/>
        <w:ind w:left="0"/>
        <w:jc w:val="both"/>
        <w:rPr>
          <w:rFonts w:ascii="Times New Roman" w:hAnsi="Times New Roman" w:cs="Times New Roman"/>
          <w:sz w:val="28"/>
          <w:szCs w:val="28"/>
        </w:rPr>
      </w:pPr>
      <w:r w:rsidRPr="003E16BE">
        <w:rPr>
          <w:rFonts w:ascii="Times New Roman" w:hAnsi="Times New Roman" w:cs="Times New Roman"/>
          <w:i/>
          <w:sz w:val="28"/>
          <w:szCs w:val="28"/>
        </w:rPr>
        <w:t>Проекты по созданию норм</w:t>
      </w:r>
      <w:r w:rsidRPr="003E16BE">
        <w:rPr>
          <w:rFonts w:ascii="Times New Roman" w:hAnsi="Times New Roman" w:cs="Times New Roman"/>
          <w:sz w:val="28"/>
          <w:szCs w:val="28"/>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w:t>
      </w:r>
    </w:p>
    <w:p w:rsidR="006741B2" w:rsidRPr="003E16BE" w:rsidRDefault="006741B2" w:rsidP="00A317FE">
      <w:pPr>
        <w:pStyle w:val="a3"/>
        <w:spacing w:after="0" w:line="360" w:lineRule="auto"/>
        <w:ind w:left="0"/>
        <w:jc w:val="both"/>
        <w:rPr>
          <w:rFonts w:ascii="Times New Roman" w:hAnsi="Times New Roman" w:cs="Times New Roman"/>
          <w:sz w:val="28"/>
          <w:szCs w:val="28"/>
        </w:rPr>
      </w:pPr>
      <w:r w:rsidRPr="003E16BE">
        <w:rPr>
          <w:rFonts w:ascii="Times New Roman" w:hAnsi="Times New Roman" w:cs="Times New Roman"/>
          <w:sz w:val="28"/>
          <w:szCs w:val="28"/>
        </w:rPr>
        <w:t>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p>
    <w:p w:rsidR="00494682" w:rsidRDefault="00494682" w:rsidP="00A317FE">
      <w:pPr>
        <w:pStyle w:val="a3"/>
        <w:spacing w:after="0" w:line="360" w:lineRule="auto"/>
        <w:ind w:left="0"/>
        <w:jc w:val="center"/>
        <w:rPr>
          <w:rFonts w:ascii="Times New Roman" w:eastAsia="SimSun" w:hAnsi="Times New Roman" w:cs="Times New Roman"/>
          <w:b/>
          <w:i/>
          <w:iCs/>
          <w:kern w:val="28"/>
          <w:sz w:val="28"/>
          <w:szCs w:val="28"/>
          <w:lang w:eastAsia="hi-IN" w:bidi="hi-IN"/>
        </w:rPr>
      </w:pPr>
    </w:p>
    <w:p w:rsidR="006741B2" w:rsidRPr="00B5331D" w:rsidRDefault="00B5331D" w:rsidP="00A317FE">
      <w:pPr>
        <w:pStyle w:val="a3"/>
        <w:spacing w:after="0" w:line="360" w:lineRule="auto"/>
        <w:ind w:left="0"/>
        <w:jc w:val="center"/>
        <w:rPr>
          <w:rFonts w:ascii="Times New Roman" w:eastAsia="SimSun" w:hAnsi="Times New Roman" w:cs="Times New Roman"/>
          <w:b/>
          <w:i/>
          <w:iCs/>
          <w:kern w:val="28"/>
          <w:sz w:val="28"/>
          <w:szCs w:val="28"/>
          <w:lang w:eastAsia="hi-IN" w:bidi="hi-IN"/>
        </w:rPr>
      </w:pPr>
      <w:r w:rsidRPr="00B5331D">
        <w:rPr>
          <w:rFonts w:ascii="Times New Roman" w:eastAsia="SimSun" w:hAnsi="Times New Roman" w:cs="Times New Roman"/>
          <w:b/>
          <w:i/>
          <w:iCs/>
          <w:kern w:val="28"/>
          <w:sz w:val="28"/>
          <w:szCs w:val="28"/>
          <w:lang w:eastAsia="hi-IN" w:bidi="hi-IN"/>
        </w:rPr>
        <w:t>2.4. Особенности в</w:t>
      </w:r>
      <w:r w:rsidR="006741B2" w:rsidRPr="00B5331D">
        <w:rPr>
          <w:rFonts w:ascii="Times New Roman" w:eastAsia="SimSun" w:hAnsi="Times New Roman" w:cs="Times New Roman"/>
          <w:b/>
          <w:i/>
          <w:iCs/>
          <w:kern w:val="28"/>
          <w:sz w:val="28"/>
          <w:szCs w:val="28"/>
          <w:lang w:eastAsia="hi-IN" w:bidi="hi-IN"/>
        </w:rPr>
        <w:t>заимодействие педагогического коллектива с семьями воспитанников</w:t>
      </w:r>
      <w:r w:rsidRPr="00B5331D">
        <w:rPr>
          <w:rFonts w:ascii="Times New Roman" w:eastAsia="SimSun" w:hAnsi="Times New Roman" w:cs="Times New Roman"/>
          <w:b/>
          <w:i/>
          <w:iCs/>
          <w:kern w:val="28"/>
          <w:sz w:val="28"/>
          <w:szCs w:val="28"/>
          <w:lang w:eastAsia="hi-IN" w:bidi="hi-IN"/>
        </w:rPr>
        <w:t>.</w:t>
      </w:r>
    </w:p>
    <w:p w:rsidR="006741B2" w:rsidRPr="003E16BE" w:rsidRDefault="006741B2" w:rsidP="00A317FE">
      <w:pPr>
        <w:tabs>
          <w:tab w:val="left" w:pos="567"/>
        </w:tabs>
        <w:spacing w:line="360" w:lineRule="auto"/>
        <w:ind w:firstLine="567"/>
        <w:jc w:val="both"/>
        <w:rPr>
          <w:sz w:val="28"/>
          <w:szCs w:val="28"/>
        </w:rPr>
      </w:pPr>
      <w:r w:rsidRPr="003E16BE">
        <w:rPr>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6741B2" w:rsidRPr="003E16BE" w:rsidRDefault="006741B2" w:rsidP="00A317FE">
      <w:pPr>
        <w:tabs>
          <w:tab w:val="left" w:pos="567"/>
        </w:tabs>
        <w:spacing w:line="360" w:lineRule="auto"/>
        <w:ind w:firstLine="567"/>
        <w:jc w:val="both"/>
        <w:rPr>
          <w:color w:val="31849B" w:themeColor="accent5" w:themeShade="BF"/>
          <w:sz w:val="28"/>
          <w:szCs w:val="28"/>
        </w:rPr>
      </w:pPr>
      <w:r w:rsidRPr="003E16BE">
        <w:rPr>
          <w:sz w:val="28"/>
          <w:szCs w:val="28"/>
        </w:rPr>
        <w:t>Семья и детский сад имеют свои особые функции и не могут заменить друг друга. Важным условием преемственности является установление доверительного делового контакта между семьей и детским садом. В ДОУ</w:t>
      </w:r>
      <w:r w:rsidR="00594A60">
        <w:rPr>
          <w:sz w:val="28"/>
          <w:szCs w:val="28"/>
        </w:rPr>
        <w:t xml:space="preserve"> </w:t>
      </w:r>
      <w:r w:rsidRPr="003E16BE">
        <w:rPr>
          <w:sz w:val="28"/>
          <w:szCs w:val="28"/>
        </w:rPr>
        <w:t>созданы условия для р</w:t>
      </w:r>
      <w:r>
        <w:rPr>
          <w:sz w:val="28"/>
          <w:szCs w:val="28"/>
        </w:rPr>
        <w:t>аботы</w:t>
      </w:r>
      <w:r w:rsidRPr="003E16BE">
        <w:rPr>
          <w:sz w:val="28"/>
          <w:szCs w:val="28"/>
        </w:rPr>
        <w:t xml:space="preserve"> по адаптации семьи к условиям образовательной деятельности:</w:t>
      </w:r>
      <w:r w:rsidR="00594A60">
        <w:rPr>
          <w:sz w:val="28"/>
          <w:szCs w:val="28"/>
        </w:rPr>
        <w:t xml:space="preserve"> </w:t>
      </w:r>
      <w:r w:rsidRPr="003E16BE">
        <w:rPr>
          <w:sz w:val="28"/>
          <w:szCs w:val="28"/>
        </w:rPr>
        <w:t>анкетирование, консультации, круглые столы, родительский клуб «</w:t>
      </w:r>
      <w:proofErr w:type="spellStart"/>
      <w:r w:rsidRPr="003E16BE">
        <w:rPr>
          <w:sz w:val="28"/>
          <w:szCs w:val="28"/>
        </w:rPr>
        <w:t>СемьЯ</w:t>
      </w:r>
      <w:proofErr w:type="spellEnd"/>
      <w:r w:rsidRPr="003E16BE">
        <w:rPr>
          <w:sz w:val="28"/>
          <w:szCs w:val="28"/>
        </w:rPr>
        <w:t>».</w:t>
      </w:r>
    </w:p>
    <w:p w:rsidR="006741B2" w:rsidRPr="003E16BE" w:rsidRDefault="006741B2" w:rsidP="00A317FE">
      <w:pPr>
        <w:tabs>
          <w:tab w:val="left" w:pos="567"/>
        </w:tabs>
        <w:spacing w:line="360" w:lineRule="auto"/>
        <w:ind w:firstLine="567"/>
        <w:jc w:val="both"/>
        <w:rPr>
          <w:sz w:val="28"/>
          <w:szCs w:val="28"/>
        </w:rPr>
      </w:pPr>
      <w:r w:rsidRPr="003E16BE">
        <w:rPr>
          <w:sz w:val="28"/>
          <w:szCs w:val="28"/>
        </w:rPr>
        <w:lastRenderedPageBreak/>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6741B2" w:rsidRPr="003E16BE" w:rsidRDefault="006741B2" w:rsidP="00A317FE">
      <w:pPr>
        <w:tabs>
          <w:tab w:val="left" w:pos="567"/>
        </w:tabs>
        <w:spacing w:line="360" w:lineRule="auto"/>
        <w:ind w:firstLine="567"/>
        <w:jc w:val="both"/>
        <w:rPr>
          <w:sz w:val="28"/>
          <w:szCs w:val="28"/>
        </w:rPr>
      </w:pPr>
      <w:r w:rsidRPr="003E16BE">
        <w:rPr>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w:t>
      </w:r>
      <w:proofErr w:type="spellStart"/>
      <w:r w:rsidRPr="003E16BE">
        <w:rPr>
          <w:sz w:val="28"/>
          <w:szCs w:val="28"/>
        </w:rPr>
        <w:t>внесемейном</w:t>
      </w:r>
      <w:proofErr w:type="spellEnd"/>
      <w:r w:rsidRPr="003E16BE">
        <w:rPr>
          <w:sz w:val="28"/>
          <w:szCs w:val="28"/>
        </w:rPr>
        <w:t xml:space="preserve"> образовании.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w:t>
      </w:r>
    </w:p>
    <w:p w:rsidR="006741B2" w:rsidRPr="003E16BE" w:rsidRDefault="006741B2" w:rsidP="00A317FE">
      <w:pPr>
        <w:shd w:val="clear" w:color="auto" w:fill="FFFFFF"/>
        <w:spacing w:line="360" w:lineRule="auto"/>
        <w:jc w:val="both"/>
        <w:outlineLvl w:val="3"/>
        <w:rPr>
          <w:sz w:val="28"/>
          <w:szCs w:val="28"/>
        </w:rPr>
      </w:pPr>
      <w:r w:rsidRPr="003E16BE">
        <w:rPr>
          <w:sz w:val="28"/>
          <w:szCs w:val="28"/>
        </w:rPr>
        <w:t>Для вовлечения родителей в партнерские отношения проводится информационно-аналитическая работа (анкетирование), не реже трех раз в год. Познавательная работа –  обогащение родителей знаниями в вопросах воспитания детей дошкольного возраста. Совместная работа специалистов: педагог-психолог, медицинская сестра, врач-педиатр.</w:t>
      </w:r>
      <w:r w:rsidR="00594A60">
        <w:rPr>
          <w:sz w:val="28"/>
          <w:szCs w:val="28"/>
        </w:rPr>
        <w:t xml:space="preserve"> </w:t>
      </w:r>
      <w:r w:rsidRPr="003E16BE">
        <w:rPr>
          <w:bCs/>
          <w:sz w:val="28"/>
          <w:szCs w:val="28"/>
        </w:rPr>
        <w:t>Наглядно – информационная работа:</w:t>
      </w:r>
      <w:r w:rsidR="00594A60">
        <w:rPr>
          <w:bCs/>
          <w:sz w:val="28"/>
          <w:szCs w:val="28"/>
        </w:rPr>
        <w:t xml:space="preserve"> </w:t>
      </w:r>
      <w:r w:rsidRPr="003E16BE">
        <w:rPr>
          <w:sz w:val="28"/>
          <w:szCs w:val="28"/>
        </w:rPr>
        <w:t>родительские уголки, «папки-передвижки», фотовыставки, эмоциональный уголок «Я сегодня вот такой», копилка «Добрых дел».</w:t>
      </w:r>
    </w:p>
    <w:p w:rsidR="006741B2" w:rsidRPr="00D66370" w:rsidRDefault="006741B2" w:rsidP="00A317FE">
      <w:pPr>
        <w:tabs>
          <w:tab w:val="left" w:pos="567"/>
        </w:tabs>
        <w:spacing w:line="360" w:lineRule="auto"/>
        <w:ind w:firstLine="567"/>
        <w:jc w:val="both"/>
        <w:rPr>
          <w:b/>
          <w:i/>
          <w:sz w:val="28"/>
          <w:szCs w:val="28"/>
        </w:rPr>
      </w:pPr>
      <w:r w:rsidRPr="00D66370">
        <w:rPr>
          <w:rStyle w:val="2"/>
          <w:rFonts w:ascii="Times New Roman" w:hAnsi="Times New Roman" w:cs="Times New Roman"/>
          <w:b/>
          <w:i/>
          <w:sz w:val="28"/>
          <w:szCs w:val="28"/>
        </w:rPr>
        <w:t>Задачи дошкольной образовательной организации по работе с семьёй:</w:t>
      </w:r>
    </w:p>
    <w:p w:rsidR="006741B2" w:rsidRPr="00D66370" w:rsidRDefault="006741B2" w:rsidP="00A317FE">
      <w:pPr>
        <w:pStyle w:val="21"/>
        <w:shd w:val="clear" w:color="auto" w:fill="auto"/>
        <w:spacing w:before="0" w:line="360" w:lineRule="auto"/>
        <w:ind w:firstLine="0"/>
        <w:jc w:val="both"/>
        <w:rPr>
          <w:rFonts w:ascii="Times New Roman" w:hAnsi="Times New Roman" w:cs="Times New Roman"/>
          <w:sz w:val="28"/>
          <w:szCs w:val="28"/>
        </w:rPr>
      </w:pPr>
      <w:r w:rsidRPr="00D66370">
        <w:rPr>
          <w:rStyle w:val="2"/>
          <w:rFonts w:ascii="Times New Roman" w:hAnsi="Times New Roman" w:cs="Times New Roman"/>
          <w:sz w:val="28"/>
          <w:szCs w:val="28"/>
        </w:rPr>
        <w:t>1.Изучать запросы и потребности в дошкольном образовании семей, находящихся в сфере деятельности дошкольной образовательной организации;</w:t>
      </w:r>
    </w:p>
    <w:p w:rsidR="006741B2" w:rsidRPr="00D66370" w:rsidRDefault="006741B2" w:rsidP="00A317FE">
      <w:pPr>
        <w:pStyle w:val="21"/>
        <w:shd w:val="clear" w:color="auto" w:fill="auto"/>
        <w:spacing w:before="0" w:line="360" w:lineRule="auto"/>
        <w:ind w:firstLine="0"/>
        <w:jc w:val="both"/>
        <w:rPr>
          <w:rStyle w:val="2"/>
          <w:rFonts w:ascii="Times New Roman" w:hAnsi="Times New Roman" w:cs="Times New Roman"/>
          <w:sz w:val="28"/>
          <w:szCs w:val="28"/>
        </w:rPr>
      </w:pPr>
      <w:r w:rsidRPr="00D66370">
        <w:rPr>
          <w:rStyle w:val="2"/>
          <w:rFonts w:ascii="Times New Roman" w:hAnsi="Times New Roman" w:cs="Times New Roman"/>
          <w:sz w:val="28"/>
          <w:szCs w:val="28"/>
        </w:rPr>
        <w:t xml:space="preserve">2.Повышать психологическую компетентность родителей. </w:t>
      </w:r>
    </w:p>
    <w:p w:rsidR="006741B2" w:rsidRPr="00D66370" w:rsidRDefault="006741B2" w:rsidP="00A317FE">
      <w:pPr>
        <w:pStyle w:val="21"/>
        <w:shd w:val="clear" w:color="auto" w:fill="auto"/>
        <w:spacing w:before="0" w:line="360" w:lineRule="auto"/>
        <w:ind w:firstLine="0"/>
        <w:jc w:val="both"/>
        <w:rPr>
          <w:rFonts w:ascii="Times New Roman" w:hAnsi="Times New Roman" w:cs="Times New Roman"/>
          <w:sz w:val="28"/>
          <w:szCs w:val="28"/>
          <w:shd w:val="clear" w:color="auto" w:fill="FFFFFF"/>
        </w:rPr>
      </w:pPr>
      <w:r w:rsidRPr="00D66370">
        <w:rPr>
          <w:rStyle w:val="2"/>
          <w:rFonts w:ascii="Times New Roman" w:hAnsi="Times New Roman" w:cs="Times New Roman"/>
          <w:sz w:val="28"/>
          <w:szCs w:val="28"/>
        </w:rPr>
        <w:t>3.Учить родителей общаться с детьми в формах, адекватных их возрасту; не</w:t>
      </w:r>
      <w:r w:rsidR="00C33A33">
        <w:rPr>
          <w:rStyle w:val="2"/>
          <w:rFonts w:ascii="Times New Roman" w:hAnsi="Times New Roman" w:cs="Times New Roman"/>
          <w:sz w:val="28"/>
          <w:szCs w:val="28"/>
        </w:rPr>
        <w:t xml:space="preserve"> </w:t>
      </w:r>
      <w:r w:rsidRPr="00D66370">
        <w:rPr>
          <w:rStyle w:val="2"/>
          <w:rFonts w:ascii="Times New Roman" w:hAnsi="Times New Roman" w:cs="Times New Roman"/>
          <w:sz w:val="28"/>
          <w:szCs w:val="28"/>
        </w:rPr>
        <w:t>травмирующим приёмам управления</w:t>
      </w:r>
      <w:r w:rsidR="000054EA">
        <w:rPr>
          <w:rStyle w:val="2"/>
          <w:rFonts w:ascii="Times New Roman" w:hAnsi="Times New Roman" w:cs="Times New Roman"/>
          <w:sz w:val="28"/>
          <w:szCs w:val="28"/>
        </w:rPr>
        <w:t xml:space="preserve"> </w:t>
      </w:r>
      <w:r w:rsidRPr="00D66370">
        <w:rPr>
          <w:rStyle w:val="2"/>
          <w:rFonts w:ascii="Times New Roman" w:hAnsi="Times New Roman" w:cs="Times New Roman"/>
          <w:sz w:val="28"/>
          <w:szCs w:val="28"/>
        </w:rPr>
        <w:t>поведением детей;</w:t>
      </w:r>
    </w:p>
    <w:p w:rsidR="006741B2" w:rsidRPr="00D66370" w:rsidRDefault="006741B2" w:rsidP="00A317FE">
      <w:pPr>
        <w:pStyle w:val="21"/>
        <w:shd w:val="clear" w:color="auto" w:fill="auto"/>
        <w:spacing w:before="0" w:line="360" w:lineRule="auto"/>
        <w:ind w:firstLine="0"/>
        <w:jc w:val="both"/>
        <w:rPr>
          <w:rFonts w:ascii="Times New Roman" w:hAnsi="Times New Roman" w:cs="Times New Roman"/>
          <w:sz w:val="28"/>
          <w:szCs w:val="28"/>
        </w:rPr>
      </w:pPr>
      <w:r w:rsidRPr="00D66370">
        <w:rPr>
          <w:rStyle w:val="2"/>
          <w:rFonts w:ascii="Times New Roman" w:hAnsi="Times New Roman" w:cs="Times New Roman"/>
          <w:sz w:val="28"/>
          <w:szCs w:val="28"/>
        </w:rPr>
        <w:t xml:space="preserve">4.Убеждать родителей в необходимости соблюдения единого с </w:t>
      </w:r>
      <w:r w:rsidRPr="00D66370">
        <w:rPr>
          <w:rStyle w:val="2"/>
          <w:rFonts w:ascii="Times New Roman" w:hAnsi="Times New Roman" w:cs="Times New Roman"/>
          <w:sz w:val="28"/>
          <w:szCs w:val="28"/>
        </w:rPr>
        <w:lastRenderedPageBreak/>
        <w:t>организацией режима дня для ребёнка дошкольного возраста;</w:t>
      </w:r>
    </w:p>
    <w:p w:rsidR="006741B2" w:rsidRPr="00D66370" w:rsidRDefault="006741B2" w:rsidP="00A317FE">
      <w:pPr>
        <w:pStyle w:val="21"/>
        <w:shd w:val="clear" w:color="auto" w:fill="auto"/>
        <w:spacing w:before="0" w:line="360" w:lineRule="auto"/>
        <w:ind w:firstLine="0"/>
        <w:jc w:val="both"/>
        <w:rPr>
          <w:rFonts w:ascii="Times New Roman" w:hAnsi="Times New Roman" w:cs="Times New Roman"/>
          <w:sz w:val="28"/>
          <w:szCs w:val="28"/>
        </w:rPr>
      </w:pPr>
      <w:r w:rsidRPr="00D66370">
        <w:rPr>
          <w:rStyle w:val="2"/>
          <w:rFonts w:ascii="Times New Roman" w:hAnsi="Times New Roman" w:cs="Times New Roman"/>
          <w:sz w:val="28"/>
          <w:szCs w:val="28"/>
        </w:rPr>
        <w:t>5.Учить родителей разнообразным формам организации досуга с детьми в семье;</w:t>
      </w:r>
    </w:p>
    <w:p w:rsidR="006741B2" w:rsidRPr="00D66370" w:rsidRDefault="006741B2" w:rsidP="00A317FE">
      <w:pPr>
        <w:pStyle w:val="21"/>
        <w:shd w:val="clear" w:color="auto" w:fill="auto"/>
        <w:spacing w:before="0" w:line="360" w:lineRule="auto"/>
        <w:ind w:firstLine="0"/>
        <w:jc w:val="both"/>
        <w:rPr>
          <w:rStyle w:val="2"/>
          <w:rFonts w:ascii="Times New Roman" w:hAnsi="Times New Roman" w:cs="Times New Roman"/>
          <w:sz w:val="28"/>
          <w:szCs w:val="28"/>
        </w:rPr>
      </w:pPr>
      <w:r w:rsidRPr="00D66370">
        <w:rPr>
          <w:rStyle w:val="2"/>
          <w:rFonts w:ascii="Times New Roman" w:hAnsi="Times New Roman" w:cs="Times New Roman"/>
          <w:sz w:val="28"/>
          <w:szCs w:val="28"/>
        </w:rPr>
        <w:t xml:space="preserve">6.Создавать ситуации приятного совместного досуга детей и родителей в дошкольной образовательной организации; </w:t>
      </w:r>
    </w:p>
    <w:p w:rsidR="006741B2" w:rsidRPr="00D66370" w:rsidRDefault="006741B2" w:rsidP="00A317FE">
      <w:pPr>
        <w:pStyle w:val="21"/>
        <w:shd w:val="clear" w:color="auto" w:fill="auto"/>
        <w:spacing w:before="0" w:line="360" w:lineRule="auto"/>
        <w:ind w:firstLine="0"/>
        <w:jc w:val="both"/>
        <w:rPr>
          <w:rFonts w:ascii="Times New Roman" w:hAnsi="Times New Roman" w:cs="Times New Roman"/>
          <w:sz w:val="28"/>
          <w:szCs w:val="28"/>
        </w:rPr>
      </w:pPr>
      <w:r w:rsidRPr="00D66370">
        <w:rPr>
          <w:rStyle w:val="2"/>
          <w:rFonts w:ascii="Times New Roman" w:hAnsi="Times New Roman" w:cs="Times New Roman"/>
          <w:sz w:val="28"/>
          <w:szCs w:val="28"/>
        </w:rPr>
        <w:t>7.Помогать родителям правильно выбрать школу для ребёнка в соответствии с его индивидуальными возможностями и способностями;</w:t>
      </w:r>
    </w:p>
    <w:p w:rsidR="006741B2" w:rsidRPr="00D66370" w:rsidRDefault="006741B2" w:rsidP="00A317FE">
      <w:pPr>
        <w:pStyle w:val="21"/>
        <w:shd w:val="clear" w:color="auto" w:fill="auto"/>
        <w:spacing w:before="0" w:line="360" w:lineRule="auto"/>
        <w:ind w:firstLine="0"/>
        <w:jc w:val="both"/>
        <w:rPr>
          <w:rFonts w:ascii="Times New Roman" w:hAnsi="Times New Roman" w:cs="Times New Roman"/>
          <w:sz w:val="28"/>
          <w:szCs w:val="28"/>
        </w:rPr>
      </w:pPr>
      <w:r w:rsidRPr="00D66370">
        <w:rPr>
          <w:rStyle w:val="2"/>
          <w:rFonts w:ascii="Times New Roman" w:hAnsi="Times New Roman" w:cs="Times New Roman"/>
          <w:sz w:val="28"/>
          <w:szCs w:val="28"/>
        </w:rPr>
        <w:t>8.Постоянно вести работу по профилактике нарушений и по защите прав и достоинства ребёнка в дошкольной организации и в семье.</w:t>
      </w:r>
    </w:p>
    <w:p w:rsidR="006741B2" w:rsidRDefault="006741B2" w:rsidP="00A317FE">
      <w:pPr>
        <w:shd w:val="clear" w:color="auto" w:fill="FFFFFF"/>
        <w:spacing w:line="360" w:lineRule="auto"/>
        <w:ind w:firstLine="709"/>
        <w:jc w:val="both"/>
        <w:textAlignment w:val="baseline"/>
        <w:rPr>
          <w:sz w:val="28"/>
          <w:szCs w:val="28"/>
        </w:rPr>
      </w:pPr>
      <w:r w:rsidRPr="00D66370">
        <w:rPr>
          <w:sz w:val="28"/>
          <w:szCs w:val="28"/>
        </w:rPr>
        <w:t>С помощью информационно-коммуникационных технологий появилась возможность повысить эффективность работы с родителями-активно используются мультимедийные средства; организована двусторонняя связь через электронные письма, родители могут обратиться с просьбами через официальный сайт дошкольного учреждения.</w:t>
      </w:r>
    </w:p>
    <w:p w:rsidR="00765E7F" w:rsidRPr="00D66370" w:rsidRDefault="00765E7F" w:rsidP="00A317FE">
      <w:pPr>
        <w:shd w:val="clear" w:color="auto" w:fill="FFFFFF"/>
        <w:spacing w:line="360" w:lineRule="auto"/>
        <w:ind w:firstLine="709"/>
        <w:jc w:val="both"/>
        <w:textAlignment w:val="baseline"/>
        <w:rPr>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655"/>
        <w:gridCol w:w="2126"/>
      </w:tblGrid>
      <w:tr w:rsidR="00D66370" w:rsidRPr="00D66370" w:rsidTr="00765E7F">
        <w:tc>
          <w:tcPr>
            <w:tcW w:w="709" w:type="dxa"/>
            <w:vAlign w:val="center"/>
          </w:tcPr>
          <w:p w:rsidR="00D66370" w:rsidRPr="00D66370" w:rsidRDefault="00D66370" w:rsidP="00B5331D">
            <w:pPr>
              <w:jc w:val="center"/>
              <w:rPr>
                <w:i/>
                <w:sz w:val="28"/>
                <w:szCs w:val="28"/>
              </w:rPr>
            </w:pPr>
            <w:r w:rsidRPr="00D66370">
              <w:rPr>
                <w:i/>
                <w:sz w:val="28"/>
                <w:szCs w:val="28"/>
              </w:rPr>
              <w:t>№</w:t>
            </w:r>
          </w:p>
        </w:tc>
        <w:tc>
          <w:tcPr>
            <w:tcW w:w="7655" w:type="dxa"/>
            <w:vAlign w:val="center"/>
          </w:tcPr>
          <w:p w:rsidR="00D66370" w:rsidRPr="00D66370" w:rsidRDefault="00D66370" w:rsidP="00B5331D">
            <w:pPr>
              <w:jc w:val="center"/>
              <w:rPr>
                <w:i/>
                <w:sz w:val="28"/>
                <w:szCs w:val="28"/>
              </w:rPr>
            </w:pPr>
            <w:r w:rsidRPr="00D66370">
              <w:rPr>
                <w:i/>
                <w:sz w:val="28"/>
                <w:szCs w:val="28"/>
              </w:rPr>
              <w:t>Содержание и формы работы</w:t>
            </w:r>
          </w:p>
        </w:tc>
        <w:tc>
          <w:tcPr>
            <w:tcW w:w="2126" w:type="dxa"/>
            <w:vAlign w:val="center"/>
          </w:tcPr>
          <w:p w:rsidR="00D66370" w:rsidRPr="00D66370" w:rsidRDefault="00D66370" w:rsidP="00B5331D">
            <w:pPr>
              <w:jc w:val="center"/>
              <w:rPr>
                <w:i/>
                <w:sz w:val="28"/>
                <w:szCs w:val="28"/>
              </w:rPr>
            </w:pPr>
            <w:r w:rsidRPr="00D66370">
              <w:rPr>
                <w:i/>
                <w:sz w:val="28"/>
                <w:szCs w:val="28"/>
              </w:rPr>
              <w:t>Сроки</w:t>
            </w:r>
          </w:p>
        </w:tc>
      </w:tr>
      <w:tr w:rsidR="00D66370" w:rsidRPr="00D66370" w:rsidTr="00765E7F">
        <w:trPr>
          <w:trHeight w:val="567"/>
        </w:trPr>
        <w:tc>
          <w:tcPr>
            <w:tcW w:w="709" w:type="dxa"/>
            <w:tcBorders>
              <w:bottom w:val="single" w:sz="4" w:space="0" w:color="auto"/>
            </w:tcBorders>
          </w:tcPr>
          <w:p w:rsidR="00D66370" w:rsidRPr="00D66370" w:rsidRDefault="00D66370" w:rsidP="00B5331D">
            <w:pPr>
              <w:rPr>
                <w:sz w:val="28"/>
                <w:szCs w:val="28"/>
              </w:rPr>
            </w:pPr>
            <w:r w:rsidRPr="00D66370">
              <w:rPr>
                <w:sz w:val="28"/>
                <w:szCs w:val="28"/>
              </w:rPr>
              <w:t>1.</w:t>
            </w:r>
          </w:p>
        </w:tc>
        <w:tc>
          <w:tcPr>
            <w:tcW w:w="7655" w:type="dxa"/>
            <w:tcBorders>
              <w:bottom w:val="single" w:sz="4" w:space="0" w:color="auto"/>
            </w:tcBorders>
          </w:tcPr>
          <w:p w:rsidR="00D66370" w:rsidRPr="00D66370" w:rsidRDefault="00D66370" w:rsidP="00B5331D">
            <w:pPr>
              <w:rPr>
                <w:sz w:val="28"/>
                <w:szCs w:val="28"/>
              </w:rPr>
            </w:pPr>
            <w:r w:rsidRPr="00D66370">
              <w:rPr>
                <w:sz w:val="28"/>
                <w:szCs w:val="28"/>
              </w:rPr>
              <w:t xml:space="preserve">Заключение договоров с родителями </w:t>
            </w:r>
          </w:p>
          <w:p w:rsidR="00D66370" w:rsidRPr="00D66370" w:rsidRDefault="00D66370" w:rsidP="00B5331D">
            <w:pPr>
              <w:rPr>
                <w:sz w:val="28"/>
                <w:szCs w:val="28"/>
              </w:rPr>
            </w:pPr>
          </w:p>
        </w:tc>
        <w:tc>
          <w:tcPr>
            <w:tcW w:w="2126" w:type="dxa"/>
            <w:tcBorders>
              <w:bottom w:val="single" w:sz="4" w:space="0" w:color="auto"/>
            </w:tcBorders>
          </w:tcPr>
          <w:p w:rsidR="00D66370" w:rsidRPr="00D66370" w:rsidRDefault="00D66370" w:rsidP="00B5331D">
            <w:pPr>
              <w:jc w:val="center"/>
              <w:rPr>
                <w:sz w:val="28"/>
                <w:szCs w:val="28"/>
              </w:rPr>
            </w:pPr>
            <w:r w:rsidRPr="00D66370">
              <w:rPr>
                <w:sz w:val="28"/>
                <w:szCs w:val="28"/>
              </w:rPr>
              <w:t>По мере поступления детей в ДОУ</w:t>
            </w:r>
          </w:p>
        </w:tc>
      </w:tr>
      <w:tr w:rsidR="00D66370" w:rsidRPr="00D66370" w:rsidTr="00765E7F">
        <w:trPr>
          <w:trHeight w:val="1204"/>
        </w:trPr>
        <w:tc>
          <w:tcPr>
            <w:tcW w:w="709" w:type="dxa"/>
            <w:tcBorders>
              <w:top w:val="single" w:sz="4" w:space="0" w:color="auto"/>
              <w:bottom w:val="single" w:sz="4" w:space="0" w:color="auto"/>
            </w:tcBorders>
          </w:tcPr>
          <w:p w:rsidR="00D66370" w:rsidRPr="00D66370" w:rsidRDefault="00D66370" w:rsidP="00B5331D">
            <w:pPr>
              <w:rPr>
                <w:sz w:val="28"/>
                <w:szCs w:val="28"/>
              </w:rPr>
            </w:pPr>
            <w:r w:rsidRPr="00D66370">
              <w:rPr>
                <w:sz w:val="28"/>
                <w:szCs w:val="28"/>
              </w:rPr>
              <w:t>2.</w:t>
            </w:r>
          </w:p>
        </w:tc>
        <w:tc>
          <w:tcPr>
            <w:tcW w:w="7655" w:type="dxa"/>
            <w:tcBorders>
              <w:top w:val="single" w:sz="4" w:space="0" w:color="auto"/>
              <w:bottom w:val="single" w:sz="4" w:space="0" w:color="auto"/>
            </w:tcBorders>
          </w:tcPr>
          <w:p w:rsidR="00D66370" w:rsidRPr="00D66370" w:rsidRDefault="00D66370" w:rsidP="00B5331D">
            <w:pPr>
              <w:rPr>
                <w:sz w:val="28"/>
                <w:szCs w:val="28"/>
              </w:rPr>
            </w:pPr>
            <w:r w:rsidRPr="00D66370">
              <w:rPr>
                <w:sz w:val="28"/>
                <w:szCs w:val="28"/>
              </w:rPr>
              <w:t>Общее родительское собрание</w:t>
            </w:r>
          </w:p>
          <w:p w:rsidR="00D66370" w:rsidRPr="00D66370" w:rsidRDefault="00D66370" w:rsidP="00B5331D">
            <w:pPr>
              <w:rPr>
                <w:sz w:val="28"/>
                <w:szCs w:val="28"/>
              </w:rPr>
            </w:pPr>
            <w:r w:rsidRPr="00D66370">
              <w:rPr>
                <w:sz w:val="28"/>
                <w:szCs w:val="28"/>
              </w:rPr>
              <w:t>«Перспективы, основные направления деятельности МБДОУ на 2016-2017 учебный год»</w:t>
            </w:r>
          </w:p>
          <w:p w:rsidR="00D66370" w:rsidRPr="00D66370" w:rsidRDefault="00D66370" w:rsidP="00B5331D">
            <w:pPr>
              <w:rPr>
                <w:sz w:val="28"/>
                <w:szCs w:val="28"/>
              </w:rPr>
            </w:pPr>
            <w:r w:rsidRPr="00D66370">
              <w:rPr>
                <w:sz w:val="28"/>
                <w:szCs w:val="28"/>
              </w:rPr>
              <w:t>Итоговое родительское собрание</w:t>
            </w:r>
          </w:p>
        </w:tc>
        <w:tc>
          <w:tcPr>
            <w:tcW w:w="2126" w:type="dxa"/>
            <w:tcBorders>
              <w:top w:val="single" w:sz="4" w:space="0" w:color="auto"/>
              <w:bottom w:val="single" w:sz="4" w:space="0" w:color="auto"/>
            </w:tcBorders>
          </w:tcPr>
          <w:p w:rsidR="00D66370" w:rsidRPr="00D66370" w:rsidRDefault="00D66370" w:rsidP="00D66370">
            <w:pPr>
              <w:jc w:val="center"/>
              <w:rPr>
                <w:sz w:val="28"/>
                <w:szCs w:val="28"/>
              </w:rPr>
            </w:pPr>
            <w:r w:rsidRPr="00D66370">
              <w:rPr>
                <w:sz w:val="28"/>
                <w:szCs w:val="28"/>
              </w:rPr>
              <w:t>Сентябрь</w:t>
            </w:r>
          </w:p>
          <w:p w:rsidR="00D66370" w:rsidRPr="00D66370" w:rsidRDefault="00D66370" w:rsidP="00B5331D">
            <w:pPr>
              <w:jc w:val="center"/>
              <w:rPr>
                <w:sz w:val="28"/>
                <w:szCs w:val="28"/>
              </w:rPr>
            </w:pPr>
          </w:p>
          <w:p w:rsidR="00D66370" w:rsidRPr="00D66370" w:rsidRDefault="00D66370" w:rsidP="00B5331D">
            <w:pPr>
              <w:jc w:val="center"/>
              <w:rPr>
                <w:sz w:val="28"/>
                <w:szCs w:val="28"/>
              </w:rPr>
            </w:pPr>
            <w:r w:rsidRPr="00D66370">
              <w:rPr>
                <w:sz w:val="28"/>
                <w:szCs w:val="28"/>
              </w:rPr>
              <w:t>Май</w:t>
            </w:r>
          </w:p>
        </w:tc>
      </w:tr>
      <w:tr w:rsidR="00D66370" w:rsidRPr="00D66370" w:rsidTr="00765E7F">
        <w:trPr>
          <w:trHeight w:val="562"/>
        </w:trPr>
        <w:tc>
          <w:tcPr>
            <w:tcW w:w="709" w:type="dxa"/>
            <w:tcBorders>
              <w:top w:val="single" w:sz="4" w:space="0" w:color="auto"/>
              <w:bottom w:val="single" w:sz="4" w:space="0" w:color="auto"/>
            </w:tcBorders>
          </w:tcPr>
          <w:p w:rsidR="00D66370" w:rsidRPr="00D66370" w:rsidRDefault="00D66370" w:rsidP="00B5331D">
            <w:pPr>
              <w:rPr>
                <w:sz w:val="28"/>
                <w:szCs w:val="28"/>
              </w:rPr>
            </w:pPr>
            <w:r w:rsidRPr="00D66370">
              <w:rPr>
                <w:sz w:val="28"/>
                <w:szCs w:val="28"/>
              </w:rPr>
              <w:t>3.</w:t>
            </w:r>
          </w:p>
        </w:tc>
        <w:tc>
          <w:tcPr>
            <w:tcW w:w="7655" w:type="dxa"/>
            <w:tcBorders>
              <w:top w:val="single" w:sz="4" w:space="0" w:color="auto"/>
              <w:bottom w:val="single" w:sz="4" w:space="0" w:color="auto"/>
            </w:tcBorders>
          </w:tcPr>
          <w:p w:rsidR="00D66370" w:rsidRPr="00D66370" w:rsidRDefault="00D66370" w:rsidP="00B5331D">
            <w:pPr>
              <w:rPr>
                <w:sz w:val="28"/>
                <w:szCs w:val="28"/>
              </w:rPr>
            </w:pPr>
            <w:r w:rsidRPr="00D66370">
              <w:rPr>
                <w:sz w:val="28"/>
                <w:szCs w:val="28"/>
              </w:rPr>
              <w:t>Гру</w:t>
            </w:r>
            <w:r w:rsidR="00084402">
              <w:rPr>
                <w:sz w:val="28"/>
                <w:szCs w:val="28"/>
              </w:rPr>
              <w:t xml:space="preserve">пповые собрания </w:t>
            </w:r>
            <w:proofErr w:type="gramStart"/>
            <w:r w:rsidR="00084402">
              <w:rPr>
                <w:sz w:val="28"/>
                <w:szCs w:val="28"/>
              </w:rPr>
              <w:t>согласно графика</w:t>
            </w:r>
            <w:proofErr w:type="gramEnd"/>
          </w:p>
          <w:p w:rsidR="00D66370" w:rsidRPr="00D66370" w:rsidRDefault="00D66370" w:rsidP="00B5331D">
            <w:pPr>
              <w:rPr>
                <w:sz w:val="28"/>
                <w:szCs w:val="28"/>
              </w:rPr>
            </w:pPr>
            <w:r w:rsidRPr="00D66370">
              <w:rPr>
                <w:sz w:val="28"/>
                <w:szCs w:val="28"/>
              </w:rPr>
              <w:t>1.Установочное родительское собрание.</w:t>
            </w:r>
          </w:p>
          <w:p w:rsidR="00D66370" w:rsidRPr="00D66370" w:rsidRDefault="00D66370" w:rsidP="00B5331D">
            <w:pPr>
              <w:rPr>
                <w:sz w:val="28"/>
                <w:szCs w:val="28"/>
              </w:rPr>
            </w:pPr>
            <w:r w:rsidRPr="00D66370">
              <w:rPr>
                <w:sz w:val="28"/>
                <w:szCs w:val="28"/>
              </w:rPr>
              <w:t>2.Тематические собрания.</w:t>
            </w:r>
          </w:p>
          <w:p w:rsidR="00D66370" w:rsidRPr="00D66370" w:rsidRDefault="00D66370" w:rsidP="00B5331D">
            <w:pPr>
              <w:rPr>
                <w:sz w:val="28"/>
                <w:szCs w:val="28"/>
              </w:rPr>
            </w:pPr>
            <w:r w:rsidRPr="00D66370">
              <w:rPr>
                <w:sz w:val="28"/>
                <w:szCs w:val="28"/>
              </w:rPr>
              <w:t>3.Итоговое родительское собрание.</w:t>
            </w:r>
          </w:p>
        </w:tc>
        <w:tc>
          <w:tcPr>
            <w:tcW w:w="2126" w:type="dxa"/>
            <w:tcBorders>
              <w:top w:val="single" w:sz="4" w:space="0" w:color="auto"/>
              <w:bottom w:val="single" w:sz="4" w:space="0" w:color="auto"/>
            </w:tcBorders>
          </w:tcPr>
          <w:p w:rsidR="00D66370" w:rsidRPr="00D66370" w:rsidRDefault="00D66370" w:rsidP="00B5331D">
            <w:pPr>
              <w:jc w:val="center"/>
              <w:rPr>
                <w:sz w:val="28"/>
                <w:szCs w:val="28"/>
              </w:rPr>
            </w:pPr>
            <w:r w:rsidRPr="00D66370">
              <w:rPr>
                <w:sz w:val="28"/>
                <w:szCs w:val="28"/>
              </w:rPr>
              <w:t>Сентябрь,</w:t>
            </w:r>
          </w:p>
          <w:p w:rsidR="00D66370" w:rsidRPr="00D66370" w:rsidRDefault="00D66370" w:rsidP="00D66370">
            <w:pPr>
              <w:rPr>
                <w:sz w:val="28"/>
                <w:szCs w:val="28"/>
              </w:rPr>
            </w:pPr>
          </w:p>
          <w:p w:rsidR="00D66370" w:rsidRPr="00D66370" w:rsidRDefault="00D66370" w:rsidP="00B5331D">
            <w:pPr>
              <w:jc w:val="center"/>
              <w:rPr>
                <w:sz w:val="28"/>
                <w:szCs w:val="28"/>
              </w:rPr>
            </w:pPr>
            <w:r w:rsidRPr="00D66370">
              <w:rPr>
                <w:sz w:val="28"/>
                <w:szCs w:val="28"/>
              </w:rPr>
              <w:t>Декабрь, март</w:t>
            </w:r>
          </w:p>
          <w:p w:rsidR="00D66370" w:rsidRPr="00D66370" w:rsidRDefault="00D66370" w:rsidP="00D66370">
            <w:pPr>
              <w:jc w:val="center"/>
              <w:rPr>
                <w:sz w:val="28"/>
                <w:szCs w:val="28"/>
              </w:rPr>
            </w:pPr>
            <w:r w:rsidRPr="00D66370">
              <w:rPr>
                <w:sz w:val="28"/>
                <w:szCs w:val="28"/>
              </w:rPr>
              <w:t>Май</w:t>
            </w:r>
          </w:p>
        </w:tc>
      </w:tr>
      <w:tr w:rsidR="00D66370" w:rsidRPr="00D66370" w:rsidTr="00765E7F">
        <w:trPr>
          <w:trHeight w:val="424"/>
        </w:trPr>
        <w:tc>
          <w:tcPr>
            <w:tcW w:w="709" w:type="dxa"/>
            <w:tcBorders>
              <w:top w:val="single" w:sz="4" w:space="0" w:color="auto"/>
            </w:tcBorders>
          </w:tcPr>
          <w:p w:rsidR="00D66370" w:rsidRPr="00D66370" w:rsidRDefault="00D66370" w:rsidP="00B5331D">
            <w:pPr>
              <w:rPr>
                <w:sz w:val="28"/>
                <w:szCs w:val="28"/>
              </w:rPr>
            </w:pPr>
            <w:r w:rsidRPr="00D66370">
              <w:rPr>
                <w:sz w:val="28"/>
                <w:szCs w:val="28"/>
              </w:rPr>
              <w:t>4.</w:t>
            </w:r>
          </w:p>
        </w:tc>
        <w:tc>
          <w:tcPr>
            <w:tcW w:w="7655" w:type="dxa"/>
            <w:tcBorders>
              <w:top w:val="single" w:sz="4" w:space="0" w:color="auto"/>
              <w:bottom w:val="single" w:sz="4" w:space="0" w:color="auto"/>
            </w:tcBorders>
          </w:tcPr>
          <w:p w:rsidR="00D66370" w:rsidRPr="00D66370" w:rsidRDefault="00D66370" w:rsidP="00B5331D">
            <w:pPr>
              <w:rPr>
                <w:sz w:val="28"/>
                <w:szCs w:val="28"/>
              </w:rPr>
            </w:pPr>
            <w:r w:rsidRPr="00D66370">
              <w:rPr>
                <w:sz w:val="28"/>
                <w:szCs w:val="28"/>
              </w:rPr>
              <w:t xml:space="preserve">Изучение удовлетворённости и образовательных потребностей семей воспитанников МБДОУ № 293 </w:t>
            </w:r>
          </w:p>
        </w:tc>
        <w:tc>
          <w:tcPr>
            <w:tcW w:w="2126" w:type="dxa"/>
            <w:tcBorders>
              <w:top w:val="single" w:sz="4" w:space="0" w:color="auto"/>
              <w:bottom w:val="single" w:sz="4" w:space="0" w:color="auto"/>
            </w:tcBorders>
          </w:tcPr>
          <w:p w:rsidR="00D66370" w:rsidRPr="00D66370" w:rsidRDefault="00D66370" w:rsidP="00B5331D">
            <w:pPr>
              <w:jc w:val="center"/>
              <w:rPr>
                <w:sz w:val="28"/>
                <w:szCs w:val="28"/>
              </w:rPr>
            </w:pPr>
            <w:r w:rsidRPr="00D66370">
              <w:rPr>
                <w:sz w:val="28"/>
                <w:szCs w:val="28"/>
              </w:rPr>
              <w:t xml:space="preserve">Май </w:t>
            </w:r>
          </w:p>
        </w:tc>
      </w:tr>
      <w:tr w:rsidR="00D66370" w:rsidRPr="00D66370" w:rsidTr="00765E7F">
        <w:trPr>
          <w:trHeight w:val="682"/>
        </w:trPr>
        <w:tc>
          <w:tcPr>
            <w:tcW w:w="709" w:type="dxa"/>
          </w:tcPr>
          <w:p w:rsidR="00D66370" w:rsidRPr="00D66370" w:rsidRDefault="00D66370" w:rsidP="00B5331D">
            <w:pPr>
              <w:rPr>
                <w:sz w:val="28"/>
                <w:szCs w:val="28"/>
              </w:rPr>
            </w:pPr>
            <w:r w:rsidRPr="00D66370">
              <w:rPr>
                <w:sz w:val="28"/>
                <w:szCs w:val="28"/>
              </w:rPr>
              <w:t>5.</w:t>
            </w:r>
          </w:p>
        </w:tc>
        <w:tc>
          <w:tcPr>
            <w:tcW w:w="7655" w:type="dxa"/>
          </w:tcPr>
          <w:p w:rsidR="00D66370" w:rsidRPr="00D66370" w:rsidRDefault="00D66370" w:rsidP="00765E7F">
            <w:pPr>
              <w:rPr>
                <w:sz w:val="28"/>
                <w:szCs w:val="28"/>
              </w:rPr>
            </w:pPr>
            <w:r w:rsidRPr="00D66370">
              <w:rPr>
                <w:sz w:val="28"/>
                <w:szCs w:val="28"/>
              </w:rPr>
              <w:t>Оперативная</w:t>
            </w:r>
            <w:r w:rsidR="00765E7F">
              <w:rPr>
                <w:sz w:val="28"/>
                <w:szCs w:val="28"/>
              </w:rPr>
              <w:t xml:space="preserve"> стендовая информация в группа</w:t>
            </w:r>
          </w:p>
        </w:tc>
        <w:tc>
          <w:tcPr>
            <w:tcW w:w="2126" w:type="dxa"/>
          </w:tcPr>
          <w:p w:rsidR="00D66370" w:rsidRPr="00D66370" w:rsidRDefault="00D66370" w:rsidP="00B5331D">
            <w:pPr>
              <w:jc w:val="center"/>
              <w:rPr>
                <w:sz w:val="28"/>
                <w:szCs w:val="28"/>
              </w:rPr>
            </w:pPr>
            <w:r w:rsidRPr="00D66370">
              <w:rPr>
                <w:sz w:val="28"/>
                <w:szCs w:val="28"/>
              </w:rPr>
              <w:t>Ежемесячно</w:t>
            </w:r>
          </w:p>
        </w:tc>
      </w:tr>
      <w:tr w:rsidR="00D66370" w:rsidRPr="00D66370" w:rsidTr="00765E7F">
        <w:trPr>
          <w:trHeight w:val="676"/>
        </w:trPr>
        <w:tc>
          <w:tcPr>
            <w:tcW w:w="709" w:type="dxa"/>
            <w:tcBorders>
              <w:top w:val="single" w:sz="4" w:space="0" w:color="auto"/>
            </w:tcBorders>
          </w:tcPr>
          <w:p w:rsidR="00D66370" w:rsidRPr="00D66370" w:rsidRDefault="00D66370" w:rsidP="00B5331D">
            <w:pPr>
              <w:rPr>
                <w:sz w:val="28"/>
                <w:szCs w:val="28"/>
              </w:rPr>
            </w:pPr>
            <w:r w:rsidRPr="00D66370">
              <w:rPr>
                <w:sz w:val="28"/>
                <w:szCs w:val="28"/>
              </w:rPr>
              <w:t>6.</w:t>
            </w:r>
          </w:p>
        </w:tc>
        <w:tc>
          <w:tcPr>
            <w:tcW w:w="7655" w:type="dxa"/>
            <w:tcBorders>
              <w:top w:val="single" w:sz="4" w:space="0" w:color="auto"/>
            </w:tcBorders>
          </w:tcPr>
          <w:p w:rsidR="00D66370" w:rsidRPr="00D66370" w:rsidRDefault="00D66370" w:rsidP="00B5331D">
            <w:pPr>
              <w:pStyle w:val="31"/>
              <w:rPr>
                <w:sz w:val="28"/>
                <w:szCs w:val="28"/>
              </w:rPr>
            </w:pPr>
            <w:r w:rsidRPr="00D66370">
              <w:rPr>
                <w:sz w:val="28"/>
                <w:szCs w:val="28"/>
              </w:rPr>
              <w:t>Выпуск газеты для родителей «Улыбка»</w:t>
            </w:r>
          </w:p>
        </w:tc>
        <w:tc>
          <w:tcPr>
            <w:tcW w:w="2126" w:type="dxa"/>
            <w:tcBorders>
              <w:top w:val="single" w:sz="4" w:space="0" w:color="auto"/>
            </w:tcBorders>
          </w:tcPr>
          <w:p w:rsidR="00D66370" w:rsidRPr="00D66370" w:rsidRDefault="00D66370" w:rsidP="00B5331D">
            <w:pPr>
              <w:jc w:val="center"/>
              <w:rPr>
                <w:sz w:val="28"/>
                <w:szCs w:val="28"/>
              </w:rPr>
            </w:pPr>
            <w:r w:rsidRPr="00D66370">
              <w:rPr>
                <w:sz w:val="28"/>
                <w:szCs w:val="28"/>
              </w:rPr>
              <w:t>Ежемесячно</w:t>
            </w:r>
          </w:p>
        </w:tc>
      </w:tr>
      <w:tr w:rsidR="00D66370" w:rsidRPr="00D66370" w:rsidTr="00765E7F">
        <w:trPr>
          <w:trHeight w:val="470"/>
        </w:trPr>
        <w:tc>
          <w:tcPr>
            <w:tcW w:w="709" w:type="dxa"/>
            <w:tcBorders>
              <w:top w:val="single" w:sz="4" w:space="0" w:color="auto"/>
            </w:tcBorders>
          </w:tcPr>
          <w:p w:rsidR="00D66370" w:rsidRPr="00D66370" w:rsidRDefault="00D66370" w:rsidP="00B5331D">
            <w:pPr>
              <w:rPr>
                <w:sz w:val="28"/>
                <w:szCs w:val="28"/>
              </w:rPr>
            </w:pPr>
            <w:r w:rsidRPr="00D66370">
              <w:rPr>
                <w:sz w:val="28"/>
                <w:szCs w:val="28"/>
              </w:rPr>
              <w:t>7.</w:t>
            </w:r>
          </w:p>
        </w:tc>
        <w:tc>
          <w:tcPr>
            <w:tcW w:w="7655" w:type="dxa"/>
            <w:tcBorders>
              <w:top w:val="single" w:sz="4" w:space="0" w:color="auto"/>
            </w:tcBorders>
          </w:tcPr>
          <w:p w:rsidR="00D66370" w:rsidRPr="00D66370" w:rsidRDefault="00D66370" w:rsidP="00B5331D">
            <w:pPr>
              <w:pStyle w:val="31"/>
              <w:rPr>
                <w:sz w:val="28"/>
                <w:szCs w:val="28"/>
              </w:rPr>
            </w:pPr>
            <w:r w:rsidRPr="00D66370">
              <w:rPr>
                <w:sz w:val="28"/>
                <w:szCs w:val="28"/>
              </w:rPr>
              <w:t>Организация тематических выставок детского творчества:</w:t>
            </w:r>
          </w:p>
          <w:p w:rsidR="00D66370" w:rsidRPr="00D66370" w:rsidRDefault="00D66370" w:rsidP="00D66370">
            <w:pPr>
              <w:pStyle w:val="31"/>
              <w:numPr>
                <w:ilvl w:val="0"/>
                <w:numId w:val="18"/>
              </w:numPr>
              <w:spacing w:after="0"/>
              <w:jc w:val="both"/>
              <w:rPr>
                <w:sz w:val="28"/>
                <w:szCs w:val="28"/>
              </w:rPr>
            </w:pPr>
            <w:r w:rsidRPr="00D66370">
              <w:rPr>
                <w:sz w:val="28"/>
                <w:szCs w:val="28"/>
              </w:rPr>
              <w:t>«День города»</w:t>
            </w:r>
          </w:p>
          <w:p w:rsidR="00D66370" w:rsidRPr="00D66370" w:rsidRDefault="00D66370" w:rsidP="00D66370">
            <w:pPr>
              <w:numPr>
                <w:ilvl w:val="0"/>
                <w:numId w:val="18"/>
              </w:numPr>
              <w:rPr>
                <w:sz w:val="28"/>
                <w:szCs w:val="28"/>
              </w:rPr>
            </w:pPr>
            <w:r w:rsidRPr="00D66370">
              <w:rPr>
                <w:sz w:val="28"/>
                <w:szCs w:val="28"/>
              </w:rPr>
              <w:t>«Правила дорожного движения»</w:t>
            </w:r>
          </w:p>
          <w:p w:rsidR="00D66370" w:rsidRPr="00D66370" w:rsidRDefault="00D66370" w:rsidP="00D66370">
            <w:pPr>
              <w:numPr>
                <w:ilvl w:val="0"/>
                <w:numId w:val="18"/>
              </w:numPr>
              <w:rPr>
                <w:sz w:val="28"/>
                <w:szCs w:val="28"/>
              </w:rPr>
            </w:pPr>
            <w:r w:rsidRPr="00D66370">
              <w:rPr>
                <w:sz w:val="28"/>
                <w:szCs w:val="28"/>
              </w:rPr>
              <w:t>«Осенний праздник»</w:t>
            </w:r>
          </w:p>
          <w:p w:rsidR="00D66370" w:rsidRPr="00D66370" w:rsidRDefault="00D66370" w:rsidP="00D66370">
            <w:pPr>
              <w:numPr>
                <w:ilvl w:val="0"/>
                <w:numId w:val="18"/>
              </w:numPr>
              <w:rPr>
                <w:sz w:val="28"/>
                <w:szCs w:val="28"/>
              </w:rPr>
            </w:pPr>
            <w:r w:rsidRPr="00D66370">
              <w:rPr>
                <w:sz w:val="28"/>
                <w:szCs w:val="28"/>
              </w:rPr>
              <w:t>«Зимняя сказка»</w:t>
            </w:r>
          </w:p>
          <w:p w:rsidR="00D66370" w:rsidRPr="00D66370" w:rsidRDefault="00D66370" w:rsidP="00D66370">
            <w:pPr>
              <w:numPr>
                <w:ilvl w:val="0"/>
                <w:numId w:val="18"/>
              </w:numPr>
              <w:rPr>
                <w:sz w:val="28"/>
                <w:szCs w:val="28"/>
              </w:rPr>
            </w:pPr>
            <w:r w:rsidRPr="00D66370">
              <w:rPr>
                <w:sz w:val="28"/>
                <w:szCs w:val="28"/>
              </w:rPr>
              <w:lastRenderedPageBreak/>
              <w:t>«День защитников Отечества»</w:t>
            </w:r>
          </w:p>
          <w:p w:rsidR="00D66370" w:rsidRPr="00D66370" w:rsidRDefault="00D66370" w:rsidP="00D66370">
            <w:pPr>
              <w:numPr>
                <w:ilvl w:val="0"/>
                <w:numId w:val="18"/>
              </w:numPr>
              <w:rPr>
                <w:sz w:val="28"/>
                <w:szCs w:val="28"/>
              </w:rPr>
            </w:pPr>
            <w:r w:rsidRPr="00D66370">
              <w:rPr>
                <w:sz w:val="28"/>
                <w:szCs w:val="28"/>
              </w:rPr>
              <w:t>«Мамин портрет»</w:t>
            </w:r>
          </w:p>
          <w:p w:rsidR="00D66370" w:rsidRPr="00D66370" w:rsidRDefault="00D66370" w:rsidP="00D66370">
            <w:pPr>
              <w:pStyle w:val="31"/>
              <w:numPr>
                <w:ilvl w:val="0"/>
                <w:numId w:val="18"/>
              </w:numPr>
              <w:spacing w:after="0"/>
              <w:jc w:val="both"/>
              <w:rPr>
                <w:sz w:val="28"/>
                <w:szCs w:val="28"/>
              </w:rPr>
            </w:pPr>
            <w:r w:rsidRPr="00D66370">
              <w:rPr>
                <w:sz w:val="28"/>
                <w:szCs w:val="28"/>
              </w:rPr>
              <w:t>«Весна пришла»</w:t>
            </w:r>
          </w:p>
          <w:p w:rsidR="00D66370" w:rsidRPr="00D66370" w:rsidRDefault="00D66370" w:rsidP="00D66370">
            <w:pPr>
              <w:pStyle w:val="31"/>
              <w:numPr>
                <w:ilvl w:val="0"/>
                <w:numId w:val="18"/>
              </w:numPr>
              <w:spacing w:after="0"/>
              <w:jc w:val="both"/>
              <w:rPr>
                <w:sz w:val="28"/>
                <w:szCs w:val="28"/>
              </w:rPr>
            </w:pPr>
            <w:r w:rsidRPr="00D66370">
              <w:rPr>
                <w:sz w:val="28"/>
                <w:szCs w:val="28"/>
              </w:rPr>
              <w:t>«До свиданья, детский сад!»</w:t>
            </w:r>
          </w:p>
        </w:tc>
        <w:tc>
          <w:tcPr>
            <w:tcW w:w="2126" w:type="dxa"/>
            <w:tcBorders>
              <w:top w:val="single" w:sz="4" w:space="0" w:color="auto"/>
            </w:tcBorders>
          </w:tcPr>
          <w:p w:rsidR="00D66370" w:rsidRPr="00D66370" w:rsidRDefault="00D66370" w:rsidP="00B5331D">
            <w:pPr>
              <w:rPr>
                <w:sz w:val="28"/>
                <w:szCs w:val="28"/>
              </w:rPr>
            </w:pPr>
          </w:p>
          <w:p w:rsidR="00D66370" w:rsidRPr="00D66370" w:rsidRDefault="00D66370" w:rsidP="00B5331D">
            <w:pPr>
              <w:jc w:val="center"/>
              <w:rPr>
                <w:sz w:val="28"/>
                <w:szCs w:val="28"/>
              </w:rPr>
            </w:pPr>
            <w:r w:rsidRPr="00D66370">
              <w:rPr>
                <w:sz w:val="28"/>
                <w:szCs w:val="28"/>
              </w:rPr>
              <w:t>Сентябрь</w:t>
            </w:r>
          </w:p>
          <w:p w:rsidR="00D66370" w:rsidRPr="00D66370" w:rsidRDefault="00D66370" w:rsidP="00B5331D">
            <w:pPr>
              <w:jc w:val="center"/>
              <w:rPr>
                <w:sz w:val="28"/>
                <w:szCs w:val="28"/>
              </w:rPr>
            </w:pPr>
            <w:r w:rsidRPr="00D66370">
              <w:rPr>
                <w:sz w:val="28"/>
                <w:szCs w:val="28"/>
              </w:rPr>
              <w:t>Октябрь</w:t>
            </w:r>
          </w:p>
          <w:p w:rsidR="00D66370" w:rsidRPr="00D66370" w:rsidRDefault="00D66370" w:rsidP="00B5331D">
            <w:pPr>
              <w:jc w:val="center"/>
              <w:rPr>
                <w:sz w:val="28"/>
                <w:szCs w:val="28"/>
              </w:rPr>
            </w:pPr>
            <w:r w:rsidRPr="00D66370">
              <w:rPr>
                <w:sz w:val="28"/>
                <w:szCs w:val="28"/>
              </w:rPr>
              <w:t>Ноябрь</w:t>
            </w:r>
          </w:p>
          <w:p w:rsidR="00D66370" w:rsidRPr="00D66370" w:rsidRDefault="00D66370" w:rsidP="00B5331D">
            <w:pPr>
              <w:jc w:val="center"/>
              <w:rPr>
                <w:sz w:val="28"/>
                <w:szCs w:val="28"/>
              </w:rPr>
            </w:pPr>
            <w:r w:rsidRPr="00D66370">
              <w:rPr>
                <w:sz w:val="28"/>
                <w:szCs w:val="28"/>
              </w:rPr>
              <w:t>Декабрь</w:t>
            </w:r>
          </w:p>
          <w:p w:rsidR="00D66370" w:rsidRPr="00D66370" w:rsidRDefault="00D66370" w:rsidP="00B5331D">
            <w:pPr>
              <w:jc w:val="center"/>
              <w:rPr>
                <w:sz w:val="28"/>
                <w:szCs w:val="28"/>
              </w:rPr>
            </w:pPr>
            <w:r w:rsidRPr="00D66370">
              <w:rPr>
                <w:sz w:val="28"/>
                <w:szCs w:val="28"/>
              </w:rPr>
              <w:t>Февраль</w:t>
            </w:r>
          </w:p>
          <w:p w:rsidR="00D66370" w:rsidRPr="00D66370" w:rsidRDefault="00D66370" w:rsidP="00B5331D">
            <w:pPr>
              <w:jc w:val="center"/>
              <w:rPr>
                <w:sz w:val="28"/>
                <w:szCs w:val="28"/>
              </w:rPr>
            </w:pPr>
            <w:r w:rsidRPr="00D66370">
              <w:rPr>
                <w:sz w:val="28"/>
                <w:szCs w:val="28"/>
              </w:rPr>
              <w:lastRenderedPageBreak/>
              <w:t>Март</w:t>
            </w:r>
          </w:p>
          <w:p w:rsidR="00D66370" w:rsidRPr="00D66370" w:rsidRDefault="00D66370" w:rsidP="00B5331D">
            <w:pPr>
              <w:jc w:val="center"/>
              <w:rPr>
                <w:sz w:val="28"/>
                <w:szCs w:val="28"/>
              </w:rPr>
            </w:pPr>
            <w:r w:rsidRPr="00D66370">
              <w:rPr>
                <w:sz w:val="28"/>
                <w:szCs w:val="28"/>
              </w:rPr>
              <w:t>Апрель</w:t>
            </w:r>
          </w:p>
          <w:p w:rsidR="00D66370" w:rsidRPr="00D66370" w:rsidRDefault="00D66370" w:rsidP="00B5331D">
            <w:pPr>
              <w:jc w:val="center"/>
              <w:rPr>
                <w:sz w:val="28"/>
                <w:szCs w:val="28"/>
              </w:rPr>
            </w:pPr>
            <w:r w:rsidRPr="00D66370">
              <w:rPr>
                <w:sz w:val="28"/>
                <w:szCs w:val="28"/>
              </w:rPr>
              <w:t>Май</w:t>
            </w:r>
          </w:p>
        </w:tc>
      </w:tr>
      <w:tr w:rsidR="00D66370" w:rsidRPr="00D66370" w:rsidTr="00765E7F">
        <w:trPr>
          <w:trHeight w:val="470"/>
        </w:trPr>
        <w:tc>
          <w:tcPr>
            <w:tcW w:w="709" w:type="dxa"/>
            <w:tcBorders>
              <w:top w:val="single" w:sz="4" w:space="0" w:color="auto"/>
            </w:tcBorders>
          </w:tcPr>
          <w:p w:rsidR="00D66370" w:rsidRPr="00D66370" w:rsidRDefault="00D66370" w:rsidP="00B5331D">
            <w:pPr>
              <w:rPr>
                <w:sz w:val="28"/>
                <w:szCs w:val="28"/>
              </w:rPr>
            </w:pPr>
            <w:r w:rsidRPr="00D66370">
              <w:rPr>
                <w:sz w:val="28"/>
                <w:szCs w:val="28"/>
              </w:rPr>
              <w:lastRenderedPageBreak/>
              <w:t>8.</w:t>
            </w:r>
          </w:p>
        </w:tc>
        <w:tc>
          <w:tcPr>
            <w:tcW w:w="7655" w:type="dxa"/>
            <w:tcBorders>
              <w:top w:val="single" w:sz="4" w:space="0" w:color="auto"/>
            </w:tcBorders>
          </w:tcPr>
          <w:p w:rsidR="00D66370" w:rsidRPr="00D66370" w:rsidRDefault="00D66370" w:rsidP="00B5331D">
            <w:pPr>
              <w:rPr>
                <w:sz w:val="28"/>
                <w:szCs w:val="28"/>
              </w:rPr>
            </w:pPr>
            <w:r w:rsidRPr="00D66370">
              <w:rPr>
                <w:sz w:val="28"/>
                <w:szCs w:val="28"/>
              </w:rPr>
              <w:t>Участие в подготовке и проведении праздников и развлечений:</w:t>
            </w:r>
          </w:p>
          <w:p w:rsidR="00D66370" w:rsidRPr="00D66370" w:rsidRDefault="00D66370" w:rsidP="00D66370">
            <w:pPr>
              <w:numPr>
                <w:ilvl w:val="0"/>
                <w:numId w:val="19"/>
              </w:numPr>
              <w:rPr>
                <w:sz w:val="28"/>
                <w:szCs w:val="28"/>
              </w:rPr>
            </w:pPr>
            <w:r w:rsidRPr="00D66370">
              <w:rPr>
                <w:sz w:val="28"/>
                <w:szCs w:val="28"/>
              </w:rPr>
              <w:t>«День знаний»</w:t>
            </w:r>
          </w:p>
          <w:p w:rsidR="00D66370" w:rsidRPr="00D66370" w:rsidRDefault="00D66370" w:rsidP="00D66370">
            <w:pPr>
              <w:numPr>
                <w:ilvl w:val="0"/>
                <w:numId w:val="19"/>
              </w:numPr>
              <w:rPr>
                <w:sz w:val="28"/>
                <w:szCs w:val="28"/>
              </w:rPr>
            </w:pPr>
            <w:r w:rsidRPr="00D66370">
              <w:rPr>
                <w:sz w:val="28"/>
                <w:szCs w:val="28"/>
              </w:rPr>
              <w:t>«На светофоре - зелёный»</w:t>
            </w:r>
          </w:p>
          <w:p w:rsidR="00D66370" w:rsidRPr="00D66370" w:rsidRDefault="00D66370" w:rsidP="00D66370">
            <w:pPr>
              <w:numPr>
                <w:ilvl w:val="0"/>
                <w:numId w:val="19"/>
              </w:numPr>
              <w:rPr>
                <w:sz w:val="28"/>
                <w:szCs w:val="28"/>
              </w:rPr>
            </w:pPr>
            <w:r w:rsidRPr="00D66370">
              <w:rPr>
                <w:sz w:val="28"/>
                <w:szCs w:val="28"/>
              </w:rPr>
              <w:t>«Осенняя сказка»</w:t>
            </w:r>
          </w:p>
          <w:p w:rsidR="00D66370" w:rsidRPr="00D66370" w:rsidRDefault="00D66370" w:rsidP="00D66370">
            <w:pPr>
              <w:numPr>
                <w:ilvl w:val="0"/>
                <w:numId w:val="19"/>
              </w:numPr>
              <w:rPr>
                <w:sz w:val="28"/>
                <w:szCs w:val="28"/>
              </w:rPr>
            </w:pPr>
            <w:r w:rsidRPr="00D66370">
              <w:rPr>
                <w:sz w:val="28"/>
                <w:szCs w:val="28"/>
              </w:rPr>
              <w:t>«Новогодний маскарад»</w:t>
            </w:r>
          </w:p>
          <w:p w:rsidR="00D66370" w:rsidRPr="00D66370" w:rsidRDefault="00D66370" w:rsidP="00D66370">
            <w:pPr>
              <w:numPr>
                <w:ilvl w:val="0"/>
                <w:numId w:val="19"/>
              </w:numPr>
              <w:rPr>
                <w:sz w:val="28"/>
                <w:szCs w:val="28"/>
              </w:rPr>
            </w:pPr>
            <w:r w:rsidRPr="00D66370">
              <w:rPr>
                <w:sz w:val="28"/>
                <w:szCs w:val="28"/>
              </w:rPr>
              <w:t>«День защитников Отечества»</w:t>
            </w:r>
          </w:p>
          <w:p w:rsidR="00D66370" w:rsidRPr="00D66370" w:rsidRDefault="00D66370" w:rsidP="00D66370">
            <w:pPr>
              <w:numPr>
                <w:ilvl w:val="0"/>
                <w:numId w:val="19"/>
              </w:numPr>
              <w:rPr>
                <w:sz w:val="28"/>
                <w:szCs w:val="28"/>
              </w:rPr>
            </w:pPr>
            <w:r w:rsidRPr="00D66370">
              <w:rPr>
                <w:sz w:val="28"/>
                <w:szCs w:val="28"/>
              </w:rPr>
              <w:t>«Масленица»</w:t>
            </w:r>
          </w:p>
          <w:p w:rsidR="00D66370" w:rsidRPr="00D66370" w:rsidRDefault="00D66370" w:rsidP="00D66370">
            <w:pPr>
              <w:numPr>
                <w:ilvl w:val="0"/>
                <w:numId w:val="19"/>
              </w:numPr>
              <w:rPr>
                <w:sz w:val="28"/>
                <w:szCs w:val="28"/>
              </w:rPr>
            </w:pPr>
            <w:r w:rsidRPr="00D66370">
              <w:rPr>
                <w:sz w:val="28"/>
                <w:szCs w:val="28"/>
              </w:rPr>
              <w:t>«Мамин день»</w:t>
            </w:r>
          </w:p>
          <w:p w:rsidR="00D66370" w:rsidRPr="00D66370" w:rsidRDefault="00D66370" w:rsidP="00D66370">
            <w:pPr>
              <w:numPr>
                <w:ilvl w:val="0"/>
                <w:numId w:val="19"/>
              </w:numPr>
              <w:rPr>
                <w:sz w:val="28"/>
                <w:szCs w:val="28"/>
              </w:rPr>
            </w:pPr>
            <w:r w:rsidRPr="00D66370">
              <w:rPr>
                <w:sz w:val="28"/>
                <w:szCs w:val="28"/>
              </w:rPr>
              <w:t>«Рождественские посиделки»</w:t>
            </w:r>
          </w:p>
          <w:p w:rsidR="00D66370" w:rsidRPr="00D66370" w:rsidRDefault="00D66370" w:rsidP="00D66370">
            <w:pPr>
              <w:numPr>
                <w:ilvl w:val="0"/>
                <w:numId w:val="19"/>
              </w:numPr>
              <w:rPr>
                <w:sz w:val="28"/>
                <w:szCs w:val="28"/>
              </w:rPr>
            </w:pPr>
            <w:r w:rsidRPr="00D66370">
              <w:rPr>
                <w:sz w:val="28"/>
                <w:szCs w:val="28"/>
              </w:rPr>
              <w:t xml:space="preserve"> «День древонасаждения»</w:t>
            </w:r>
          </w:p>
          <w:p w:rsidR="00D66370" w:rsidRPr="00D66370" w:rsidRDefault="00D66370" w:rsidP="00D66370">
            <w:pPr>
              <w:numPr>
                <w:ilvl w:val="0"/>
                <w:numId w:val="19"/>
              </w:numPr>
              <w:rPr>
                <w:sz w:val="28"/>
                <w:szCs w:val="28"/>
              </w:rPr>
            </w:pPr>
            <w:r w:rsidRPr="00D66370">
              <w:rPr>
                <w:sz w:val="28"/>
                <w:szCs w:val="28"/>
              </w:rPr>
              <w:t>«День Победы»</w:t>
            </w:r>
          </w:p>
          <w:p w:rsidR="00D66370" w:rsidRPr="00D66370" w:rsidRDefault="00D66370" w:rsidP="00D66370">
            <w:pPr>
              <w:numPr>
                <w:ilvl w:val="0"/>
                <w:numId w:val="19"/>
              </w:numPr>
              <w:rPr>
                <w:sz w:val="28"/>
                <w:szCs w:val="28"/>
              </w:rPr>
            </w:pPr>
            <w:r w:rsidRPr="00D66370">
              <w:rPr>
                <w:sz w:val="28"/>
                <w:szCs w:val="28"/>
              </w:rPr>
              <w:t>Выпускной бал</w:t>
            </w:r>
          </w:p>
        </w:tc>
        <w:tc>
          <w:tcPr>
            <w:tcW w:w="2126" w:type="dxa"/>
            <w:tcBorders>
              <w:top w:val="single" w:sz="4" w:space="0" w:color="auto"/>
            </w:tcBorders>
          </w:tcPr>
          <w:p w:rsidR="00D66370" w:rsidRPr="00D66370" w:rsidRDefault="00D66370" w:rsidP="00B5331D">
            <w:pPr>
              <w:jc w:val="center"/>
              <w:rPr>
                <w:sz w:val="28"/>
                <w:szCs w:val="28"/>
              </w:rPr>
            </w:pPr>
          </w:p>
          <w:p w:rsidR="00D66370" w:rsidRPr="00D66370" w:rsidRDefault="00D66370" w:rsidP="00B5331D">
            <w:pPr>
              <w:jc w:val="center"/>
              <w:rPr>
                <w:sz w:val="28"/>
                <w:szCs w:val="28"/>
              </w:rPr>
            </w:pPr>
            <w:r w:rsidRPr="00D66370">
              <w:rPr>
                <w:sz w:val="28"/>
                <w:szCs w:val="28"/>
              </w:rPr>
              <w:t>Сентябрь</w:t>
            </w:r>
          </w:p>
          <w:p w:rsidR="00D66370" w:rsidRPr="00D66370" w:rsidRDefault="00D66370" w:rsidP="00B5331D">
            <w:pPr>
              <w:jc w:val="center"/>
              <w:rPr>
                <w:sz w:val="28"/>
                <w:szCs w:val="28"/>
              </w:rPr>
            </w:pPr>
            <w:r w:rsidRPr="00D66370">
              <w:rPr>
                <w:sz w:val="28"/>
                <w:szCs w:val="28"/>
              </w:rPr>
              <w:t>Октябрь</w:t>
            </w:r>
          </w:p>
          <w:p w:rsidR="00D66370" w:rsidRPr="00D66370" w:rsidRDefault="00D66370" w:rsidP="00B5331D">
            <w:pPr>
              <w:jc w:val="center"/>
              <w:rPr>
                <w:sz w:val="28"/>
                <w:szCs w:val="28"/>
              </w:rPr>
            </w:pPr>
            <w:r w:rsidRPr="00D66370">
              <w:rPr>
                <w:sz w:val="28"/>
                <w:szCs w:val="28"/>
              </w:rPr>
              <w:t>Ноябрь</w:t>
            </w:r>
          </w:p>
          <w:p w:rsidR="00D66370" w:rsidRPr="00D66370" w:rsidRDefault="00D66370" w:rsidP="00B5331D">
            <w:pPr>
              <w:jc w:val="center"/>
              <w:rPr>
                <w:sz w:val="28"/>
                <w:szCs w:val="28"/>
              </w:rPr>
            </w:pPr>
            <w:r w:rsidRPr="00D66370">
              <w:rPr>
                <w:sz w:val="28"/>
                <w:szCs w:val="28"/>
              </w:rPr>
              <w:t>Декабрь</w:t>
            </w:r>
          </w:p>
          <w:p w:rsidR="00D66370" w:rsidRPr="00D66370" w:rsidRDefault="00D66370" w:rsidP="00B5331D">
            <w:pPr>
              <w:jc w:val="center"/>
              <w:rPr>
                <w:sz w:val="28"/>
                <w:szCs w:val="28"/>
              </w:rPr>
            </w:pPr>
            <w:r w:rsidRPr="00D66370">
              <w:rPr>
                <w:sz w:val="28"/>
                <w:szCs w:val="28"/>
              </w:rPr>
              <w:t>Февраль</w:t>
            </w:r>
          </w:p>
          <w:p w:rsidR="00D66370" w:rsidRPr="00D66370" w:rsidRDefault="00D66370" w:rsidP="00B5331D">
            <w:pPr>
              <w:jc w:val="center"/>
              <w:rPr>
                <w:sz w:val="28"/>
                <w:szCs w:val="28"/>
              </w:rPr>
            </w:pPr>
            <w:r w:rsidRPr="00D66370">
              <w:rPr>
                <w:sz w:val="28"/>
                <w:szCs w:val="28"/>
              </w:rPr>
              <w:t>Февраль</w:t>
            </w:r>
          </w:p>
          <w:p w:rsidR="00D66370" w:rsidRPr="00D66370" w:rsidRDefault="00D66370" w:rsidP="00B5331D">
            <w:pPr>
              <w:jc w:val="center"/>
              <w:rPr>
                <w:sz w:val="28"/>
                <w:szCs w:val="28"/>
              </w:rPr>
            </w:pPr>
            <w:r w:rsidRPr="00D66370">
              <w:rPr>
                <w:sz w:val="28"/>
                <w:szCs w:val="28"/>
              </w:rPr>
              <w:t>Март</w:t>
            </w:r>
          </w:p>
          <w:p w:rsidR="00D66370" w:rsidRPr="00D66370" w:rsidRDefault="00D66370" w:rsidP="00B5331D">
            <w:pPr>
              <w:jc w:val="center"/>
              <w:rPr>
                <w:sz w:val="28"/>
                <w:szCs w:val="28"/>
              </w:rPr>
            </w:pPr>
            <w:r w:rsidRPr="00D66370">
              <w:rPr>
                <w:sz w:val="28"/>
                <w:szCs w:val="28"/>
              </w:rPr>
              <w:t>Январь</w:t>
            </w:r>
          </w:p>
          <w:p w:rsidR="00D66370" w:rsidRPr="00D66370" w:rsidRDefault="00D66370" w:rsidP="00B5331D">
            <w:pPr>
              <w:jc w:val="center"/>
              <w:rPr>
                <w:sz w:val="28"/>
                <w:szCs w:val="28"/>
              </w:rPr>
            </w:pPr>
            <w:r w:rsidRPr="00D66370">
              <w:rPr>
                <w:sz w:val="28"/>
                <w:szCs w:val="28"/>
              </w:rPr>
              <w:t>Январь</w:t>
            </w:r>
          </w:p>
          <w:p w:rsidR="00D66370" w:rsidRPr="00D66370" w:rsidRDefault="00D66370" w:rsidP="00B5331D">
            <w:pPr>
              <w:jc w:val="center"/>
              <w:rPr>
                <w:sz w:val="28"/>
                <w:szCs w:val="28"/>
              </w:rPr>
            </w:pPr>
            <w:r w:rsidRPr="00D66370">
              <w:rPr>
                <w:sz w:val="28"/>
                <w:szCs w:val="28"/>
              </w:rPr>
              <w:t>Апрель</w:t>
            </w:r>
          </w:p>
          <w:p w:rsidR="00D66370" w:rsidRPr="00D66370" w:rsidRDefault="00D66370" w:rsidP="00B5331D">
            <w:pPr>
              <w:jc w:val="center"/>
              <w:rPr>
                <w:sz w:val="28"/>
                <w:szCs w:val="28"/>
              </w:rPr>
            </w:pPr>
            <w:r w:rsidRPr="00D66370">
              <w:rPr>
                <w:sz w:val="28"/>
                <w:szCs w:val="28"/>
              </w:rPr>
              <w:t>Май</w:t>
            </w:r>
          </w:p>
        </w:tc>
      </w:tr>
      <w:tr w:rsidR="00D66370" w:rsidRPr="00D66370" w:rsidTr="00765E7F">
        <w:trPr>
          <w:trHeight w:val="40"/>
        </w:trPr>
        <w:tc>
          <w:tcPr>
            <w:tcW w:w="709" w:type="dxa"/>
          </w:tcPr>
          <w:p w:rsidR="00D66370" w:rsidRPr="00D66370" w:rsidRDefault="00D66370" w:rsidP="00B5331D">
            <w:pPr>
              <w:rPr>
                <w:sz w:val="28"/>
                <w:szCs w:val="28"/>
              </w:rPr>
            </w:pPr>
            <w:r w:rsidRPr="00D66370">
              <w:rPr>
                <w:sz w:val="28"/>
                <w:szCs w:val="28"/>
              </w:rPr>
              <w:t>9.</w:t>
            </w:r>
          </w:p>
        </w:tc>
        <w:tc>
          <w:tcPr>
            <w:tcW w:w="7655" w:type="dxa"/>
            <w:tcBorders>
              <w:top w:val="single" w:sz="4" w:space="0" w:color="auto"/>
              <w:bottom w:val="single" w:sz="4" w:space="0" w:color="auto"/>
            </w:tcBorders>
          </w:tcPr>
          <w:p w:rsidR="00D66370" w:rsidRPr="00D66370" w:rsidRDefault="00D66370" w:rsidP="00B5331D">
            <w:pPr>
              <w:jc w:val="both"/>
              <w:rPr>
                <w:sz w:val="28"/>
                <w:szCs w:val="28"/>
              </w:rPr>
            </w:pPr>
            <w:r w:rsidRPr="00D66370">
              <w:rPr>
                <w:sz w:val="28"/>
                <w:szCs w:val="28"/>
              </w:rPr>
              <w:t>Организация фотовыставок по возрастным группам</w:t>
            </w:r>
          </w:p>
        </w:tc>
        <w:tc>
          <w:tcPr>
            <w:tcW w:w="2126" w:type="dxa"/>
            <w:tcBorders>
              <w:top w:val="single" w:sz="4" w:space="0" w:color="auto"/>
              <w:bottom w:val="single" w:sz="4" w:space="0" w:color="auto"/>
            </w:tcBorders>
          </w:tcPr>
          <w:p w:rsidR="00D66370" w:rsidRPr="00D66370" w:rsidRDefault="00D66370" w:rsidP="00B5331D">
            <w:pPr>
              <w:jc w:val="center"/>
              <w:rPr>
                <w:sz w:val="28"/>
                <w:szCs w:val="28"/>
              </w:rPr>
            </w:pPr>
            <w:r w:rsidRPr="00D66370">
              <w:rPr>
                <w:sz w:val="28"/>
                <w:szCs w:val="28"/>
              </w:rPr>
              <w:t>В течение года</w:t>
            </w:r>
          </w:p>
        </w:tc>
      </w:tr>
      <w:tr w:rsidR="00D66370" w:rsidRPr="00D66370" w:rsidTr="00765E7F">
        <w:trPr>
          <w:trHeight w:val="40"/>
        </w:trPr>
        <w:tc>
          <w:tcPr>
            <w:tcW w:w="709" w:type="dxa"/>
          </w:tcPr>
          <w:p w:rsidR="00D66370" w:rsidRPr="00D66370" w:rsidRDefault="00D66370" w:rsidP="00B5331D">
            <w:pPr>
              <w:rPr>
                <w:sz w:val="28"/>
                <w:szCs w:val="28"/>
              </w:rPr>
            </w:pPr>
            <w:r w:rsidRPr="00D66370">
              <w:rPr>
                <w:sz w:val="28"/>
                <w:szCs w:val="28"/>
              </w:rPr>
              <w:t>10.</w:t>
            </w:r>
          </w:p>
        </w:tc>
        <w:tc>
          <w:tcPr>
            <w:tcW w:w="7655" w:type="dxa"/>
            <w:tcBorders>
              <w:top w:val="single" w:sz="4" w:space="0" w:color="auto"/>
              <w:bottom w:val="single" w:sz="4" w:space="0" w:color="auto"/>
            </w:tcBorders>
          </w:tcPr>
          <w:p w:rsidR="00D66370" w:rsidRPr="00D66370" w:rsidRDefault="00D66370" w:rsidP="00B5331D">
            <w:pPr>
              <w:jc w:val="both"/>
              <w:rPr>
                <w:sz w:val="28"/>
                <w:szCs w:val="28"/>
              </w:rPr>
            </w:pPr>
            <w:r w:rsidRPr="00D66370">
              <w:rPr>
                <w:sz w:val="28"/>
                <w:szCs w:val="28"/>
              </w:rPr>
              <w:t>День открытых дверей</w:t>
            </w:r>
          </w:p>
        </w:tc>
        <w:tc>
          <w:tcPr>
            <w:tcW w:w="2126" w:type="dxa"/>
            <w:tcBorders>
              <w:top w:val="single" w:sz="4" w:space="0" w:color="auto"/>
              <w:bottom w:val="single" w:sz="4" w:space="0" w:color="auto"/>
            </w:tcBorders>
          </w:tcPr>
          <w:p w:rsidR="00D66370" w:rsidRPr="00D66370" w:rsidRDefault="00D66370" w:rsidP="00B5331D">
            <w:pPr>
              <w:jc w:val="center"/>
              <w:rPr>
                <w:sz w:val="28"/>
                <w:szCs w:val="28"/>
              </w:rPr>
            </w:pPr>
            <w:r w:rsidRPr="00D66370">
              <w:rPr>
                <w:sz w:val="28"/>
                <w:szCs w:val="28"/>
              </w:rPr>
              <w:t>Март</w:t>
            </w:r>
          </w:p>
        </w:tc>
      </w:tr>
      <w:tr w:rsidR="00D66370" w:rsidRPr="00D66370" w:rsidTr="00765E7F">
        <w:trPr>
          <w:trHeight w:val="743"/>
        </w:trPr>
        <w:tc>
          <w:tcPr>
            <w:tcW w:w="709" w:type="dxa"/>
          </w:tcPr>
          <w:p w:rsidR="00D66370" w:rsidRPr="00D66370" w:rsidRDefault="00D66370" w:rsidP="00B5331D">
            <w:pPr>
              <w:rPr>
                <w:sz w:val="28"/>
                <w:szCs w:val="28"/>
              </w:rPr>
            </w:pPr>
            <w:r w:rsidRPr="00D66370">
              <w:rPr>
                <w:sz w:val="28"/>
                <w:szCs w:val="28"/>
              </w:rPr>
              <w:t>11.</w:t>
            </w:r>
          </w:p>
        </w:tc>
        <w:tc>
          <w:tcPr>
            <w:tcW w:w="7655" w:type="dxa"/>
            <w:tcBorders>
              <w:top w:val="single" w:sz="4" w:space="0" w:color="auto"/>
            </w:tcBorders>
          </w:tcPr>
          <w:p w:rsidR="00D66370" w:rsidRPr="00D66370" w:rsidRDefault="00D66370" w:rsidP="00B5331D">
            <w:pPr>
              <w:rPr>
                <w:sz w:val="28"/>
                <w:szCs w:val="28"/>
              </w:rPr>
            </w:pPr>
            <w:r w:rsidRPr="00D66370">
              <w:rPr>
                <w:sz w:val="28"/>
                <w:szCs w:val="28"/>
              </w:rPr>
              <w:t>Заседания Совета МБДОУ.</w:t>
            </w:r>
          </w:p>
        </w:tc>
        <w:tc>
          <w:tcPr>
            <w:tcW w:w="2126" w:type="dxa"/>
            <w:tcBorders>
              <w:top w:val="single" w:sz="4" w:space="0" w:color="auto"/>
            </w:tcBorders>
          </w:tcPr>
          <w:p w:rsidR="00D66370" w:rsidRPr="00D66370" w:rsidRDefault="00D66370" w:rsidP="00B5331D">
            <w:pPr>
              <w:jc w:val="center"/>
              <w:rPr>
                <w:sz w:val="28"/>
                <w:szCs w:val="28"/>
              </w:rPr>
            </w:pPr>
            <w:r w:rsidRPr="00D66370">
              <w:rPr>
                <w:sz w:val="28"/>
                <w:szCs w:val="28"/>
              </w:rPr>
              <w:t>Ежеквартально</w:t>
            </w:r>
          </w:p>
        </w:tc>
      </w:tr>
    </w:tbl>
    <w:p w:rsidR="00B5331D" w:rsidRPr="00D66370" w:rsidRDefault="00B5331D" w:rsidP="00D66370">
      <w:pPr>
        <w:pStyle w:val="a3"/>
        <w:spacing w:after="0" w:line="360" w:lineRule="auto"/>
        <w:ind w:left="0"/>
        <w:rPr>
          <w:rFonts w:ascii="Times New Roman" w:hAnsi="Times New Roman" w:cs="Times New Roman"/>
          <w:b/>
          <w:sz w:val="28"/>
          <w:szCs w:val="28"/>
          <w:lang w:eastAsia="ru-RU"/>
        </w:rPr>
      </w:pPr>
    </w:p>
    <w:p w:rsidR="006741B2" w:rsidRPr="00D66370" w:rsidRDefault="006741B2" w:rsidP="00A317FE">
      <w:pPr>
        <w:pStyle w:val="a3"/>
        <w:spacing w:after="0" w:line="360" w:lineRule="auto"/>
        <w:ind w:left="0"/>
        <w:jc w:val="center"/>
        <w:rPr>
          <w:rFonts w:ascii="Times New Roman" w:hAnsi="Times New Roman" w:cs="Times New Roman"/>
          <w:b/>
          <w:sz w:val="28"/>
          <w:szCs w:val="28"/>
          <w:lang w:eastAsia="ru-RU"/>
        </w:rPr>
      </w:pPr>
      <w:r w:rsidRPr="00D66370">
        <w:rPr>
          <w:rFonts w:ascii="Times New Roman" w:hAnsi="Times New Roman" w:cs="Times New Roman"/>
          <w:b/>
          <w:sz w:val="28"/>
          <w:szCs w:val="28"/>
          <w:lang w:eastAsia="ru-RU"/>
        </w:rPr>
        <w:t>Содержание вариативной части Программы</w:t>
      </w:r>
    </w:p>
    <w:p w:rsidR="006741B2" w:rsidRPr="00D66370" w:rsidRDefault="006741B2" w:rsidP="00A317FE">
      <w:pPr>
        <w:spacing w:line="360" w:lineRule="auto"/>
        <w:ind w:firstLine="495"/>
        <w:jc w:val="both"/>
        <w:rPr>
          <w:sz w:val="28"/>
          <w:szCs w:val="28"/>
        </w:rPr>
      </w:pPr>
      <w:r w:rsidRPr="00D66370">
        <w:rPr>
          <w:b/>
          <w:i/>
          <w:sz w:val="28"/>
          <w:szCs w:val="28"/>
        </w:rPr>
        <w:t>В содержательный компонент вариативной части</w:t>
      </w:r>
      <w:r w:rsidRPr="00D66370">
        <w:rPr>
          <w:sz w:val="28"/>
          <w:szCs w:val="28"/>
        </w:rPr>
        <w:t xml:space="preserve">  программы включены следующие парциальные общеразвивающие программы дошкольного образования: </w:t>
      </w:r>
    </w:p>
    <w:p w:rsidR="006741B2" w:rsidRPr="003E16BE" w:rsidRDefault="006741B2" w:rsidP="00A317FE">
      <w:pPr>
        <w:numPr>
          <w:ilvl w:val="0"/>
          <w:numId w:val="13"/>
        </w:numPr>
        <w:suppressAutoHyphens/>
        <w:spacing w:line="360" w:lineRule="auto"/>
        <w:ind w:left="0" w:firstLine="0"/>
        <w:jc w:val="both"/>
        <w:rPr>
          <w:sz w:val="28"/>
          <w:szCs w:val="28"/>
          <w:lang w:eastAsia="ar-SA"/>
        </w:rPr>
      </w:pPr>
      <w:r w:rsidRPr="00D66370">
        <w:rPr>
          <w:i/>
          <w:sz w:val="28"/>
          <w:szCs w:val="28"/>
        </w:rPr>
        <w:t>«Я - Ты – Мы» О.Л.Князевой</w:t>
      </w:r>
      <w:r w:rsidRPr="00D66370">
        <w:rPr>
          <w:sz w:val="28"/>
          <w:szCs w:val="28"/>
        </w:rPr>
        <w:t>.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детьми 3-7 лет. В данном пособии показана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w:t>
      </w:r>
      <w:r w:rsidRPr="003E16BE">
        <w:rPr>
          <w:sz w:val="28"/>
          <w:szCs w:val="28"/>
        </w:rPr>
        <w:t xml:space="preserve"> конфликтные ситуации. </w:t>
      </w:r>
    </w:p>
    <w:p w:rsidR="006741B2" w:rsidRPr="003E16BE" w:rsidRDefault="006741B2" w:rsidP="00A317FE">
      <w:pPr>
        <w:pStyle w:val="3"/>
        <w:numPr>
          <w:ilvl w:val="0"/>
          <w:numId w:val="13"/>
        </w:numPr>
        <w:spacing w:after="0" w:line="360" w:lineRule="auto"/>
        <w:ind w:left="0" w:firstLine="0"/>
        <w:jc w:val="both"/>
        <w:rPr>
          <w:sz w:val="28"/>
          <w:szCs w:val="28"/>
        </w:rPr>
      </w:pPr>
      <w:r w:rsidRPr="003E16BE">
        <w:rPr>
          <w:sz w:val="28"/>
          <w:szCs w:val="28"/>
        </w:rPr>
        <w:t xml:space="preserve">В вариативную часть  включены тренинговые программы С.В. Крюковой, которые  используются как единый комплекс. Первая программа </w:t>
      </w:r>
      <w:r w:rsidRPr="003E16BE">
        <w:rPr>
          <w:i/>
          <w:sz w:val="28"/>
          <w:szCs w:val="28"/>
        </w:rPr>
        <w:t>«Давайте жить дружно!»</w:t>
      </w:r>
      <w:r w:rsidRPr="003E16BE">
        <w:rPr>
          <w:sz w:val="28"/>
          <w:szCs w:val="28"/>
        </w:rPr>
        <w:t xml:space="preserve"> (ее цель помочь детям адаптироваться к условиям детского сада, создать у них чувства принадлежности к группе, положительного эмоционального фона, развитие коммуникативных навыков). </w:t>
      </w:r>
      <w:r w:rsidRPr="003E16BE">
        <w:rPr>
          <w:sz w:val="28"/>
          <w:szCs w:val="28"/>
        </w:rPr>
        <w:lastRenderedPageBreak/>
        <w:t xml:space="preserve">Вторая программа: </w:t>
      </w:r>
      <w:r w:rsidRPr="003E16BE">
        <w:rPr>
          <w:i/>
          <w:sz w:val="28"/>
          <w:szCs w:val="28"/>
        </w:rPr>
        <w:t>«Удивляюсь, злюсь, боюсь, хвастаюсь и радуюсь»</w:t>
      </w:r>
      <w:r w:rsidRPr="003E16BE">
        <w:rPr>
          <w:sz w:val="28"/>
          <w:szCs w:val="28"/>
        </w:rPr>
        <w:t xml:space="preserve"> С.В. Крюковой направлена на эмоциональное развитие детей и является логическим продолжением первой программы. Работа по  программе начинается после завершения адаптации детей к учреждению и направлена на развитие эмоциональной сферы детей, умения понимать свое эмоциональное состояние, распознавать чувства других людей.</w:t>
      </w:r>
    </w:p>
    <w:p w:rsidR="00494682" w:rsidRDefault="006741B2" w:rsidP="00A317FE">
      <w:pPr>
        <w:numPr>
          <w:ilvl w:val="0"/>
          <w:numId w:val="13"/>
        </w:numPr>
        <w:suppressAutoHyphens/>
        <w:spacing w:line="360" w:lineRule="auto"/>
        <w:ind w:left="0" w:firstLine="0"/>
        <w:jc w:val="both"/>
        <w:rPr>
          <w:sz w:val="28"/>
          <w:szCs w:val="28"/>
        </w:rPr>
      </w:pPr>
      <w:r w:rsidRPr="003E16BE">
        <w:rPr>
          <w:sz w:val="28"/>
          <w:szCs w:val="28"/>
        </w:rPr>
        <w:t xml:space="preserve">Программа </w:t>
      </w:r>
      <w:r w:rsidRPr="00B5331D">
        <w:rPr>
          <w:i/>
          <w:sz w:val="28"/>
          <w:szCs w:val="28"/>
        </w:rPr>
        <w:t>«Дружные ребята» Р.С. Буре</w:t>
      </w:r>
      <w:r w:rsidRPr="003E16BE">
        <w:rPr>
          <w:sz w:val="28"/>
          <w:szCs w:val="28"/>
        </w:rPr>
        <w:t xml:space="preserve">, реализует социально-личностное развитие ребенка, начиная с раннего возраста. Направлена на воспитание гуманных чувств и отношений у дошкольников. Имеет цель: создание в группе обстановки эмоционального комфорта для каждого ребенка; обеспечение достаточно полного удовлетворения потребностей каждого ребенка в общении с воспитателем; оказание помощи в преодолении ребенком ситуаций эмоционального дискомфорта, причинами которых могут быть отсутствие успеха в деятельности, оплошность, разлад во взаимоотношениях со сверстниками; использование «невербального» педагогического общения, позволяющего взрослому передавать свое отношение к ребенку, выражать внимание к его состоянию. </w:t>
      </w:r>
    </w:p>
    <w:p w:rsidR="006741B2" w:rsidRDefault="00494682" w:rsidP="00494682">
      <w:pPr>
        <w:suppressAutoHyphens/>
        <w:spacing w:line="360" w:lineRule="auto"/>
        <w:ind w:firstLine="708"/>
        <w:jc w:val="both"/>
        <w:rPr>
          <w:sz w:val="28"/>
          <w:szCs w:val="28"/>
        </w:rPr>
      </w:pPr>
      <w:r w:rsidRPr="00494682">
        <w:rPr>
          <w:sz w:val="28"/>
          <w:szCs w:val="28"/>
        </w:rPr>
        <w:t>Центральная, системообразующая роль в содержании образования отводится образовательной области, обеспечивающей социально-коммуникативное развитие воспитанников. Оно  направлено на усвоение норм и ценностей, принятых в этнокультурной среде и  в обществе, на  развитие общения и взаимодействия ребёнка со взрослыми и сверстниками; на становление самостоятельности, целенаправленности и саморегуляции;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на поло ролевое воспитание, формирование уважительного отношения и чувства принадлежности к своей семье и к сообществу детей и взрослых в МБДОУ; формирование позитивных установок к различным видам труда и творчества; формирование основ безопасного поведения в быту, социуме, природе.</w:t>
      </w:r>
    </w:p>
    <w:p w:rsidR="00494682" w:rsidRPr="00494682" w:rsidRDefault="00494682" w:rsidP="00494682">
      <w:pPr>
        <w:pStyle w:val="a6"/>
        <w:numPr>
          <w:ilvl w:val="0"/>
          <w:numId w:val="29"/>
        </w:numPr>
        <w:spacing w:after="0" w:line="360" w:lineRule="auto"/>
        <w:ind w:left="0" w:firstLine="284"/>
        <w:jc w:val="both"/>
        <w:rPr>
          <w:rFonts w:ascii="Times New Roman" w:hAnsi="Times New Roman"/>
          <w:sz w:val="28"/>
          <w:szCs w:val="28"/>
          <w:lang w:eastAsia="ru-RU"/>
        </w:rPr>
      </w:pPr>
      <w:r w:rsidRPr="00494682">
        <w:rPr>
          <w:rFonts w:ascii="Times New Roman" w:hAnsi="Times New Roman" w:cs="Times New Roman"/>
          <w:sz w:val="28"/>
          <w:szCs w:val="28"/>
        </w:rPr>
        <w:lastRenderedPageBreak/>
        <w:t>Программа Т.Филичевой, Г.Чиркиной «Подготовка к школе детей с общим недоразвитием фонематического строя речи в условиях специального детского сада», направленной на компенсацию речевых нарушений.</w:t>
      </w:r>
      <w:r>
        <w:rPr>
          <w:rFonts w:ascii="Times New Roman" w:hAnsi="Times New Roman" w:cs="Times New Roman"/>
          <w:sz w:val="28"/>
          <w:szCs w:val="28"/>
        </w:rPr>
        <w:t xml:space="preserve"> </w:t>
      </w:r>
      <w:r w:rsidRPr="00494682">
        <w:rPr>
          <w:rFonts w:ascii="Times New Roman" w:hAnsi="Times New Roman"/>
          <w:bCs/>
          <w:sz w:val="28"/>
          <w:szCs w:val="28"/>
          <w:lang w:eastAsia="ru-RU"/>
        </w:rPr>
        <w:t>Овладевают  программным материалом при специально созданных условиях:</w:t>
      </w:r>
    </w:p>
    <w:p w:rsidR="00494682" w:rsidRPr="00494682" w:rsidRDefault="00494682" w:rsidP="00494682">
      <w:pPr>
        <w:numPr>
          <w:ilvl w:val="1"/>
          <w:numId w:val="23"/>
        </w:numPr>
        <w:tabs>
          <w:tab w:val="clear" w:pos="1440"/>
          <w:tab w:val="num" w:pos="0"/>
        </w:tabs>
        <w:spacing w:line="360" w:lineRule="auto"/>
        <w:ind w:left="0" w:firstLine="284"/>
        <w:jc w:val="both"/>
        <w:rPr>
          <w:sz w:val="28"/>
          <w:szCs w:val="28"/>
        </w:rPr>
      </w:pPr>
      <w:r w:rsidRPr="00494682">
        <w:rPr>
          <w:bCs/>
          <w:sz w:val="28"/>
          <w:szCs w:val="28"/>
        </w:rPr>
        <w:t>индивидуальная программа развития;</w:t>
      </w:r>
    </w:p>
    <w:p w:rsidR="00494682" w:rsidRPr="00494682" w:rsidRDefault="00494682" w:rsidP="00494682">
      <w:pPr>
        <w:numPr>
          <w:ilvl w:val="0"/>
          <w:numId w:val="23"/>
        </w:numPr>
        <w:tabs>
          <w:tab w:val="num" w:pos="0"/>
        </w:tabs>
        <w:spacing w:line="360" w:lineRule="auto"/>
        <w:ind w:left="0" w:firstLine="284"/>
        <w:jc w:val="both"/>
        <w:rPr>
          <w:sz w:val="28"/>
          <w:szCs w:val="28"/>
        </w:rPr>
      </w:pPr>
      <w:r w:rsidRPr="00494682">
        <w:rPr>
          <w:bCs/>
          <w:sz w:val="28"/>
          <w:szCs w:val="28"/>
        </w:rPr>
        <w:t>проведение коррекционно-педагогической, медико-психологической и социальной работы.</w:t>
      </w:r>
    </w:p>
    <w:p w:rsidR="00494682" w:rsidRPr="00494682" w:rsidRDefault="00494682" w:rsidP="00494682">
      <w:pPr>
        <w:numPr>
          <w:ilvl w:val="0"/>
          <w:numId w:val="23"/>
        </w:numPr>
        <w:tabs>
          <w:tab w:val="num" w:pos="0"/>
        </w:tabs>
        <w:spacing w:line="360" w:lineRule="auto"/>
        <w:ind w:left="0" w:firstLine="284"/>
        <w:jc w:val="both"/>
        <w:rPr>
          <w:sz w:val="28"/>
          <w:szCs w:val="28"/>
        </w:rPr>
      </w:pPr>
      <w:r w:rsidRPr="00494682">
        <w:rPr>
          <w:bCs/>
          <w:sz w:val="28"/>
          <w:szCs w:val="28"/>
        </w:rPr>
        <w:t>создание единого речевого режима в детском саду и семье;</w:t>
      </w:r>
    </w:p>
    <w:p w:rsidR="00494682" w:rsidRPr="00494682" w:rsidRDefault="00494682" w:rsidP="00494682">
      <w:pPr>
        <w:numPr>
          <w:ilvl w:val="0"/>
          <w:numId w:val="23"/>
        </w:numPr>
        <w:tabs>
          <w:tab w:val="num" w:pos="0"/>
        </w:tabs>
        <w:spacing w:line="360" w:lineRule="auto"/>
        <w:ind w:left="0" w:firstLine="284"/>
        <w:jc w:val="both"/>
        <w:rPr>
          <w:sz w:val="28"/>
          <w:szCs w:val="28"/>
        </w:rPr>
      </w:pPr>
      <w:r w:rsidRPr="00494682">
        <w:rPr>
          <w:bCs/>
          <w:sz w:val="28"/>
          <w:szCs w:val="28"/>
        </w:rPr>
        <w:t>создание предметно-развивающей речевой среды</w:t>
      </w:r>
      <w:r w:rsidRPr="00494682">
        <w:rPr>
          <w:b/>
          <w:bCs/>
          <w:sz w:val="28"/>
          <w:szCs w:val="28"/>
        </w:rPr>
        <w:t>.</w:t>
      </w:r>
    </w:p>
    <w:p w:rsidR="00494682" w:rsidRPr="00494682" w:rsidRDefault="00494682" w:rsidP="00494682">
      <w:pPr>
        <w:spacing w:line="360" w:lineRule="auto"/>
        <w:ind w:firstLine="284"/>
        <w:jc w:val="both"/>
        <w:rPr>
          <w:sz w:val="28"/>
          <w:szCs w:val="28"/>
        </w:rPr>
      </w:pPr>
      <w:r w:rsidRPr="00494682">
        <w:rPr>
          <w:sz w:val="28"/>
          <w:szCs w:val="28"/>
        </w:rPr>
        <w:t xml:space="preserve">Успех коррекционно-воспитательной работы в логопедической группе определяется системой, суть которой заключается в </w:t>
      </w:r>
      <w:proofErr w:type="spellStart"/>
      <w:r w:rsidRPr="00494682">
        <w:rPr>
          <w:sz w:val="28"/>
          <w:szCs w:val="28"/>
        </w:rPr>
        <w:t>логопедизации</w:t>
      </w:r>
      <w:proofErr w:type="spellEnd"/>
      <w:r w:rsidRPr="00494682">
        <w:rPr>
          <w:sz w:val="28"/>
          <w:szCs w:val="28"/>
        </w:rPr>
        <w:t xml:space="preserve"> всего учебно-воспитательного процесса, всей жизни и деятельности детей.</w:t>
      </w:r>
    </w:p>
    <w:p w:rsidR="00494682" w:rsidRPr="00494682" w:rsidRDefault="00494682" w:rsidP="00494682">
      <w:pPr>
        <w:spacing w:line="360" w:lineRule="auto"/>
        <w:ind w:firstLine="284"/>
        <w:jc w:val="both"/>
        <w:rPr>
          <w:sz w:val="28"/>
          <w:szCs w:val="28"/>
        </w:rPr>
      </w:pPr>
      <w:r w:rsidRPr="00494682">
        <w:rPr>
          <w:sz w:val="28"/>
          <w:szCs w:val="28"/>
        </w:rPr>
        <w:t xml:space="preserve">Единственный путь осуществления </w:t>
      </w:r>
      <w:proofErr w:type="spellStart"/>
      <w:r w:rsidRPr="00494682">
        <w:rPr>
          <w:sz w:val="28"/>
          <w:szCs w:val="28"/>
        </w:rPr>
        <w:t>логопедизации</w:t>
      </w:r>
      <w:proofErr w:type="spellEnd"/>
      <w:r w:rsidRPr="00494682">
        <w:rPr>
          <w:sz w:val="28"/>
          <w:szCs w:val="28"/>
        </w:rPr>
        <w:t xml:space="preserve"> - это тесное взаимодействие всех </w:t>
      </w:r>
      <w:r w:rsidRPr="00494682">
        <w:rPr>
          <w:bCs/>
          <w:iCs/>
          <w:sz w:val="28"/>
          <w:szCs w:val="28"/>
        </w:rPr>
        <w:t>специалистов ДОУ в коррекционно-образовательном процессе</w:t>
      </w:r>
      <w:r w:rsidRPr="00494682">
        <w:rPr>
          <w:sz w:val="28"/>
          <w:szCs w:val="28"/>
        </w:rPr>
        <w:t xml:space="preserve">. </w:t>
      </w:r>
    </w:p>
    <w:p w:rsidR="00494682" w:rsidRPr="00494682" w:rsidRDefault="00494682" w:rsidP="00494682">
      <w:pPr>
        <w:spacing w:line="360" w:lineRule="auto"/>
        <w:ind w:firstLine="284"/>
        <w:jc w:val="both"/>
        <w:rPr>
          <w:sz w:val="28"/>
          <w:szCs w:val="28"/>
        </w:rPr>
      </w:pPr>
      <w:r w:rsidRPr="00494682">
        <w:rPr>
          <w:bCs/>
          <w:sz w:val="28"/>
          <w:szCs w:val="28"/>
        </w:rPr>
        <w:t xml:space="preserve">Основные средства и способы организации коррекционно-логопедической работы </w:t>
      </w:r>
      <w:proofErr w:type="gramStart"/>
      <w:r w:rsidRPr="00494682">
        <w:rPr>
          <w:bCs/>
          <w:sz w:val="28"/>
          <w:szCs w:val="28"/>
        </w:rPr>
        <w:t>воспитателя :</w:t>
      </w:r>
      <w:proofErr w:type="gramEnd"/>
    </w:p>
    <w:p w:rsidR="00494682" w:rsidRPr="00494682" w:rsidRDefault="00494682" w:rsidP="00494682">
      <w:pPr>
        <w:numPr>
          <w:ilvl w:val="0"/>
          <w:numId w:val="24"/>
        </w:numPr>
        <w:spacing w:line="360" w:lineRule="auto"/>
        <w:ind w:left="0" w:firstLine="284"/>
        <w:jc w:val="both"/>
        <w:rPr>
          <w:sz w:val="28"/>
          <w:szCs w:val="28"/>
        </w:rPr>
      </w:pPr>
      <w:r w:rsidRPr="00494682">
        <w:rPr>
          <w:bCs/>
          <w:iCs/>
          <w:sz w:val="28"/>
          <w:szCs w:val="28"/>
        </w:rPr>
        <w:t>Артикуляционная гимнастика</w:t>
      </w:r>
      <w:r w:rsidRPr="00494682">
        <w:rPr>
          <w:sz w:val="28"/>
          <w:szCs w:val="28"/>
        </w:rPr>
        <w:t xml:space="preserve"> (с элементами дыхательной и голосовой).</w:t>
      </w:r>
    </w:p>
    <w:p w:rsidR="00494682" w:rsidRPr="00494682" w:rsidRDefault="00494682" w:rsidP="00494682">
      <w:pPr>
        <w:numPr>
          <w:ilvl w:val="0"/>
          <w:numId w:val="25"/>
        </w:numPr>
        <w:spacing w:line="360" w:lineRule="auto"/>
        <w:ind w:left="0" w:firstLine="284"/>
        <w:jc w:val="both"/>
        <w:rPr>
          <w:sz w:val="28"/>
          <w:szCs w:val="28"/>
        </w:rPr>
      </w:pPr>
      <w:r w:rsidRPr="00494682">
        <w:rPr>
          <w:bCs/>
          <w:iCs/>
          <w:sz w:val="28"/>
          <w:szCs w:val="28"/>
        </w:rPr>
        <w:t xml:space="preserve">Пальчиковая </w:t>
      </w:r>
      <w:proofErr w:type="gramStart"/>
      <w:r w:rsidRPr="00494682">
        <w:rPr>
          <w:bCs/>
          <w:iCs/>
          <w:sz w:val="28"/>
          <w:szCs w:val="28"/>
        </w:rPr>
        <w:t xml:space="preserve">гимнастика </w:t>
      </w:r>
      <w:r w:rsidRPr="00494682">
        <w:rPr>
          <w:sz w:val="28"/>
          <w:szCs w:val="28"/>
        </w:rPr>
        <w:t>.</w:t>
      </w:r>
      <w:proofErr w:type="gramEnd"/>
    </w:p>
    <w:p w:rsidR="00494682" w:rsidRPr="00494682" w:rsidRDefault="00494682" w:rsidP="00494682">
      <w:pPr>
        <w:numPr>
          <w:ilvl w:val="0"/>
          <w:numId w:val="25"/>
        </w:numPr>
        <w:spacing w:line="360" w:lineRule="auto"/>
        <w:ind w:left="0" w:firstLine="284"/>
        <w:jc w:val="both"/>
        <w:rPr>
          <w:sz w:val="28"/>
          <w:szCs w:val="28"/>
        </w:rPr>
      </w:pPr>
      <w:r w:rsidRPr="00494682">
        <w:rPr>
          <w:bCs/>
          <w:iCs/>
          <w:sz w:val="28"/>
          <w:szCs w:val="28"/>
        </w:rPr>
        <w:t>Индивидуальные занятия</w:t>
      </w:r>
      <w:r w:rsidRPr="00494682">
        <w:rPr>
          <w:sz w:val="28"/>
          <w:szCs w:val="28"/>
        </w:rPr>
        <w:t xml:space="preserve"> воспитателя по заданию логопеда, закрепляющие звукопроизношение. Работа проводится воспитателем по индивидуальным тетрадям детей. Содержание данных занятий определено программой коррекционно-логопедической работы:</w:t>
      </w:r>
    </w:p>
    <w:p w:rsidR="00494682" w:rsidRPr="00494682" w:rsidRDefault="00494682" w:rsidP="00494682">
      <w:pPr>
        <w:spacing w:line="360" w:lineRule="auto"/>
        <w:ind w:firstLine="284"/>
        <w:jc w:val="both"/>
        <w:rPr>
          <w:sz w:val="28"/>
          <w:szCs w:val="28"/>
        </w:rPr>
      </w:pPr>
      <w:r w:rsidRPr="00494682">
        <w:rPr>
          <w:sz w:val="28"/>
          <w:szCs w:val="28"/>
        </w:rPr>
        <w:t>а) проговаривание слогов, слов, предложений на закрепляемый звук;</w:t>
      </w:r>
    </w:p>
    <w:p w:rsidR="00494682" w:rsidRPr="00494682" w:rsidRDefault="00494682" w:rsidP="00494682">
      <w:pPr>
        <w:spacing w:line="360" w:lineRule="auto"/>
        <w:ind w:firstLine="284"/>
        <w:jc w:val="both"/>
        <w:rPr>
          <w:sz w:val="28"/>
          <w:szCs w:val="28"/>
        </w:rPr>
      </w:pPr>
      <w:r w:rsidRPr="00494682">
        <w:rPr>
          <w:sz w:val="28"/>
          <w:szCs w:val="28"/>
        </w:rPr>
        <w:t>б) повторение скороговорок, коротких рассказов, стихов;</w:t>
      </w:r>
    </w:p>
    <w:p w:rsidR="00494682" w:rsidRPr="00494682" w:rsidRDefault="00494682" w:rsidP="00494682">
      <w:pPr>
        <w:spacing w:line="360" w:lineRule="auto"/>
        <w:ind w:firstLine="284"/>
        <w:jc w:val="both"/>
        <w:rPr>
          <w:sz w:val="28"/>
          <w:szCs w:val="28"/>
        </w:rPr>
      </w:pPr>
      <w:r w:rsidRPr="00494682">
        <w:rPr>
          <w:sz w:val="28"/>
          <w:szCs w:val="28"/>
        </w:rPr>
        <w:t xml:space="preserve">в) упражнение в </w:t>
      </w:r>
      <w:proofErr w:type="spellStart"/>
      <w:r w:rsidRPr="00494682">
        <w:rPr>
          <w:sz w:val="28"/>
          <w:szCs w:val="28"/>
        </w:rPr>
        <w:t>звуко</w:t>
      </w:r>
      <w:proofErr w:type="spellEnd"/>
      <w:r w:rsidRPr="00494682">
        <w:rPr>
          <w:sz w:val="28"/>
          <w:szCs w:val="28"/>
        </w:rPr>
        <w:t>-слоговом анализе и синтезе;</w:t>
      </w:r>
    </w:p>
    <w:p w:rsidR="00494682" w:rsidRPr="00494682" w:rsidRDefault="00494682" w:rsidP="00494682">
      <w:pPr>
        <w:spacing w:line="360" w:lineRule="auto"/>
        <w:ind w:firstLine="284"/>
        <w:jc w:val="both"/>
        <w:rPr>
          <w:sz w:val="28"/>
          <w:szCs w:val="28"/>
        </w:rPr>
      </w:pPr>
      <w:r w:rsidRPr="00494682">
        <w:rPr>
          <w:sz w:val="28"/>
          <w:szCs w:val="28"/>
        </w:rPr>
        <w:t>г) повторение лексико-грамматических упражнений;</w:t>
      </w:r>
    </w:p>
    <w:p w:rsidR="00494682" w:rsidRPr="00494682" w:rsidRDefault="00494682" w:rsidP="00494682">
      <w:pPr>
        <w:spacing w:line="360" w:lineRule="auto"/>
        <w:ind w:firstLine="284"/>
        <w:jc w:val="both"/>
        <w:rPr>
          <w:sz w:val="28"/>
          <w:szCs w:val="28"/>
        </w:rPr>
      </w:pPr>
      <w:r w:rsidRPr="00494682">
        <w:rPr>
          <w:sz w:val="28"/>
          <w:szCs w:val="28"/>
        </w:rPr>
        <w:t>д) упражнения на развитие внимания, памяти, мышления.</w:t>
      </w:r>
    </w:p>
    <w:p w:rsidR="00494682" w:rsidRPr="00494682" w:rsidRDefault="00494682" w:rsidP="00494682">
      <w:pPr>
        <w:spacing w:line="360" w:lineRule="auto"/>
        <w:ind w:firstLine="284"/>
        <w:jc w:val="both"/>
        <w:rPr>
          <w:sz w:val="28"/>
          <w:szCs w:val="28"/>
        </w:rPr>
      </w:pPr>
      <w:r w:rsidRPr="00494682">
        <w:rPr>
          <w:bCs/>
          <w:iCs/>
          <w:sz w:val="28"/>
          <w:szCs w:val="28"/>
        </w:rPr>
        <w:t>Коррекционно-логопедическая работа вне занятий:</w:t>
      </w:r>
      <w:r w:rsidRPr="00494682">
        <w:rPr>
          <w:sz w:val="28"/>
          <w:szCs w:val="28"/>
        </w:rPr>
        <w:t xml:space="preserve"> во время режимных моментов, самообслуживания, хозяйственно-бытового труда и труда в природе, на прогулках, экскурсиях, в играх и развлечениях. Особая </w:t>
      </w:r>
      <w:r w:rsidRPr="00494682">
        <w:rPr>
          <w:sz w:val="28"/>
          <w:szCs w:val="28"/>
        </w:rPr>
        <w:lastRenderedPageBreak/>
        <w:t>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w:t>
      </w:r>
    </w:p>
    <w:p w:rsidR="00494682" w:rsidRPr="00494682" w:rsidRDefault="00494682" w:rsidP="00494682">
      <w:pPr>
        <w:spacing w:line="360" w:lineRule="auto"/>
        <w:ind w:firstLine="284"/>
        <w:jc w:val="both"/>
        <w:rPr>
          <w:b/>
          <w:bCs/>
          <w:sz w:val="28"/>
          <w:szCs w:val="28"/>
        </w:rPr>
      </w:pPr>
      <w:r w:rsidRPr="00494682">
        <w:rPr>
          <w:bCs/>
          <w:iCs/>
          <w:sz w:val="28"/>
          <w:szCs w:val="28"/>
        </w:rPr>
        <w:t>Медицинский персонал ДОУ:</w:t>
      </w:r>
      <w:r w:rsidRPr="00494682">
        <w:rPr>
          <w:b/>
          <w:bCs/>
          <w:i/>
          <w:iCs/>
          <w:sz w:val="28"/>
          <w:szCs w:val="28"/>
        </w:rPr>
        <w:t xml:space="preserve"> </w:t>
      </w:r>
      <w:r w:rsidRPr="00494682">
        <w:rPr>
          <w:sz w:val="28"/>
          <w:szCs w:val="28"/>
        </w:rPr>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rsidR="00494682" w:rsidRPr="00494682" w:rsidRDefault="00494682" w:rsidP="00494682">
      <w:pPr>
        <w:tabs>
          <w:tab w:val="num" w:pos="0"/>
        </w:tabs>
        <w:spacing w:line="360" w:lineRule="auto"/>
        <w:ind w:firstLine="284"/>
        <w:jc w:val="both"/>
        <w:rPr>
          <w:b/>
          <w:bCs/>
          <w:sz w:val="28"/>
          <w:szCs w:val="28"/>
        </w:rPr>
      </w:pPr>
      <w:r w:rsidRPr="00494682">
        <w:rPr>
          <w:bCs/>
          <w:iCs/>
          <w:sz w:val="28"/>
          <w:szCs w:val="28"/>
        </w:rPr>
        <w:t>Инструктор по физической культуре:</w:t>
      </w:r>
      <w:r w:rsidRPr="00494682">
        <w:rPr>
          <w:sz w:val="28"/>
          <w:szCs w:val="28"/>
        </w:rPr>
        <w:t xml:space="preserve"> 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 </w:t>
      </w:r>
    </w:p>
    <w:p w:rsidR="00494682" w:rsidRDefault="00494682" w:rsidP="00494682">
      <w:pPr>
        <w:spacing w:line="360" w:lineRule="auto"/>
        <w:ind w:firstLine="709"/>
        <w:jc w:val="both"/>
        <w:rPr>
          <w:sz w:val="28"/>
          <w:szCs w:val="28"/>
        </w:rPr>
      </w:pPr>
      <w:r w:rsidRPr="00494682">
        <w:rPr>
          <w:bCs/>
          <w:iCs/>
          <w:sz w:val="28"/>
          <w:szCs w:val="28"/>
        </w:rPr>
        <w:t>Музыкальный руководитель:</w:t>
      </w:r>
      <w:r w:rsidRPr="00494682">
        <w:rPr>
          <w:sz w:val="28"/>
          <w:szCs w:val="28"/>
        </w:rPr>
        <w:t xml:space="preserve">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w:t>
      </w:r>
      <w:r>
        <w:rPr>
          <w:sz w:val="28"/>
          <w:szCs w:val="28"/>
        </w:rPr>
        <w:t>.</w:t>
      </w:r>
    </w:p>
    <w:p w:rsidR="00494682" w:rsidRPr="00494682" w:rsidRDefault="00494682" w:rsidP="00494682">
      <w:pPr>
        <w:spacing w:line="360" w:lineRule="auto"/>
        <w:ind w:firstLine="709"/>
        <w:jc w:val="both"/>
        <w:rPr>
          <w:sz w:val="28"/>
          <w:szCs w:val="28"/>
        </w:rPr>
      </w:pPr>
      <w:r w:rsidRPr="00494682">
        <w:rPr>
          <w:sz w:val="28"/>
          <w:szCs w:val="28"/>
        </w:rPr>
        <w:t>.</w:t>
      </w:r>
    </w:p>
    <w:p w:rsidR="009931AE" w:rsidRPr="00B5331D" w:rsidRDefault="00B5331D" w:rsidP="00B5331D">
      <w:pPr>
        <w:pStyle w:val="a6"/>
        <w:spacing w:line="360" w:lineRule="auto"/>
        <w:ind w:left="1080"/>
        <w:jc w:val="center"/>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sidRPr="00B5331D">
        <w:rPr>
          <w:rFonts w:ascii="Times New Roman" w:hAnsi="Times New Roman" w:cs="Times New Roman"/>
          <w:b/>
          <w:sz w:val="28"/>
          <w:szCs w:val="28"/>
        </w:rPr>
        <w:t>Организационный раздел.</w:t>
      </w:r>
    </w:p>
    <w:p w:rsidR="009931AE" w:rsidRPr="00765E7F" w:rsidRDefault="00B5331D" w:rsidP="00B5331D">
      <w:pPr>
        <w:spacing w:line="360" w:lineRule="auto"/>
        <w:rPr>
          <w:b/>
          <w:i/>
          <w:sz w:val="28"/>
          <w:szCs w:val="28"/>
        </w:rPr>
      </w:pPr>
      <w:r w:rsidRPr="00765E7F">
        <w:rPr>
          <w:b/>
          <w:i/>
          <w:sz w:val="28"/>
          <w:szCs w:val="28"/>
        </w:rPr>
        <w:t xml:space="preserve">3.1. </w:t>
      </w:r>
      <w:r w:rsidR="009931AE" w:rsidRPr="00765E7F">
        <w:rPr>
          <w:b/>
          <w:i/>
          <w:sz w:val="28"/>
          <w:szCs w:val="28"/>
        </w:rPr>
        <w:t>Материально-техническое обеспечение</w:t>
      </w:r>
      <w:r w:rsidR="00961232" w:rsidRPr="00765E7F">
        <w:rPr>
          <w:b/>
          <w:i/>
          <w:sz w:val="28"/>
          <w:szCs w:val="28"/>
        </w:rPr>
        <w:t>.</w:t>
      </w:r>
    </w:p>
    <w:p w:rsidR="009931AE" w:rsidRPr="003E16BE" w:rsidRDefault="009931AE" w:rsidP="00B5331D">
      <w:pPr>
        <w:spacing w:line="360" w:lineRule="auto"/>
        <w:ind w:firstLine="709"/>
        <w:jc w:val="both"/>
        <w:rPr>
          <w:sz w:val="28"/>
          <w:szCs w:val="28"/>
        </w:rPr>
      </w:pPr>
      <w:r w:rsidRPr="003E16BE">
        <w:rPr>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«От рождения до школы». Кроме этого, режим дня, особенности традиционных событий, праздников, мероприятий и организации развивающей предметно-пространственной среды.</w:t>
      </w:r>
    </w:p>
    <w:p w:rsidR="009931AE" w:rsidRPr="003E16BE" w:rsidRDefault="009931AE" w:rsidP="00B5331D">
      <w:pPr>
        <w:spacing w:line="360" w:lineRule="auto"/>
        <w:ind w:firstLine="851"/>
        <w:jc w:val="both"/>
        <w:rPr>
          <w:sz w:val="28"/>
          <w:szCs w:val="28"/>
        </w:rPr>
      </w:pPr>
      <w:r w:rsidRPr="003E16BE">
        <w:rPr>
          <w:sz w:val="28"/>
          <w:szCs w:val="28"/>
        </w:rPr>
        <w:lastRenderedPageBreak/>
        <w:t>Для решения задач художественно – эстетической области в детском саду имеется  функционально оформленный музыкальный зал со специальным технологическим оборудованием. Музыкальный зал предназначен для проведения занятий, развлечений и праздников, оснащен необходимым музыкальным, дидактическим и методическим материалом.</w:t>
      </w:r>
    </w:p>
    <w:p w:rsidR="009931AE" w:rsidRPr="003E16BE" w:rsidRDefault="009931AE" w:rsidP="00B5331D">
      <w:pPr>
        <w:spacing w:line="360" w:lineRule="auto"/>
        <w:ind w:firstLine="709"/>
        <w:jc w:val="both"/>
        <w:rPr>
          <w:sz w:val="28"/>
          <w:szCs w:val="28"/>
        </w:rPr>
      </w:pPr>
      <w:r w:rsidRPr="003E16BE">
        <w:rPr>
          <w:sz w:val="28"/>
          <w:szCs w:val="28"/>
        </w:rPr>
        <w:t>Так же в</w:t>
      </w:r>
      <w:r w:rsidR="00961232">
        <w:rPr>
          <w:sz w:val="28"/>
          <w:szCs w:val="28"/>
        </w:rPr>
        <w:t xml:space="preserve"> </w:t>
      </w:r>
      <w:r w:rsidRPr="003E16BE">
        <w:rPr>
          <w:sz w:val="28"/>
          <w:szCs w:val="28"/>
        </w:rPr>
        <w:t>дошкольном учреждении созданы условия для полноценной двигательной деятельности детей, повышения функциональных возможностей детского организма. В наличии</w:t>
      </w:r>
      <w:r w:rsidR="00961232">
        <w:rPr>
          <w:sz w:val="28"/>
          <w:szCs w:val="28"/>
        </w:rPr>
        <w:t xml:space="preserve"> музыкальный </w:t>
      </w:r>
      <w:r w:rsidRPr="003E16BE">
        <w:rPr>
          <w:sz w:val="28"/>
          <w:szCs w:val="28"/>
        </w:rPr>
        <w:t xml:space="preserve"> зал</w:t>
      </w:r>
      <w:r w:rsidR="00961232">
        <w:rPr>
          <w:sz w:val="28"/>
          <w:szCs w:val="28"/>
        </w:rPr>
        <w:t>, о</w:t>
      </w:r>
      <w:r w:rsidRPr="003E16BE">
        <w:rPr>
          <w:sz w:val="28"/>
          <w:szCs w:val="28"/>
        </w:rPr>
        <w:t xml:space="preserve">снащенный как стандартным, так и нетрадиционным оборудованием. </w:t>
      </w:r>
    </w:p>
    <w:p w:rsidR="009931AE" w:rsidRPr="003E16BE" w:rsidRDefault="009931AE" w:rsidP="00044CF6">
      <w:pPr>
        <w:spacing w:line="360" w:lineRule="auto"/>
        <w:ind w:firstLine="709"/>
        <w:jc w:val="both"/>
        <w:rPr>
          <w:sz w:val="28"/>
          <w:szCs w:val="28"/>
        </w:rPr>
      </w:pPr>
      <w:r w:rsidRPr="003E16BE">
        <w:rPr>
          <w:iCs/>
          <w:sz w:val="28"/>
          <w:szCs w:val="28"/>
          <w:lang w:eastAsia="ar-SA"/>
        </w:rPr>
        <w:t>В рамках реализации плана мероприятий по обеспечению дополнительных мест в дошкольных образовательных учреждениях города Ростова-на-Дону на 201</w:t>
      </w:r>
      <w:r w:rsidR="00044CF6">
        <w:rPr>
          <w:iCs/>
          <w:sz w:val="28"/>
          <w:szCs w:val="28"/>
          <w:lang w:eastAsia="ar-SA"/>
        </w:rPr>
        <w:t>4</w:t>
      </w:r>
      <w:r w:rsidRPr="003E16BE">
        <w:rPr>
          <w:iCs/>
          <w:sz w:val="28"/>
          <w:szCs w:val="28"/>
          <w:lang w:eastAsia="ar-SA"/>
        </w:rPr>
        <w:t>-201</w:t>
      </w:r>
      <w:r w:rsidR="00044CF6">
        <w:rPr>
          <w:iCs/>
          <w:sz w:val="28"/>
          <w:szCs w:val="28"/>
          <w:lang w:eastAsia="ar-SA"/>
        </w:rPr>
        <w:t>7</w:t>
      </w:r>
      <w:r w:rsidRPr="003E16BE">
        <w:rPr>
          <w:iCs/>
          <w:sz w:val="28"/>
          <w:szCs w:val="28"/>
          <w:lang w:eastAsia="ar-SA"/>
        </w:rPr>
        <w:t xml:space="preserve"> годы  </w:t>
      </w:r>
      <w:r w:rsidR="00044CF6">
        <w:rPr>
          <w:iCs/>
          <w:sz w:val="28"/>
          <w:szCs w:val="28"/>
          <w:lang w:eastAsia="ar-SA"/>
        </w:rPr>
        <w:t>в МБДОУ№293 открыта дополнительная группа на 3</w:t>
      </w:r>
      <w:r w:rsidR="00354C9A">
        <w:rPr>
          <w:iCs/>
          <w:sz w:val="28"/>
          <w:szCs w:val="28"/>
          <w:lang w:eastAsia="ar-SA"/>
        </w:rPr>
        <w:t>0 мест для детей дошкольного возраста.</w:t>
      </w:r>
    </w:p>
    <w:p w:rsidR="009931AE" w:rsidRPr="003E16BE" w:rsidRDefault="00044CF6" w:rsidP="00B5331D">
      <w:pPr>
        <w:spacing w:line="360" w:lineRule="auto"/>
        <w:ind w:firstLine="709"/>
        <w:jc w:val="both"/>
        <w:rPr>
          <w:sz w:val="28"/>
          <w:szCs w:val="28"/>
        </w:rPr>
      </w:pPr>
      <w:r>
        <w:rPr>
          <w:sz w:val="28"/>
          <w:szCs w:val="28"/>
        </w:rPr>
        <w:t>В МБДОУ №2</w:t>
      </w:r>
      <w:r w:rsidR="009931AE" w:rsidRPr="003E16BE">
        <w:rPr>
          <w:sz w:val="28"/>
          <w:szCs w:val="28"/>
        </w:rPr>
        <w:t>9</w:t>
      </w:r>
      <w:r>
        <w:rPr>
          <w:sz w:val="28"/>
          <w:szCs w:val="28"/>
        </w:rPr>
        <w:t>3</w:t>
      </w:r>
      <w:r w:rsidR="009931AE" w:rsidRPr="003E16BE">
        <w:rPr>
          <w:sz w:val="28"/>
          <w:szCs w:val="28"/>
        </w:rPr>
        <w:t xml:space="preserve"> осуществлен доступ к информационным системам и информационно-телекоммуникационной сети Интернет:</w:t>
      </w:r>
    </w:p>
    <w:p w:rsidR="009931AE" w:rsidRPr="003E16BE" w:rsidRDefault="009931AE" w:rsidP="00B5331D">
      <w:pPr>
        <w:spacing w:line="360" w:lineRule="auto"/>
        <w:jc w:val="both"/>
        <w:rPr>
          <w:sz w:val="28"/>
          <w:szCs w:val="28"/>
        </w:rPr>
      </w:pPr>
      <w:r w:rsidRPr="003E16BE">
        <w:rPr>
          <w:sz w:val="28"/>
          <w:szCs w:val="28"/>
        </w:rPr>
        <w:t>- административные компьютер</w:t>
      </w:r>
      <w:r w:rsidR="00044CF6">
        <w:rPr>
          <w:sz w:val="28"/>
          <w:szCs w:val="28"/>
        </w:rPr>
        <w:t>ы</w:t>
      </w:r>
      <w:r w:rsidRPr="003E16BE">
        <w:rPr>
          <w:sz w:val="28"/>
          <w:szCs w:val="28"/>
        </w:rPr>
        <w:t>;</w:t>
      </w:r>
    </w:p>
    <w:p w:rsidR="009931AE" w:rsidRPr="003E16BE" w:rsidRDefault="009931AE" w:rsidP="00B5331D">
      <w:pPr>
        <w:spacing w:line="360" w:lineRule="auto"/>
        <w:jc w:val="both"/>
        <w:rPr>
          <w:sz w:val="28"/>
          <w:szCs w:val="28"/>
        </w:rPr>
      </w:pPr>
      <w:r w:rsidRPr="003E16BE">
        <w:rPr>
          <w:sz w:val="28"/>
          <w:szCs w:val="28"/>
        </w:rPr>
        <w:t>- ноутбуки в пользовании специалистов и воспитателей;</w:t>
      </w:r>
    </w:p>
    <w:p w:rsidR="009931AE" w:rsidRPr="003E16BE" w:rsidRDefault="009931AE" w:rsidP="00B5331D">
      <w:pPr>
        <w:spacing w:line="360" w:lineRule="auto"/>
        <w:jc w:val="both"/>
        <w:rPr>
          <w:sz w:val="28"/>
          <w:szCs w:val="28"/>
        </w:rPr>
      </w:pPr>
      <w:r w:rsidRPr="003E16BE">
        <w:rPr>
          <w:sz w:val="28"/>
          <w:szCs w:val="28"/>
        </w:rPr>
        <w:t xml:space="preserve">- </w:t>
      </w:r>
      <w:r w:rsidR="00044CF6">
        <w:rPr>
          <w:sz w:val="28"/>
          <w:szCs w:val="28"/>
        </w:rPr>
        <w:t xml:space="preserve">интерактивные </w:t>
      </w:r>
      <w:r w:rsidRPr="003E16BE">
        <w:rPr>
          <w:sz w:val="28"/>
          <w:szCs w:val="28"/>
        </w:rPr>
        <w:t xml:space="preserve"> комплексы;</w:t>
      </w:r>
    </w:p>
    <w:p w:rsidR="009931AE" w:rsidRPr="003E16BE" w:rsidRDefault="009931AE" w:rsidP="00B5331D">
      <w:pPr>
        <w:spacing w:line="360" w:lineRule="auto"/>
        <w:jc w:val="both"/>
        <w:rPr>
          <w:sz w:val="28"/>
          <w:szCs w:val="28"/>
        </w:rPr>
      </w:pPr>
      <w:r w:rsidRPr="003E16BE">
        <w:rPr>
          <w:sz w:val="28"/>
          <w:szCs w:val="28"/>
        </w:rPr>
        <w:t>- наличие выхода в Интернет;</w:t>
      </w:r>
    </w:p>
    <w:p w:rsidR="009931AE" w:rsidRPr="003E16BE" w:rsidRDefault="009931AE" w:rsidP="00B5331D">
      <w:pPr>
        <w:spacing w:line="360" w:lineRule="auto"/>
        <w:jc w:val="both"/>
        <w:rPr>
          <w:sz w:val="28"/>
          <w:szCs w:val="28"/>
        </w:rPr>
      </w:pPr>
      <w:r w:rsidRPr="003E16BE">
        <w:rPr>
          <w:sz w:val="28"/>
          <w:szCs w:val="28"/>
        </w:rPr>
        <w:t>- музыкальные центры, ж/к цветные телевизоры, DVD плееры, магнитофоны.</w:t>
      </w:r>
    </w:p>
    <w:p w:rsidR="009931AE" w:rsidRPr="003E16BE" w:rsidRDefault="009931AE" w:rsidP="00B5331D">
      <w:pPr>
        <w:spacing w:line="360" w:lineRule="auto"/>
        <w:ind w:firstLine="851"/>
        <w:jc w:val="both"/>
        <w:rPr>
          <w:sz w:val="28"/>
          <w:szCs w:val="28"/>
        </w:rPr>
      </w:pPr>
      <w:r w:rsidRPr="003E16BE">
        <w:rPr>
          <w:sz w:val="28"/>
          <w:szCs w:val="28"/>
        </w:rPr>
        <w:t>В работе с воспитанниками активно используются электронные образовательные ресурсы.</w:t>
      </w:r>
    </w:p>
    <w:p w:rsidR="00716312" w:rsidRDefault="00961232" w:rsidP="00961232">
      <w:pPr>
        <w:shd w:val="clear" w:color="auto" w:fill="FFFFFF"/>
        <w:spacing w:line="360" w:lineRule="auto"/>
        <w:rPr>
          <w:b/>
          <w:bCs/>
          <w:i/>
          <w:sz w:val="28"/>
          <w:szCs w:val="28"/>
        </w:rPr>
      </w:pPr>
      <w:r w:rsidRPr="00961232">
        <w:rPr>
          <w:b/>
          <w:bCs/>
          <w:i/>
          <w:sz w:val="28"/>
          <w:szCs w:val="28"/>
        </w:rPr>
        <w:t xml:space="preserve">    </w:t>
      </w:r>
    </w:p>
    <w:p w:rsidR="009931AE" w:rsidRPr="00961232" w:rsidRDefault="00961232" w:rsidP="00716312">
      <w:pPr>
        <w:shd w:val="clear" w:color="auto" w:fill="FFFFFF"/>
        <w:spacing w:line="360" w:lineRule="auto"/>
        <w:ind w:firstLine="708"/>
        <w:rPr>
          <w:b/>
          <w:i/>
          <w:sz w:val="28"/>
          <w:szCs w:val="28"/>
          <w:lang w:eastAsia="ar-SA"/>
        </w:rPr>
      </w:pPr>
      <w:r w:rsidRPr="00961232">
        <w:rPr>
          <w:b/>
          <w:bCs/>
          <w:i/>
          <w:sz w:val="28"/>
          <w:szCs w:val="28"/>
        </w:rPr>
        <w:t xml:space="preserve">3.2. </w:t>
      </w:r>
      <w:r w:rsidR="009931AE" w:rsidRPr="00961232">
        <w:rPr>
          <w:b/>
          <w:bCs/>
          <w:i/>
          <w:sz w:val="28"/>
          <w:szCs w:val="28"/>
        </w:rPr>
        <w:t>Режим дня</w:t>
      </w:r>
      <w:r w:rsidRPr="00961232">
        <w:rPr>
          <w:b/>
          <w:bCs/>
          <w:i/>
          <w:sz w:val="28"/>
          <w:szCs w:val="28"/>
        </w:rPr>
        <w:t>.</w:t>
      </w:r>
    </w:p>
    <w:p w:rsidR="009931AE" w:rsidRPr="003E16BE" w:rsidRDefault="009931AE" w:rsidP="00B5331D">
      <w:pPr>
        <w:shd w:val="clear" w:color="auto" w:fill="FFFFFF"/>
        <w:spacing w:line="360" w:lineRule="auto"/>
        <w:ind w:firstLine="720"/>
        <w:jc w:val="both"/>
        <w:rPr>
          <w:sz w:val="28"/>
          <w:szCs w:val="28"/>
        </w:rPr>
      </w:pPr>
      <w:r w:rsidRPr="003E16BE">
        <w:rPr>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931AE" w:rsidRPr="003E16BE" w:rsidRDefault="009931AE" w:rsidP="00B5331D">
      <w:pPr>
        <w:shd w:val="clear" w:color="auto" w:fill="FFFFFF"/>
        <w:spacing w:line="360" w:lineRule="auto"/>
        <w:ind w:firstLine="720"/>
        <w:jc w:val="both"/>
        <w:rPr>
          <w:sz w:val="28"/>
          <w:szCs w:val="28"/>
        </w:rPr>
      </w:pPr>
      <w:r w:rsidRPr="003E16BE">
        <w:rPr>
          <w:sz w:val="28"/>
          <w:szCs w:val="28"/>
        </w:rPr>
        <w:t xml:space="preserve">При осуществлении режимных моментов учитываются возрастные и индивидуальные </w:t>
      </w:r>
      <w:r w:rsidRPr="003E16BE">
        <w:rPr>
          <w:spacing w:val="-1"/>
          <w:sz w:val="28"/>
          <w:szCs w:val="28"/>
        </w:rPr>
        <w:t xml:space="preserve">особенности ребенка (длительность сна, вкусовые </w:t>
      </w:r>
      <w:r w:rsidRPr="003E16BE">
        <w:rPr>
          <w:spacing w:val="-1"/>
          <w:sz w:val="28"/>
          <w:szCs w:val="28"/>
        </w:rPr>
        <w:lastRenderedPageBreak/>
        <w:t xml:space="preserve">предпочтения, темп деятельности и т.д.). Чем </w:t>
      </w:r>
      <w:r w:rsidRPr="003E16BE">
        <w:rPr>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9931AE" w:rsidRPr="003E16BE" w:rsidRDefault="009931AE" w:rsidP="00B5331D">
      <w:pPr>
        <w:shd w:val="clear" w:color="auto" w:fill="FFFFFF"/>
        <w:spacing w:line="360" w:lineRule="auto"/>
        <w:ind w:firstLine="720"/>
        <w:jc w:val="both"/>
        <w:rPr>
          <w:sz w:val="28"/>
          <w:szCs w:val="28"/>
        </w:rPr>
      </w:pPr>
      <w:r w:rsidRPr="003E16BE">
        <w:rPr>
          <w:sz w:val="28"/>
          <w:szCs w:val="28"/>
        </w:rPr>
        <w:t>Выделяется постоянное время в режиме дня для чтения детям не только художественной литературы, но и познавательных книг, детских иллюстрированных энциклопедий, рассказов для детей по истории и культуре Донского края, России и зарубежных стран. Чтение не является  обязательным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9931AE" w:rsidRPr="003E16BE" w:rsidRDefault="009931AE" w:rsidP="00B5331D">
      <w:pPr>
        <w:spacing w:line="360" w:lineRule="auto"/>
        <w:ind w:firstLine="709"/>
        <w:jc w:val="both"/>
        <w:rPr>
          <w:sz w:val="28"/>
          <w:szCs w:val="28"/>
        </w:rPr>
      </w:pPr>
      <w:r w:rsidRPr="003E16BE">
        <w:rPr>
          <w:sz w:val="28"/>
          <w:szCs w:val="28"/>
        </w:rPr>
        <w:t xml:space="preserve">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В  детском саду соблюдаются  традиции: </w:t>
      </w:r>
    </w:p>
    <w:p w:rsidR="009931AE" w:rsidRPr="003E16BE" w:rsidRDefault="009931AE" w:rsidP="00B5331D">
      <w:pPr>
        <w:pStyle w:val="a6"/>
        <w:numPr>
          <w:ilvl w:val="0"/>
          <w:numId w:val="21"/>
        </w:numPr>
        <w:spacing w:after="0" w:line="360" w:lineRule="auto"/>
        <w:ind w:left="0" w:firstLine="0"/>
        <w:jc w:val="both"/>
        <w:rPr>
          <w:rFonts w:ascii="Times New Roman" w:eastAsia="Times New Roman" w:hAnsi="Times New Roman" w:cs="Times New Roman"/>
          <w:bCs/>
          <w:kern w:val="36"/>
          <w:sz w:val="28"/>
          <w:szCs w:val="28"/>
        </w:rPr>
      </w:pPr>
      <w:r w:rsidRPr="003E16BE">
        <w:rPr>
          <w:rFonts w:ascii="Times New Roman" w:hAnsi="Times New Roman" w:cs="Times New Roman"/>
          <w:i/>
          <w:sz w:val="28"/>
          <w:szCs w:val="28"/>
        </w:rPr>
        <w:t>ежедневные</w:t>
      </w:r>
      <w:r w:rsidRPr="003E16BE">
        <w:rPr>
          <w:rFonts w:ascii="Times New Roman" w:hAnsi="Times New Roman" w:cs="Times New Roman"/>
          <w:sz w:val="28"/>
          <w:szCs w:val="28"/>
        </w:rPr>
        <w:t xml:space="preserve">  - утреннее приветствие, «сундучок желаний», «добрые дела»;</w:t>
      </w:r>
    </w:p>
    <w:p w:rsidR="009931AE" w:rsidRPr="003E16BE" w:rsidRDefault="009931AE" w:rsidP="00B5331D">
      <w:pPr>
        <w:pStyle w:val="a6"/>
        <w:numPr>
          <w:ilvl w:val="0"/>
          <w:numId w:val="21"/>
        </w:numPr>
        <w:spacing w:after="0" w:line="360" w:lineRule="auto"/>
        <w:ind w:left="0" w:firstLine="0"/>
        <w:jc w:val="both"/>
        <w:rPr>
          <w:rFonts w:ascii="Times New Roman" w:eastAsia="Times New Roman" w:hAnsi="Times New Roman" w:cs="Times New Roman"/>
          <w:bCs/>
          <w:kern w:val="36"/>
          <w:sz w:val="28"/>
          <w:szCs w:val="28"/>
        </w:rPr>
      </w:pPr>
      <w:r w:rsidRPr="003E16BE">
        <w:rPr>
          <w:rFonts w:ascii="Times New Roman" w:hAnsi="Times New Roman" w:cs="Times New Roman"/>
          <w:i/>
          <w:sz w:val="28"/>
          <w:szCs w:val="28"/>
        </w:rPr>
        <w:t xml:space="preserve">еженедельные - </w:t>
      </w:r>
      <w:r w:rsidRPr="003E16BE">
        <w:rPr>
          <w:rFonts w:ascii="Times New Roman" w:hAnsi="Times New Roman" w:cs="Times New Roman"/>
          <w:sz w:val="28"/>
          <w:szCs w:val="28"/>
        </w:rPr>
        <w:t>«мешочки с сюрпризами», «веселые пятницы»;</w:t>
      </w:r>
    </w:p>
    <w:p w:rsidR="009931AE" w:rsidRPr="003E16BE" w:rsidRDefault="009931AE" w:rsidP="00B5331D">
      <w:pPr>
        <w:pStyle w:val="a6"/>
        <w:numPr>
          <w:ilvl w:val="0"/>
          <w:numId w:val="21"/>
        </w:numPr>
        <w:spacing w:after="0" w:line="360" w:lineRule="auto"/>
        <w:ind w:left="0" w:firstLine="0"/>
        <w:jc w:val="both"/>
        <w:rPr>
          <w:rFonts w:ascii="Times New Roman" w:eastAsia="Times New Roman" w:hAnsi="Times New Roman" w:cs="Times New Roman"/>
          <w:bCs/>
          <w:kern w:val="36"/>
          <w:sz w:val="28"/>
          <w:szCs w:val="28"/>
        </w:rPr>
      </w:pPr>
      <w:r w:rsidRPr="003E16BE">
        <w:rPr>
          <w:rFonts w:ascii="Times New Roman" w:hAnsi="Times New Roman" w:cs="Times New Roman"/>
          <w:i/>
          <w:sz w:val="28"/>
          <w:szCs w:val="28"/>
        </w:rPr>
        <w:t>ежемесячные</w:t>
      </w:r>
      <w:r w:rsidRPr="003E16BE">
        <w:rPr>
          <w:rFonts w:ascii="Times New Roman" w:hAnsi="Times New Roman" w:cs="Times New Roman"/>
          <w:sz w:val="28"/>
          <w:szCs w:val="28"/>
        </w:rPr>
        <w:t xml:space="preserve"> - музыкальные и спортивные развлечения; </w:t>
      </w:r>
    </w:p>
    <w:p w:rsidR="009931AE" w:rsidRDefault="009931AE" w:rsidP="00B5331D">
      <w:pPr>
        <w:pStyle w:val="a6"/>
        <w:numPr>
          <w:ilvl w:val="0"/>
          <w:numId w:val="21"/>
        </w:numPr>
        <w:spacing w:after="0" w:line="360" w:lineRule="auto"/>
        <w:ind w:left="0" w:firstLine="0"/>
        <w:jc w:val="both"/>
        <w:rPr>
          <w:rFonts w:ascii="Times New Roman" w:eastAsia="Times New Roman" w:hAnsi="Times New Roman" w:cs="Times New Roman"/>
          <w:bCs/>
          <w:kern w:val="36"/>
          <w:sz w:val="28"/>
          <w:szCs w:val="28"/>
        </w:rPr>
      </w:pPr>
      <w:r w:rsidRPr="003E16BE">
        <w:rPr>
          <w:rFonts w:ascii="Times New Roman" w:hAnsi="Times New Roman" w:cs="Times New Roman"/>
          <w:i/>
          <w:sz w:val="28"/>
          <w:szCs w:val="28"/>
        </w:rPr>
        <w:t>ежегодные -</w:t>
      </w:r>
      <w:r w:rsidRPr="003E16BE">
        <w:rPr>
          <w:rFonts w:ascii="Times New Roman" w:hAnsi="Times New Roman" w:cs="Times New Roman"/>
          <w:sz w:val="28"/>
          <w:szCs w:val="28"/>
        </w:rPr>
        <w:t xml:space="preserve"> в начале апреля совместно с родителями и детьми отмечать «День птиц»; проводить акцию «День древонасаждений», «Лучший скворечник», </w:t>
      </w:r>
      <w:r w:rsidRPr="003E16BE">
        <w:rPr>
          <w:rFonts w:ascii="Times New Roman" w:eastAsia="Times New Roman" w:hAnsi="Times New Roman" w:cs="Times New Roman"/>
          <w:bCs/>
          <w:kern w:val="36"/>
          <w:sz w:val="28"/>
          <w:szCs w:val="28"/>
        </w:rPr>
        <w:t xml:space="preserve">«Совместные театральные встречи с школьниками младших классов», «Экскурсия -9 мая» и др. </w:t>
      </w:r>
    </w:p>
    <w:p w:rsidR="00494682" w:rsidRPr="003E16BE" w:rsidRDefault="00494682" w:rsidP="00494682">
      <w:pPr>
        <w:pStyle w:val="a6"/>
        <w:spacing w:after="0" w:line="360" w:lineRule="auto"/>
        <w:ind w:left="0"/>
        <w:jc w:val="both"/>
        <w:rPr>
          <w:rFonts w:ascii="Times New Roman" w:eastAsia="Times New Roman" w:hAnsi="Times New Roman" w:cs="Times New Roman"/>
          <w:bCs/>
          <w:kern w:val="36"/>
          <w:sz w:val="28"/>
          <w:szCs w:val="28"/>
        </w:rPr>
      </w:pPr>
    </w:p>
    <w:p w:rsidR="009931AE" w:rsidRPr="00961232" w:rsidRDefault="00961232" w:rsidP="00961232">
      <w:pPr>
        <w:spacing w:line="360" w:lineRule="auto"/>
        <w:rPr>
          <w:b/>
          <w:i/>
          <w:sz w:val="28"/>
          <w:szCs w:val="28"/>
        </w:rPr>
      </w:pPr>
      <w:r w:rsidRPr="00765E7F">
        <w:rPr>
          <w:b/>
          <w:bCs/>
          <w:i/>
          <w:sz w:val="28"/>
          <w:szCs w:val="28"/>
        </w:rPr>
        <w:t>3.3.</w:t>
      </w:r>
      <w:r w:rsidR="009931AE" w:rsidRPr="00765E7F">
        <w:rPr>
          <w:b/>
          <w:bCs/>
          <w:i/>
          <w:sz w:val="28"/>
          <w:szCs w:val="28"/>
        </w:rPr>
        <w:t>Предметно-пространственная развивающая среда</w:t>
      </w:r>
      <w:r w:rsidRPr="00765E7F">
        <w:rPr>
          <w:b/>
          <w:bCs/>
          <w:i/>
          <w:sz w:val="28"/>
          <w:szCs w:val="28"/>
        </w:rPr>
        <w:t>.</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w:t>
      </w:r>
    </w:p>
    <w:p w:rsidR="009931AE" w:rsidRPr="003E16BE" w:rsidRDefault="009931AE" w:rsidP="00B5331D">
      <w:pPr>
        <w:shd w:val="clear" w:color="auto" w:fill="FFFFFF"/>
        <w:spacing w:line="360" w:lineRule="auto"/>
        <w:ind w:firstLine="720"/>
        <w:jc w:val="both"/>
        <w:rPr>
          <w:sz w:val="28"/>
          <w:szCs w:val="28"/>
        </w:rPr>
      </w:pPr>
      <w:r w:rsidRPr="003E16BE">
        <w:rPr>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детей с сохранным слухом и с проблемами в развитии слуха) и взрослых, двигательной активности детей</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lastRenderedPageBreak/>
        <w:t>Развивающая предметно-пространственная обеспечивает:</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учет национально-культурных, климатических условий, в которых осуществляется образовательная деятельность;</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учет возрастных особенностей детей.</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 xml:space="preserve">Развивающая предметно-пространственная среда трансформируема, </w:t>
      </w:r>
      <w:proofErr w:type="spellStart"/>
      <w:r w:rsidRPr="003E16BE">
        <w:rPr>
          <w:sz w:val="28"/>
          <w:szCs w:val="28"/>
        </w:rPr>
        <w:t>полифункциональна</w:t>
      </w:r>
      <w:proofErr w:type="spellEnd"/>
      <w:r w:rsidRPr="003E16BE">
        <w:rPr>
          <w:sz w:val="28"/>
          <w:szCs w:val="28"/>
        </w:rPr>
        <w:t>, вариативна, доступна и безопасна.</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Образов</w:t>
      </w:r>
      <w:r w:rsidR="00765E7F">
        <w:rPr>
          <w:sz w:val="28"/>
          <w:szCs w:val="28"/>
        </w:rPr>
        <w:t>ательное пространство МБДОУ №293</w:t>
      </w:r>
      <w:r w:rsidRPr="003E16BE">
        <w:rPr>
          <w:sz w:val="28"/>
          <w:szCs w:val="28"/>
        </w:rPr>
        <w:t xml:space="preserve"> оснащено средствами обучения и воспитания (в том числе техническими: интерактивные комплексы: </w:t>
      </w:r>
      <w:r w:rsidR="00765E7F">
        <w:rPr>
          <w:sz w:val="28"/>
          <w:szCs w:val="28"/>
        </w:rPr>
        <w:t>интерактивные комплексы</w:t>
      </w:r>
      <w:r w:rsidRPr="003E16BE">
        <w:rPr>
          <w:sz w:val="28"/>
          <w:szCs w:val="28"/>
        </w:rPr>
        <w:t>), соответствующими материалами, в том числе расходным игровым, спортивным, оздоровительным оборудованием, инвентарем.</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игровую, познавательную, исследовательскую и творческую активность воспитанников, экспериментирование с доступными детям материалами (в том числе с песком и водой)для такой работы в дошкольном учреждении функционирует экологический центр;</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двигательную активность, в том числе развитие крупной и мелкой моторики, участие в подвижных играх и соревнованиях;</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эмоциональное благополучие детей во взаимодействии с предметно-пространственным окружением;</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возможность самовыражения детей различными средствами специфических видов детской деятельности. Для данного вида деятельности функционирует студия изобразительного искусства, музыкальный зал.</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931AE" w:rsidRPr="003E16BE" w:rsidRDefault="009931AE" w:rsidP="00B5331D">
      <w:pPr>
        <w:widowControl w:val="0"/>
        <w:autoSpaceDE w:val="0"/>
        <w:autoSpaceDN w:val="0"/>
        <w:adjustRightInd w:val="0"/>
        <w:spacing w:line="360" w:lineRule="auto"/>
        <w:jc w:val="both"/>
        <w:rPr>
          <w:sz w:val="28"/>
          <w:szCs w:val="28"/>
        </w:rPr>
      </w:pPr>
      <w:proofErr w:type="spellStart"/>
      <w:r w:rsidRPr="003E16BE">
        <w:rPr>
          <w:b/>
          <w:i/>
          <w:sz w:val="28"/>
          <w:szCs w:val="28"/>
        </w:rPr>
        <w:t>Трансформируемость</w:t>
      </w:r>
      <w:proofErr w:type="spellEnd"/>
      <w:r w:rsidRPr="003E16BE">
        <w:rPr>
          <w:b/>
          <w:i/>
          <w:sz w:val="28"/>
          <w:szCs w:val="28"/>
        </w:rPr>
        <w:t xml:space="preserve"> пространства</w:t>
      </w:r>
      <w:r>
        <w:rPr>
          <w:b/>
          <w:i/>
          <w:sz w:val="28"/>
          <w:szCs w:val="28"/>
        </w:rPr>
        <w:t xml:space="preserve"> </w:t>
      </w:r>
      <w:r w:rsidRPr="003E16BE">
        <w:rPr>
          <w:sz w:val="28"/>
          <w:szCs w:val="28"/>
        </w:rPr>
        <w:t>в ДОУ используется через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9931AE" w:rsidRPr="003E16BE" w:rsidRDefault="009931AE" w:rsidP="00B5331D">
      <w:pPr>
        <w:widowControl w:val="0"/>
        <w:autoSpaceDE w:val="0"/>
        <w:autoSpaceDN w:val="0"/>
        <w:adjustRightInd w:val="0"/>
        <w:spacing w:line="360" w:lineRule="auto"/>
        <w:jc w:val="both"/>
        <w:rPr>
          <w:sz w:val="28"/>
          <w:szCs w:val="28"/>
        </w:rPr>
      </w:pPr>
      <w:proofErr w:type="spellStart"/>
      <w:r w:rsidRPr="003E16BE">
        <w:rPr>
          <w:b/>
          <w:i/>
          <w:sz w:val="28"/>
          <w:szCs w:val="28"/>
        </w:rPr>
        <w:t>Полифункциональность</w:t>
      </w:r>
      <w:proofErr w:type="spellEnd"/>
      <w:r>
        <w:rPr>
          <w:b/>
          <w:i/>
          <w:sz w:val="28"/>
          <w:szCs w:val="28"/>
        </w:rPr>
        <w:t xml:space="preserve"> </w:t>
      </w:r>
      <w:r w:rsidRPr="003E16BE">
        <w:rPr>
          <w:sz w:val="28"/>
          <w:szCs w:val="28"/>
        </w:rPr>
        <w:t>материалов используется через</w:t>
      </w:r>
      <w:r>
        <w:rPr>
          <w:sz w:val="28"/>
          <w:szCs w:val="28"/>
        </w:rPr>
        <w:t xml:space="preserve"> </w:t>
      </w:r>
      <w:r w:rsidRPr="003E16BE">
        <w:rPr>
          <w:sz w:val="28"/>
          <w:szCs w:val="28"/>
        </w:rPr>
        <w:t xml:space="preserve">разнообразное </w:t>
      </w:r>
      <w:r w:rsidRPr="003E16BE">
        <w:rPr>
          <w:sz w:val="28"/>
          <w:szCs w:val="28"/>
        </w:rPr>
        <w:lastRenderedPageBreak/>
        <w:t>использование различных составляющих предметной среды, например, детской мебели, матов, мягких модулей, ширм и т.д.;</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в ДОУ имеются</w:t>
      </w:r>
      <w:r w:rsidR="00765E7F">
        <w:rPr>
          <w:sz w:val="28"/>
          <w:szCs w:val="28"/>
        </w:rPr>
        <w:t xml:space="preserve"> </w:t>
      </w:r>
      <w:r w:rsidRPr="003E16BE">
        <w:rPr>
          <w:sz w:val="28"/>
          <w:szCs w:val="28"/>
        </w:rPr>
        <w:t>предметы (не обладающих жестко закрепленным способом употребления),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
    <w:p w:rsidR="009931AE" w:rsidRPr="003E16BE" w:rsidRDefault="009931AE" w:rsidP="00B5331D">
      <w:pPr>
        <w:widowControl w:val="0"/>
        <w:autoSpaceDE w:val="0"/>
        <w:autoSpaceDN w:val="0"/>
        <w:adjustRightInd w:val="0"/>
        <w:spacing w:line="360" w:lineRule="auto"/>
        <w:jc w:val="both"/>
        <w:rPr>
          <w:sz w:val="28"/>
          <w:szCs w:val="28"/>
        </w:rPr>
      </w:pPr>
      <w:r w:rsidRPr="003E16BE">
        <w:rPr>
          <w:b/>
          <w:i/>
          <w:sz w:val="28"/>
          <w:szCs w:val="28"/>
        </w:rPr>
        <w:t>Вариативность среды</w:t>
      </w:r>
      <w:r w:rsidR="00765E7F">
        <w:rPr>
          <w:b/>
          <w:i/>
          <w:sz w:val="28"/>
          <w:szCs w:val="28"/>
        </w:rPr>
        <w:t xml:space="preserve"> </w:t>
      </w:r>
      <w:r w:rsidRPr="003E16BE">
        <w:rPr>
          <w:sz w:val="28"/>
          <w:szCs w:val="28"/>
        </w:rPr>
        <w:t>в ДОУ –это 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00765E7F">
        <w:rPr>
          <w:sz w:val="28"/>
          <w:szCs w:val="28"/>
        </w:rPr>
        <w:t xml:space="preserve"> </w:t>
      </w:r>
      <w:r w:rsidRPr="003E16BE">
        <w:rPr>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31AE" w:rsidRPr="003E16BE" w:rsidRDefault="009931AE" w:rsidP="00B5331D">
      <w:pPr>
        <w:widowControl w:val="0"/>
        <w:autoSpaceDE w:val="0"/>
        <w:autoSpaceDN w:val="0"/>
        <w:adjustRightInd w:val="0"/>
        <w:spacing w:line="360" w:lineRule="auto"/>
        <w:jc w:val="both"/>
        <w:rPr>
          <w:sz w:val="28"/>
          <w:szCs w:val="28"/>
        </w:rPr>
      </w:pPr>
      <w:r w:rsidRPr="003E16BE">
        <w:rPr>
          <w:b/>
          <w:i/>
          <w:sz w:val="28"/>
          <w:szCs w:val="28"/>
        </w:rPr>
        <w:t>Доступность среды</w:t>
      </w:r>
      <w:r w:rsidR="00961232">
        <w:rPr>
          <w:b/>
          <w:i/>
          <w:sz w:val="28"/>
          <w:szCs w:val="28"/>
        </w:rPr>
        <w:t xml:space="preserve"> </w:t>
      </w:r>
      <w:r w:rsidRPr="003E16BE">
        <w:rPr>
          <w:sz w:val="28"/>
          <w:szCs w:val="28"/>
        </w:rPr>
        <w:t>в ДОУ-это:</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доступность для воспитанников, в том числе для детей с ограниченными возможностями здоровья и детей-инвалидов, всех помещений, где осуществляется образовательная деятельность;</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931AE" w:rsidRPr="003E16BE" w:rsidRDefault="009931AE" w:rsidP="00B5331D">
      <w:pPr>
        <w:widowControl w:val="0"/>
        <w:autoSpaceDE w:val="0"/>
        <w:autoSpaceDN w:val="0"/>
        <w:adjustRightInd w:val="0"/>
        <w:spacing w:line="360" w:lineRule="auto"/>
        <w:ind w:firstLine="540"/>
        <w:jc w:val="both"/>
        <w:rPr>
          <w:sz w:val="28"/>
          <w:szCs w:val="28"/>
        </w:rPr>
      </w:pPr>
      <w:r w:rsidRPr="003E16BE">
        <w:rPr>
          <w:sz w:val="28"/>
          <w:szCs w:val="28"/>
        </w:rPr>
        <w:t>исправность и сохранность материалов и оборудования.</w:t>
      </w:r>
    </w:p>
    <w:p w:rsidR="009931AE" w:rsidRPr="003E16BE" w:rsidRDefault="009931AE" w:rsidP="00B5331D">
      <w:pPr>
        <w:widowControl w:val="0"/>
        <w:autoSpaceDE w:val="0"/>
        <w:autoSpaceDN w:val="0"/>
        <w:adjustRightInd w:val="0"/>
        <w:spacing w:line="360" w:lineRule="auto"/>
        <w:jc w:val="both"/>
        <w:rPr>
          <w:sz w:val="28"/>
          <w:szCs w:val="28"/>
        </w:rPr>
      </w:pPr>
      <w:r w:rsidRPr="003E16BE">
        <w:rPr>
          <w:b/>
          <w:i/>
          <w:sz w:val="28"/>
          <w:szCs w:val="28"/>
        </w:rPr>
        <w:t>Безопасность предметно-пространственной среды</w:t>
      </w:r>
      <w:r w:rsidRPr="003E16BE">
        <w:rPr>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9931AE" w:rsidRPr="003E16BE" w:rsidRDefault="009931AE" w:rsidP="00B5331D">
      <w:pPr>
        <w:shd w:val="clear" w:color="auto" w:fill="FFFFFF"/>
        <w:spacing w:line="360" w:lineRule="auto"/>
        <w:ind w:firstLine="720"/>
        <w:jc w:val="both"/>
        <w:rPr>
          <w:sz w:val="28"/>
          <w:szCs w:val="28"/>
        </w:rPr>
      </w:pPr>
      <w:r w:rsidRPr="003E16BE">
        <w:rPr>
          <w:sz w:val="28"/>
          <w:szCs w:val="28"/>
        </w:rPr>
        <w:t>Оборудование и мебель соответствует росту и возрасту детей, игрушки — обеспечивают максимальный для данного возраста развивающий эффект.</w:t>
      </w:r>
    </w:p>
    <w:p w:rsidR="009931AE" w:rsidRPr="003E16BE" w:rsidRDefault="009931AE" w:rsidP="00B5331D">
      <w:pPr>
        <w:shd w:val="clear" w:color="auto" w:fill="FFFFFF"/>
        <w:spacing w:line="360" w:lineRule="auto"/>
        <w:ind w:firstLine="720"/>
        <w:jc w:val="both"/>
        <w:rPr>
          <w:sz w:val="28"/>
          <w:szCs w:val="28"/>
        </w:rPr>
      </w:pPr>
      <w:r w:rsidRPr="003E16BE">
        <w:rPr>
          <w:sz w:val="28"/>
          <w:szCs w:val="28"/>
        </w:rPr>
        <w:t>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9931AE" w:rsidRPr="003E16BE" w:rsidRDefault="009931AE" w:rsidP="00B5331D">
      <w:pPr>
        <w:shd w:val="clear" w:color="auto" w:fill="FFFFFF"/>
        <w:spacing w:line="360" w:lineRule="auto"/>
        <w:ind w:firstLine="720"/>
        <w:jc w:val="both"/>
        <w:rPr>
          <w:sz w:val="28"/>
          <w:szCs w:val="28"/>
        </w:rPr>
      </w:pPr>
      <w:r w:rsidRPr="003E16BE">
        <w:rPr>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w:t>
      </w:r>
      <w:r w:rsidRPr="003E16BE">
        <w:rPr>
          <w:sz w:val="28"/>
          <w:szCs w:val="28"/>
        </w:rPr>
        <w:lastRenderedPageBreak/>
        <w:t>возможность эффективно организовывать образовательный процесс с учетом индивидуальных особенностей детей.</w:t>
      </w:r>
    </w:p>
    <w:p w:rsidR="009931AE" w:rsidRPr="003E16BE" w:rsidRDefault="009931AE" w:rsidP="00B5331D">
      <w:pPr>
        <w:shd w:val="clear" w:color="auto" w:fill="FFFFFF"/>
        <w:spacing w:line="360" w:lineRule="auto"/>
        <w:rPr>
          <w:sz w:val="28"/>
          <w:szCs w:val="28"/>
        </w:rPr>
      </w:pPr>
      <w:r w:rsidRPr="003E16BE">
        <w:rPr>
          <w:sz w:val="28"/>
          <w:szCs w:val="28"/>
        </w:rPr>
        <w:t>В качестве таких центров развития в ДОУ  существуют:</w:t>
      </w:r>
    </w:p>
    <w:p w:rsidR="009931AE" w:rsidRPr="003E16BE" w:rsidRDefault="009931AE" w:rsidP="00B5331D">
      <w:pPr>
        <w:widowControl w:val="0"/>
        <w:shd w:val="clear" w:color="auto" w:fill="FFFFFF"/>
        <w:tabs>
          <w:tab w:val="left" w:pos="998"/>
        </w:tabs>
        <w:autoSpaceDE w:val="0"/>
        <w:autoSpaceDN w:val="0"/>
        <w:adjustRightInd w:val="0"/>
        <w:spacing w:line="360" w:lineRule="auto"/>
        <w:rPr>
          <w:sz w:val="28"/>
          <w:szCs w:val="28"/>
        </w:rPr>
      </w:pPr>
      <w:r w:rsidRPr="003E16BE">
        <w:rPr>
          <w:sz w:val="28"/>
          <w:szCs w:val="28"/>
        </w:rPr>
        <w:t>-уголок для сюжетно-ролевых игр;</w:t>
      </w:r>
    </w:p>
    <w:p w:rsidR="009931AE" w:rsidRPr="003E16BE" w:rsidRDefault="009931AE" w:rsidP="00B5331D">
      <w:pPr>
        <w:widowControl w:val="0"/>
        <w:shd w:val="clear" w:color="auto" w:fill="FFFFFF"/>
        <w:tabs>
          <w:tab w:val="left" w:pos="998"/>
        </w:tabs>
        <w:autoSpaceDE w:val="0"/>
        <w:autoSpaceDN w:val="0"/>
        <w:adjustRightInd w:val="0"/>
        <w:spacing w:line="360" w:lineRule="auto"/>
        <w:rPr>
          <w:sz w:val="28"/>
          <w:szCs w:val="28"/>
        </w:rPr>
      </w:pPr>
      <w:r w:rsidRPr="003E16BE">
        <w:rPr>
          <w:sz w:val="28"/>
          <w:szCs w:val="28"/>
        </w:rPr>
        <w:t>-книжный уголок;</w:t>
      </w:r>
    </w:p>
    <w:p w:rsidR="009931AE" w:rsidRPr="003E16BE" w:rsidRDefault="009931AE" w:rsidP="00B5331D">
      <w:pPr>
        <w:widowControl w:val="0"/>
        <w:shd w:val="clear" w:color="auto" w:fill="FFFFFF"/>
        <w:tabs>
          <w:tab w:val="left" w:pos="998"/>
        </w:tabs>
        <w:autoSpaceDE w:val="0"/>
        <w:autoSpaceDN w:val="0"/>
        <w:adjustRightInd w:val="0"/>
        <w:spacing w:line="360" w:lineRule="auto"/>
        <w:rPr>
          <w:sz w:val="28"/>
          <w:szCs w:val="28"/>
        </w:rPr>
      </w:pPr>
      <w:r w:rsidRPr="003E16BE">
        <w:rPr>
          <w:sz w:val="28"/>
          <w:szCs w:val="28"/>
        </w:rPr>
        <w:t>-зона для настольно-печатных игр;</w:t>
      </w:r>
    </w:p>
    <w:p w:rsidR="009931AE" w:rsidRPr="003E16BE" w:rsidRDefault="009931AE" w:rsidP="00B5331D">
      <w:pPr>
        <w:widowControl w:val="0"/>
        <w:shd w:val="clear" w:color="auto" w:fill="FFFFFF"/>
        <w:tabs>
          <w:tab w:val="left" w:pos="998"/>
        </w:tabs>
        <w:autoSpaceDE w:val="0"/>
        <w:autoSpaceDN w:val="0"/>
        <w:adjustRightInd w:val="0"/>
        <w:spacing w:line="360" w:lineRule="auto"/>
        <w:rPr>
          <w:sz w:val="28"/>
          <w:szCs w:val="28"/>
        </w:rPr>
      </w:pPr>
      <w:r w:rsidRPr="003E16BE">
        <w:rPr>
          <w:spacing w:val="-1"/>
          <w:sz w:val="28"/>
          <w:szCs w:val="28"/>
        </w:rPr>
        <w:t>-выставка (детского рисунка, детского творчества,</w:t>
      </w:r>
    </w:p>
    <w:p w:rsidR="009931AE" w:rsidRPr="003E16BE" w:rsidRDefault="009931AE" w:rsidP="00B5331D">
      <w:pPr>
        <w:widowControl w:val="0"/>
        <w:shd w:val="clear" w:color="auto" w:fill="FFFFFF"/>
        <w:tabs>
          <w:tab w:val="left" w:pos="994"/>
        </w:tabs>
        <w:autoSpaceDE w:val="0"/>
        <w:autoSpaceDN w:val="0"/>
        <w:adjustRightInd w:val="0"/>
        <w:spacing w:line="360" w:lineRule="auto"/>
        <w:rPr>
          <w:sz w:val="28"/>
          <w:szCs w:val="28"/>
        </w:rPr>
      </w:pPr>
      <w:r w:rsidRPr="003E16BE">
        <w:rPr>
          <w:sz w:val="28"/>
          <w:szCs w:val="28"/>
        </w:rPr>
        <w:t>-уголок для игр с песком;</w:t>
      </w:r>
    </w:p>
    <w:p w:rsidR="009931AE" w:rsidRPr="003E16BE" w:rsidRDefault="009931AE" w:rsidP="00B5331D">
      <w:pPr>
        <w:widowControl w:val="0"/>
        <w:shd w:val="clear" w:color="auto" w:fill="FFFFFF"/>
        <w:tabs>
          <w:tab w:val="left" w:pos="994"/>
        </w:tabs>
        <w:autoSpaceDE w:val="0"/>
        <w:autoSpaceDN w:val="0"/>
        <w:adjustRightInd w:val="0"/>
        <w:spacing w:line="360" w:lineRule="auto"/>
        <w:rPr>
          <w:sz w:val="28"/>
          <w:szCs w:val="28"/>
        </w:rPr>
      </w:pPr>
      <w:r w:rsidRPr="003E16BE">
        <w:rPr>
          <w:sz w:val="28"/>
          <w:szCs w:val="28"/>
        </w:rPr>
        <w:t xml:space="preserve">-игровой уголок (с игрушками, строительным материалом); </w:t>
      </w:r>
    </w:p>
    <w:p w:rsidR="009931AE" w:rsidRPr="003E16BE" w:rsidRDefault="009931AE" w:rsidP="00B5331D">
      <w:pPr>
        <w:widowControl w:val="0"/>
        <w:shd w:val="clear" w:color="auto" w:fill="FFFFFF"/>
        <w:tabs>
          <w:tab w:val="left" w:pos="994"/>
        </w:tabs>
        <w:autoSpaceDE w:val="0"/>
        <w:autoSpaceDN w:val="0"/>
        <w:adjustRightInd w:val="0"/>
        <w:spacing w:line="360" w:lineRule="auto"/>
        <w:rPr>
          <w:sz w:val="28"/>
          <w:szCs w:val="28"/>
        </w:rPr>
      </w:pPr>
      <w:r w:rsidRPr="003E16BE">
        <w:rPr>
          <w:sz w:val="28"/>
          <w:szCs w:val="28"/>
        </w:rPr>
        <w:t>-уголки для разнообразных видов самостоятельной деятельности детей— конструктивной, изобразительной, музыкальной и др.;</w:t>
      </w:r>
    </w:p>
    <w:p w:rsidR="00354C9A" w:rsidRDefault="00354C9A" w:rsidP="00B5331D">
      <w:pPr>
        <w:pStyle w:val="a3"/>
        <w:shd w:val="clear" w:color="auto" w:fill="FFFFFF"/>
        <w:spacing w:after="0" w:line="360" w:lineRule="auto"/>
        <w:ind w:left="0"/>
        <w:jc w:val="center"/>
        <w:rPr>
          <w:rFonts w:ascii="Times New Roman" w:hAnsi="Times New Roman" w:cs="Times New Roman"/>
          <w:b/>
          <w:bCs/>
          <w:sz w:val="28"/>
          <w:szCs w:val="28"/>
        </w:rPr>
      </w:pPr>
    </w:p>
    <w:p w:rsidR="009931AE" w:rsidRPr="003E16BE" w:rsidRDefault="009931AE" w:rsidP="00B5331D">
      <w:pPr>
        <w:pStyle w:val="a3"/>
        <w:shd w:val="clear" w:color="auto" w:fill="FFFFFF"/>
        <w:spacing w:after="0" w:line="360" w:lineRule="auto"/>
        <w:ind w:left="0"/>
        <w:jc w:val="center"/>
        <w:rPr>
          <w:rFonts w:ascii="Times New Roman" w:hAnsi="Times New Roman" w:cs="Times New Roman"/>
          <w:b/>
          <w:bCs/>
          <w:sz w:val="28"/>
          <w:szCs w:val="28"/>
        </w:rPr>
      </w:pPr>
      <w:r w:rsidRPr="003E16BE">
        <w:rPr>
          <w:rFonts w:ascii="Times New Roman" w:hAnsi="Times New Roman" w:cs="Times New Roman"/>
          <w:b/>
          <w:bCs/>
          <w:sz w:val="28"/>
          <w:szCs w:val="28"/>
        </w:rPr>
        <w:t>Интеграция образовательных областей</w:t>
      </w:r>
    </w:p>
    <w:p w:rsidR="009931AE" w:rsidRPr="003E16BE" w:rsidRDefault="009931AE" w:rsidP="00B5331D">
      <w:pPr>
        <w:spacing w:line="360" w:lineRule="auto"/>
        <w:ind w:firstLine="709"/>
        <w:jc w:val="both"/>
        <w:rPr>
          <w:sz w:val="28"/>
          <w:szCs w:val="28"/>
        </w:rPr>
      </w:pPr>
      <w:r w:rsidRPr="003E16BE">
        <w:rPr>
          <w:sz w:val="28"/>
          <w:szCs w:val="28"/>
        </w:rPr>
        <w:t>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который  направлен на создание развивающей образовательной среды, которая представляет собой систему условий социализации и индивидуализации детей,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931AE" w:rsidRPr="003E16BE" w:rsidRDefault="009931AE" w:rsidP="00B5331D">
      <w:pPr>
        <w:spacing w:line="360" w:lineRule="auto"/>
        <w:ind w:firstLine="709"/>
        <w:jc w:val="both"/>
        <w:rPr>
          <w:sz w:val="28"/>
          <w:szCs w:val="28"/>
        </w:rPr>
      </w:pPr>
      <w:r w:rsidRPr="003E16BE">
        <w:rPr>
          <w:sz w:val="28"/>
          <w:szCs w:val="28"/>
        </w:rPr>
        <w:t>Интеграция  содержания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931AE" w:rsidRPr="003E16BE" w:rsidRDefault="009931AE" w:rsidP="00B5331D">
      <w:pPr>
        <w:spacing w:line="360" w:lineRule="auto"/>
        <w:ind w:firstLine="709"/>
        <w:jc w:val="both"/>
        <w:rPr>
          <w:sz w:val="28"/>
          <w:szCs w:val="28"/>
        </w:rPr>
      </w:pPr>
      <w:r w:rsidRPr="003E16BE">
        <w:rPr>
          <w:b/>
          <w:i/>
          <w:sz w:val="28"/>
          <w:szCs w:val="28"/>
        </w:rPr>
        <w:t>в раннем возрасте</w:t>
      </w:r>
      <w:r w:rsidRPr="003E16BE">
        <w:rPr>
          <w:sz w:val="28"/>
          <w:szCs w:val="28"/>
        </w:rPr>
        <w:t xml:space="preserve"> (до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w:t>
      </w:r>
      <w:r w:rsidRPr="003E16BE">
        <w:rPr>
          <w:sz w:val="28"/>
          <w:szCs w:val="28"/>
        </w:rPr>
        <w:lastRenderedPageBreak/>
        <w:t>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931AE" w:rsidRPr="003E16BE" w:rsidRDefault="009931AE" w:rsidP="00B5331D">
      <w:pPr>
        <w:spacing w:line="360" w:lineRule="auto"/>
        <w:ind w:firstLine="709"/>
        <w:jc w:val="both"/>
        <w:rPr>
          <w:sz w:val="28"/>
          <w:szCs w:val="28"/>
        </w:rPr>
      </w:pPr>
      <w:r w:rsidRPr="003E16BE">
        <w:rPr>
          <w:b/>
          <w:i/>
          <w:sz w:val="28"/>
          <w:szCs w:val="28"/>
        </w:rPr>
        <w:t xml:space="preserve">для детей дошкольного возраста </w:t>
      </w:r>
      <w:r w:rsidRPr="003E16BE">
        <w:rPr>
          <w:sz w:val="28"/>
          <w:szCs w:val="28"/>
        </w:rPr>
        <w:t>(3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65E7F" w:rsidRDefault="00765E7F" w:rsidP="000054EA">
      <w:pPr>
        <w:pStyle w:val="a3"/>
        <w:shd w:val="clear" w:color="auto" w:fill="FFFFFF"/>
        <w:spacing w:after="0" w:line="360" w:lineRule="auto"/>
        <w:ind w:left="0"/>
        <w:rPr>
          <w:rFonts w:ascii="Times New Roman" w:hAnsi="Times New Roman" w:cs="Times New Roman"/>
          <w:b/>
          <w:bCs/>
          <w:sz w:val="28"/>
          <w:szCs w:val="28"/>
        </w:rPr>
      </w:pPr>
    </w:p>
    <w:p w:rsidR="009931AE" w:rsidRPr="003E16BE" w:rsidRDefault="009931AE" w:rsidP="00B5331D">
      <w:pPr>
        <w:pStyle w:val="a3"/>
        <w:shd w:val="clear" w:color="auto" w:fill="FFFFFF"/>
        <w:spacing w:after="0" w:line="360" w:lineRule="auto"/>
        <w:ind w:left="0"/>
        <w:jc w:val="center"/>
        <w:rPr>
          <w:rFonts w:ascii="Times New Roman" w:hAnsi="Times New Roman" w:cs="Times New Roman"/>
          <w:b/>
          <w:bCs/>
          <w:sz w:val="28"/>
          <w:szCs w:val="28"/>
        </w:rPr>
      </w:pPr>
      <w:r w:rsidRPr="003E16BE">
        <w:rPr>
          <w:rFonts w:ascii="Times New Roman" w:hAnsi="Times New Roman" w:cs="Times New Roman"/>
          <w:b/>
          <w:bCs/>
          <w:sz w:val="28"/>
          <w:szCs w:val="28"/>
        </w:rPr>
        <w:t>Формы работы с детьми</w:t>
      </w:r>
    </w:p>
    <w:p w:rsidR="00765E7F" w:rsidRDefault="009931AE" w:rsidP="00B5331D">
      <w:pPr>
        <w:shd w:val="clear" w:color="auto" w:fill="FFFFFF"/>
        <w:spacing w:line="360" w:lineRule="auto"/>
        <w:ind w:firstLine="3"/>
        <w:jc w:val="both"/>
        <w:rPr>
          <w:sz w:val="28"/>
          <w:szCs w:val="28"/>
        </w:rPr>
      </w:pPr>
      <w:r w:rsidRPr="003E16BE">
        <w:rPr>
          <w:sz w:val="28"/>
          <w:szCs w:val="28"/>
        </w:rPr>
        <w:t>В соответствие с Программой педагогический процесс осуществляется в условиях полно</w:t>
      </w:r>
      <w:r w:rsidR="00765E7F">
        <w:rPr>
          <w:sz w:val="28"/>
          <w:szCs w:val="28"/>
        </w:rPr>
        <w:t>го дня (12 часовое пребывание).</w:t>
      </w:r>
    </w:p>
    <w:p w:rsidR="009931AE" w:rsidRPr="003E16BE" w:rsidRDefault="009931AE" w:rsidP="00B5331D">
      <w:pPr>
        <w:shd w:val="clear" w:color="auto" w:fill="FFFFFF"/>
        <w:spacing w:line="360" w:lineRule="auto"/>
        <w:ind w:firstLine="3"/>
        <w:jc w:val="both"/>
        <w:rPr>
          <w:sz w:val="28"/>
          <w:szCs w:val="28"/>
        </w:rPr>
      </w:pPr>
      <w:r w:rsidRPr="003E16BE">
        <w:rPr>
          <w:sz w:val="28"/>
          <w:szCs w:val="28"/>
        </w:rPr>
        <w:t>Образовательная деятельность подразделена</w:t>
      </w:r>
      <w:r w:rsidR="00765E7F">
        <w:rPr>
          <w:sz w:val="28"/>
          <w:szCs w:val="28"/>
        </w:rPr>
        <w:t xml:space="preserve"> </w:t>
      </w:r>
      <w:r w:rsidRPr="003E16BE">
        <w:rPr>
          <w:sz w:val="28"/>
          <w:szCs w:val="28"/>
        </w:rPr>
        <w:t>на:</w:t>
      </w:r>
    </w:p>
    <w:p w:rsidR="009931AE" w:rsidRPr="003E16BE" w:rsidRDefault="009931AE" w:rsidP="00B5331D">
      <w:pPr>
        <w:widowControl w:val="0"/>
        <w:numPr>
          <w:ilvl w:val="0"/>
          <w:numId w:val="20"/>
        </w:numPr>
        <w:shd w:val="clear" w:color="auto" w:fill="FFFFFF"/>
        <w:tabs>
          <w:tab w:val="left" w:pos="864"/>
        </w:tabs>
        <w:autoSpaceDE w:val="0"/>
        <w:autoSpaceDN w:val="0"/>
        <w:adjustRightInd w:val="0"/>
        <w:spacing w:line="360" w:lineRule="auto"/>
        <w:ind w:firstLine="709"/>
        <w:jc w:val="both"/>
        <w:rPr>
          <w:sz w:val="28"/>
          <w:szCs w:val="28"/>
        </w:rPr>
      </w:pPr>
      <w:r w:rsidRPr="003E16BE">
        <w:rPr>
          <w:sz w:val="28"/>
          <w:szCs w:val="28"/>
        </w:rPr>
        <w:t>образовательную деятельность, осуществляемую в процессе организации различных видов детской деятельности (далее по тексту — «организованная образовательная деятельность»);</w:t>
      </w:r>
    </w:p>
    <w:p w:rsidR="009931AE" w:rsidRPr="003E16BE" w:rsidRDefault="009931AE" w:rsidP="00B5331D">
      <w:pPr>
        <w:widowControl w:val="0"/>
        <w:numPr>
          <w:ilvl w:val="0"/>
          <w:numId w:val="20"/>
        </w:numPr>
        <w:shd w:val="clear" w:color="auto" w:fill="FFFFFF"/>
        <w:tabs>
          <w:tab w:val="left" w:pos="864"/>
        </w:tabs>
        <w:autoSpaceDE w:val="0"/>
        <w:autoSpaceDN w:val="0"/>
        <w:adjustRightInd w:val="0"/>
        <w:spacing w:line="360" w:lineRule="auto"/>
        <w:ind w:firstLine="3"/>
        <w:rPr>
          <w:sz w:val="28"/>
          <w:szCs w:val="28"/>
        </w:rPr>
      </w:pPr>
      <w:r w:rsidRPr="003E16BE">
        <w:rPr>
          <w:sz w:val="28"/>
          <w:szCs w:val="28"/>
        </w:rPr>
        <w:t>самостоятельную деятельность детей;</w:t>
      </w:r>
    </w:p>
    <w:p w:rsidR="009931AE" w:rsidRPr="003E16BE" w:rsidRDefault="009931AE" w:rsidP="00B5331D">
      <w:pPr>
        <w:widowControl w:val="0"/>
        <w:numPr>
          <w:ilvl w:val="0"/>
          <w:numId w:val="20"/>
        </w:numPr>
        <w:shd w:val="clear" w:color="auto" w:fill="FFFFFF"/>
        <w:tabs>
          <w:tab w:val="left" w:pos="864"/>
        </w:tabs>
        <w:autoSpaceDE w:val="0"/>
        <w:autoSpaceDN w:val="0"/>
        <w:adjustRightInd w:val="0"/>
        <w:spacing w:line="360" w:lineRule="auto"/>
        <w:ind w:firstLine="709"/>
        <w:jc w:val="both"/>
        <w:rPr>
          <w:sz w:val="28"/>
          <w:szCs w:val="28"/>
        </w:rPr>
      </w:pPr>
      <w:r w:rsidRPr="003E16BE">
        <w:rPr>
          <w:sz w:val="28"/>
          <w:szCs w:val="28"/>
        </w:rPr>
        <w:t>взаимодействие с семьями детей по реализации основной общеобразовательной программы дошкольного образования.</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w:t>
      </w:r>
      <w:r w:rsidRPr="003E16BE">
        <w:rPr>
          <w:sz w:val="28"/>
          <w:szCs w:val="28"/>
        </w:rPr>
        <w:lastRenderedPageBreak/>
        <w:t>оснащенности дошкольного учреждения на данном этапе, этнокультурных особенностей донского региона, от опыта и творческого подхода педагога.</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В старшем дошкольном возрасте (старшая и подготовительная к школе группы) выделяется время для занятий учебно-тренирующего характера.</w:t>
      </w:r>
    </w:p>
    <w:p w:rsidR="009931AE" w:rsidRPr="003E16BE" w:rsidRDefault="009931AE" w:rsidP="00B5331D">
      <w:pPr>
        <w:shd w:val="clear" w:color="auto" w:fill="FFFFFF"/>
        <w:spacing w:line="360" w:lineRule="auto"/>
        <w:ind w:hanging="1"/>
        <w:rPr>
          <w:sz w:val="28"/>
          <w:szCs w:val="28"/>
        </w:rPr>
      </w:pPr>
      <w:r w:rsidRPr="003E16BE">
        <w:rPr>
          <w:sz w:val="28"/>
          <w:szCs w:val="28"/>
        </w:rPr>
        <w:t>В практике используются разнообразные формы работы с детьми.</w:t>
      </w:r>
    </w:p>
    <w:p w:rsidR="009931AE" w:rsidRPr="003E16BE" w:rsidRDefault="009931AE" w:rsidP="00B5331D">
      <w:pPr>
        <w:shd w:val="clear" w:color="auto" w:fill="FFFFFF"/>
        <w:spacing w:line="360" w:lineRule="auto"/>
        <w:ind w:firstLine="709"/>
        <w:rPr>
          <w:bCs/>
          <w:i/>
          <w:sz w:val="28"/>
          <w:szCs w:val="28"/>
          <w:u w:val="single"/>
        </w:rPr>
      </w:pPr>
      <w:r w:rsidRPr="003E16BE">
        <w:rPr>
          <w:bCs/>
          <w:i/>
          <w:sz w:val="28"/>
          <w:szCs w:val="28"/>
          <w:u w:val="single"/>
        </w:rPr>
        <w:t>Организованная образовательная деятельность:</w:t>
      </w:r>
    </w:p>
    <w:p w:rsidR="009931AE" w:rsidRPr="003E16BE" w:rsidRDefault="009931AE" w:rsidP="00B5331D">
      <w:pPr>
        <w:pStyle w:val="a6"/>
        <w:numPr>
          <w:ilvl w:val="0"/>
          <w:numId w:val="22"/>
        </w:numPr>
        <w:shd w:val="clear" w:color="auto" w:fill="FFFFFF"/>
        <w:spacing w:after="0" w:line="360" w:lineRule="auto"/>
        <w:ind w:left="0" w:firstLine="0"/>
        <w:rPr>
          <w:rFonts w:ascii="Times New Roman" w:hAnsi="Times New Roman" w:cs="Times New Roman"/>
          <w:bCs/>
          <w:i/>
          <w:sz w:val="28"/>
          <w:szCs w:val="28"/>
          <w:u w:val="single"/>
        </w:rPr>
      </w:pPr>
      <w:r w:rsidRPr="003E16BE">
        <w:rPr>
          <w:rFonts w:ascii="Times New Roman" w:hAnsi="Times New Roman" w:cs="Times New Roman"/>
          <w:bCs/>
          <w:sz w:val="28"/>
          <w:szCs w:val="28"/>
        </w:rPr>
        <w:t>непосредственно-образовательная деятельность</w:t>
      </w:r>
    </w:p>
    <w:p w:rsidR="009931AE" w:rsidRPr="003E16BE" w:rsidRDefault="009931AE" w:rsidP="00B5331D">
      <w:pPr>
        <w:shd w:val="clear" w:color="auto" w:fill="FFFFFF"/>
        <w:tabs>
          <w:tab w:val="left" w:pos="864"/>
        </w:tabs>
        <w:spacing w:line="360" w:lineRule="auto"/>
        <w:ind w:firstLine="709"/>
        <w:jc w:val="both"/>
        <w:rPr>
          <w:sz w:val="28"/>
          <w:szCs w:val="28"/>
        </w:rPr>
      </w:pPr>
      <w:r w:rsidRPr="003E16BE">
        <w:rPr>
          <w:sz w:val="28"/>
          <w:szCs w:val="28"/>
        </w:rPr>
        <w:t xml:space="preserve">• </w:t>
      </w:r>
      <w:r w:rsidRPr="003E16BE">
        <w:rPr>
          <w:bCs/>
          <w:sz w:val="28"/>
          <w:szCs w:val="28"/>
        </w:rPr>
        <w:t xml:space="preserve">игры </w:t>
      </w:r>
      <w:r w:rsidRPr="003E16BE">
        <w:rPr>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9931AE" w:rsidRPr="003E16BE" w:rsidRDefault="009931AE" w:rsidP="00B5331D">
      <w:pPr>
        <w:widowControl w:val="0"/>
        <w:numPr>
          <w:ilvl w:val="0"/>
          <w:numId w:val="20"/>
        </w:numPr>
        <w:shd w:val="clear" w:color="auto" w:fill="FFFFFF"/>
        <w:tabs>
          <w:tab w:val="left" w:pos="864"/>
        </w:tabs>
        <w:autoSpaceDE w:val="0"/>
        <w:autoSpaceDN w:val="0"/>
        <w:adjustRightInd w:val="0"/>
        <w:spacing w:line="360" w:lineRule="auto"/>
        <w:ind w:firstLine="3"/>
        <w:rPr>
          <w:sz w:val="28"/>
          <w:szCs w:val="28"/>
        </w:rPr>
      </w:pPr>
      <w:r w:rsidRPr="003E16BE">
        <w:rPr>
          <w:bCs/>
          <w:sz w:val="28"/>
          <w:szCs w:val="28"/>
        </w:rPr>
        <w:t xml:space="preserve">просмотр и обсуждение </w:t>
      </w:r>
      <w:r w:rsidRPr="003E16BE">
        <w:rPr>
          <w:sz w:val="28"/>
          <w:szCs w:val="28"/>
        </w:rPr>
        <w:t>мультфильмов, видеофильмов, телепередач;</w:t>
      </w:r>
    </w:p>
    <w:p w:rsidR="009931AE" w:rsidRPr="003E16BE" w:rsidRDefault="009931AE" w:rsidP="00B5331D">
      <w:pPr>
        <w:widowControl w:val="0"/>
        <w:numPr>
          <w:ilvl w:val="0"/>
          <w:numId w:val="20"/>
        </w:numPr>
        <w:shd w:val="clear" w:color="auto" w:fill="FFFFFF"/>
        <w:tabs>
          <w:tab w:val="left" w:pos="864"/>
        </w:tabs>
        <w:autoSpaceDE w:val="0"/>
        <w:autoSpaceDN w:val="0"/>
        <w:adjustRightInd w:val="0"/>
        <w:spacing w:line="360" w:lineRule="auto"/>
        <w:ind w:firstLine="709"/>
        <w:jc w:val="both"/>
        <w:rPr>
          <w:sz w:val="28"/>
          <w:szCs w:val="28"/>
        </w:rPr>
      </w:pPr>
      <w:r w:rsidRPr="003E16BE">
        <w:rPr>
          <w:bCs/>
          <w:sz w:val="28"/>
          <w:szCs w:val="28"/>
        </w:rPr>
        <w:t xml:space="preserve">чтение и обсуждение </w:t>
      </w:r>
      <w:r w:rsidRPr="003E16BE">
        <w:rPr>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 xml:space="preserve">• </w:t>
      </w:r>
      <w:r w:rsidRPr="003E16BE">
        <w:rPr>
          <w:bCs/>
          <w:sz w:val="28"/>
          <w:szCs w:val="28"/>
        </w:rPr>
        <w:t xml:space="preserve">создание ситуаций </w:t>
      </w:r>
      <w:r w:rsidRPr="003E16BE">
        <w:rPr>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9931AE" w:rsidRPr="003E16BE" w:rsidRDefault="009931AE" w:rsidP="00B5331D">
      <w:pPr>
        <w:shd w:val="clear" w:color="auto" w:fill="FFFFFF"/>
        <w:spacing w:line="360" w:lineRule="auto"/>
        <w:ind w:firstLine="3"/>
        <w:rPr>
          <w:sz w:val="28"/>
          <w:szCs w:val="28"/>
        </w:rPr>
      </w:pPr>
      <w:r w:rsidRPr="003E16BE">
        <w:rPr>
          <w:sz w:val="28"/>
          <w:szCs w:val="28"/>
        </w:rPr>
        <w:t xml:space="preserve">• </w:t>
      </w:r>
      <w:r w:rsidRPr="003E16BE">
        <w:rPr>
          <w:bCs/>
          <w:sz w:val="28"/>
          <w:szCs w:val="28"/>
        </w:rPr>
        <w:t xml:space="preserve">наблюдения </w:t>
      </w:r>
      <w:r w:rsidRPr="003E16BE">
        <w:rPr>
          <w:sz w:val="28"/>
          <w:szCs w:val="28"/>
        </w:rPr>
        <w:t>за трудом взрослых, за природой, на прогулке; сезонные наблюдения;</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 xml:space="preserve">• </w:t>
      </w:r>
      <w:r w:rsidRPr="003E16BE">
        <w:rPr>
          <w:bCs/>
          <w:sz w:val="28"/>
          <w:szCs w:val="28"/>
        </w:rPr>
        <w:t xml:space="preserve">изготовление </w:t>
      </w:r>
      <w:r w:rsidRPr="003E16BE">
        <w:rPr>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 xml:space="preserve">• </w:t>
      </w:r>
      <w:r w:rsidRPr="003E16BE">
        <w:rPr>
          <w:bCs/>
          <w:sz w:val="28"/>
          <w:szCs w:val="28"/>
        </w:rPr>
        <w:t xml:space="preserve">проектная деятельность, </w:t>
      </w:r>
      <w:r w:rsidRPr="003E16BE">
        <w:rPr>
          <w:sz w:val="28"/>
          <w:szCs w:val="28"/>
        </w:rPr>
        <w:t>познавательно-исследовательская деятельность, экспериментирование, конструирование;</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lastRenderedPageBreak/>
        <w:t xml:space="preserve">• </w:t>
      </w:r>
      <w:r w:rsidRPr="003E16BE">
        <w:rPr>
          <w:bCs/>
          <w:sz w:val="28"/>
          <w:szCs w:val="28"/>
        </w:rPr>
        <w:t xml:space="preserve">оформление выставок </w:t>
      </w:r>
      <w:r w:rsidRPr="003E16BE">
        <w:rPr>
          <w:sz w:val="28"/>
          <w:szCs w:val="28"/>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9931AE" w:rsidRPr="003E16BE" w:rsidRDefault="009931AE" w:rsidP="00B5331D">
      <w:pPr>
        <w:shd w:val="clear" w:color="auto" w:fill="FFFFFF"/>
        <w:spacing w:line="360" w:lineRule="auto"/>
        <w:ind w:firstLine="3"/>
        <w:rPr>
          <w:sz w:val="28"/>
          <w:szCs w:val="28"/>
        </w:rPr>
      </w:pPr>
      <w:r w:rsidRPr="003E16BE">
        <w:rPr>
          <w:sz w:val="28"/>
          <w:szCs w:val="28"/>
        </w:rPr>
        <w:t xml:space="preserve">• </w:t>
      </w:r>
      <w:r w:rsidRPr="003E16BE">
        <w:rPr>
          <w:bCs/>
          <w:sz w:val="28"/>
          <w:szCs w:val="28"/>
        </w:rPr>
        <w:t xml:space="preserve">викторины, </w:t>
      </w:r>
      <w:r w:rsidRPr="003E16BE">
        <w:rPr>
          <w:sz w:val="28"/>
          <w:szCs w:val="28"/>
        </w:rPr>
        <w:t>сочинение загадок;</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 xml:space="preserve">• </w:t>
      </w:r>
      <w:proofErr w:type="spellStart"/>
      <w:r w:rsidRPr="003E16BE">
        <w:rPr>
          <w:bCs/>
          <w:sz w:val="28"/>
          <w:szCs w:val="28"/>
        </w:rPr>
        <w:t>инсценирование</w:t>
      </w:r>
      <w:proofErr w:type="spellEnd"/>
      <w:r w:rsidRPr="003E16BE">
        <w:rPr>
          <w:bCs/>
          <w:sz w:val="28"/>
          <w:szCs w:val="28"/>
        </w:rPr>
        <w:t xml:space="preserve"> и драматизация </w:t>
      </w:r>
      <w:r w:rsidRPr="003E16BE">
        <w:rPr>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 xml:space="preserve">• </w:t>
      </w:r>
      <w:r w:rsidRPr="003E16BE">
        <w:rPr>
          <w:bCs/>
          <w:sz w:val="28"/>
          <w:szCs w:val="28"/>
        </w:rPr>
        <w:t xml:space="preserve">рассматривание и обсуждение </w:t>
      </w:r>
      <w:r w:rsidRPr="003E16BE">
        <w:rPr>
          <w:sz w:val="28"/>
          <w:szCs w:val="28"/>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 xml:space="preserve">• </w:t>
      </w:r>
      <w:r w:rsidRPr="003E16BE">
        <w:rPr>
          <w:bCs/>
          <w:sz w:val="28"/>
          <w:szCs w:val="28"/>
        </w:rPr>
        <w:t xml:space="preserve">продуктивная деятельность </w:t>
      </w:r>
      <w:r w:rsidRPr="003E16BE">
        <w:rPr>
          <w:sz w:val="28"/>
          <w:szCs w:val="28"/>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3E16BE">
        <w:rPr>
          <w:sz w:val="28"/>
          <w:szCs w:val="28"/>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 xml:space="preserve">• </w:t>
      </w:r>
      <w:r w:rsidRPr="003E16BE">
        <w:rPr>
          <w:bCs/>
          <w:sz w:val="28"/>
          <w:szCs w:val="28"/>
        </w:rPr>
        <w:t xml:space="preserve">слушание и обсуждение </w:t>
      </w:r>
      <w:r w:rsidRPr="003E16BE">
        <w:rPr>
          <w:sz w:val="28"/>
          <w:szCs w:val="28"/>
        </w:rPr>
        <w:t>народной, классической, детской музыки, дидактические игры, связанные с восприятием музыки;</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 xml:space="preserve">• </w:t>
      </w:r>
      <w:r w:rsidRPr="003E16BE">
        <w:rPr>
          <w:bCs/>
          <w:sz w:val="28"/>
          <w:szCs w:val="28"/>
        </w:rPr>
        <w:t>подыгрывание</w:t>
      </w:r>
      <w:r w:rsidR="000054EA">
        <w:rPr>
          <w:bCs/>
          <w:sz w:val="28"/>
          <w:szCs w:val="28"/>
        </w:rPr>
        <w:t xml:space="preserve"> </w:t>
      </w:r>
      <w:r w:rsidRPr="003E16BE">
        <w:rPr>
          <w:sz w:val="28"/>
          <w:szCs w:val="28"/>
        </w:rPr>
        <w:t>на музыкальных инструментах, оркестр детских музыкальных инструментов;</w:t>
      </w:r>
    </w:p>
    <w:p w:rsidR="009931AE" w:rsidRPr="003E16BE" w:rsidRDefault="009931AE" w:rsidP="00B5331D">
      <w:pPr>
        <w:shd w:val="clear" w:color="auto" w:fill="FFFFFF"/>
        <w:spacing w:line="360" w:lineRule="auto"/>
        <w:ind w:firstLine="709"/>
        <w:jc w:val="both"/>
        <w:rPr>
          <w:sz w:val="28"/>
          <w:szCs w:val="28"/>
        </w:rPr>
      </w:pPr>
      <w:r w:rsidRPr="003E16BE">
        <w:rPr>
          <w:sz w:val="28"/>
          <w:szCs w:val="28"/>
        </w:rPr>
        <w:t xml:space="preserve">• </w:t>
      </w:r>
      <w:r w:rsidRPr="003E16BE">
        <w:rPr>
          <w:bCs/>
          <w:sz w:val="28"/>
          <w:szCs w:val="28"/>
        </w:rPr>
        <w:t xml:space="preserve">пение, </w:t>
      </w:r>
      <w:r w:rsidRPr="003E16BE">
        <w:rPr>
          <w:sz w:val="28"/>
          <w:szCs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9931AE" w:rsidRPr="003E16BE" w:rsidRDefault="009931AE" w:rsidP="00B5331D">
      <w:pPr>
        <w:shd w:val="clear" w:color="auto" w:fill="FFFFFF"/>
        <w:spacing w:line="360" w:lineRule="auto"/>
        <w:ind w:firstLine="709"/>
        <w:rPr>
          <w:sz w:val="28"/>
          <w:szCs w:val="28"/>
        </w:rPr>
      </w:pPr>
      <w:r w:rsidRPr="003E16BE">
        <w:rPr>
          <w:sz w:val="28"/>
          <w:szCs w:val="28"/>
        </w:rPr>
        <w:t xml:space="preserve">• </w:t>
      </w:r>
      <w:r w:rsidRPr="003E16BE">
        <w:rPr>
          <w:bCs/>
          <w:sz w:val="28"/>
          <w:szCs w:val="28"/>
        </w:rPr>
        <w:t xml:space="preserve">танцы, </w:t>
      </w:r>
      <w:r w:rsidRPr="003E16BE">
        <w:rPr>
          <w:sz w:val="28"/>
          <w:szCs w:val="28"/>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9906E2" w:rsidRDefault="009931AE" w:rsidP="00B05AA4">
      <w:pPr>
        <w:shd w:val="clear" w:color="auto" w:fill="FFFFFF"/>
        <w:spacing w:line="360" w:lineRule="auto"/>
        <w:ind w:firstLine="709"/>
        <w:jc w:val="both"/>
        <w:rPr>
          <w:sz w:val="28"/>
          <w:szCs w:val="28"/>
        </w:rPr>
      </w:pPr>
      <w:r w:rsidRPr="003E16BE">
        <w:rPr>
          <w:bCs/>
          <w:sz w:val="28"/>
          <w:szCs w:val="28"/>
        </w:rPr>
        <w:lastRenderedPageBreak/>
        <w:t xml:space="preserve">• физкультурные занятия </w:t>
      </w:r>
      <w:r w:rsidRPr="003E16BE">
        <w:rPr>
          <w:sz w:val="28"/>
          <w:szCs w:val="28"/>
        </w:rPr>
        <w:t xml:space="preserve">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w:t>
      </w:r>
      <w:proofErr w:type="spellStart"/>
      <w:r w:rsidRPr="003E16BE">
        <w:rPr>
          <w:sz w:val="28"/>
          <w:szCs w:val="28"/>
        </w:rPr>
        <w:t>тeмы</w:t>
      </w:r>
      <w:proofErr w:type="spellEnd"/>
      <w:r w:rsidRPr="003E16BE">
        <w:rPr>
          <w:sz w:val="28"/>
          <w:szCs w:val="28"/>
        </w:rPr>
        <w:t xml:space="preserve"> прочитанных сказок, потешек; ритмическая гимнастика, игры и упражнения под музыку, игровы</w:t>
      </w:r>
      <w:r w:rsidR="00B05AA4">
        <w:rPr>
          <w:sz w:val="28"/>
          <w:szCs w:val="28"/>
        </w:rPr>
        <w:t>е беседы с элементами движений.</w:t>
      </w:r>
    </w:p>
    <w:p w:rsidR="00494682" w:rsidRPr="00B05AA4" w:rsidRDefault="00494682" w:rsidP="00B05AA4">
      <w:pPr>
        <w:shd w:val="clear" w:color="auto" w:fill="FFFFFF"/>
        <w:spacing w:line="360" w:lineRule="auto"/>
        <w:ind w:firstLine="709"/>
        <w:jc w:val="both"/>
        <w:rPr>
          <w:sz w:val="28"/>
          <w:szCs w:val="28"/>
        </w:rPr>
      </w:pPr>
    </w:p>
    <w:p w:rsidR="00510645" w:rsidRPr="009906E2" w:rsidRDefault="009906E2" w:rsidP="00B5331D">
      <w:pPr>
        <w:pStyle w:val="a3"/>
        <w:shd w:val="clear" w:color="auto" w:fill="FFFFFF"/>
        <w:spacing w:after="0" w:line="360" w:lineRule="auto"/>
        <w:ind w:left="0"/>
        <w:jc w:val="center"/>
        <w:rPr>
          <w:rFonts w:ascii="Times New Roman" w:hAnsi="Times New Roman" w:cs="Times New Roman"/>
          <w:b/>
          <w:i/>
          <w:sz w:val="28"/>
          <w:szCs w:val="28"/>
        </w:rPr>
      </w:pPr>
      <w:r w:rsidRPr="009906E2">
        <w:rPr>
          <w:rFonts w:ascii="Times New Roman" w:hAnsi="Times New Roman" w:cs="Times New Roman"/>
          <w:b/>
          <w:i/>
          <w:sz w:val="28"/>
          <w:szCs w:val="28"/>
        </w:rPr>
        <w:t>3.</w:t>
      </w:r>
      <w:r>
        <w:rPr>
          <w:rFonts w:ascii="Times New Roman" w:hAnsi="Times New Roman" w:cs="Times New Roman"/>
          <w:b/>
          <w:i/>
          <w:sz w:val="28"/>
          <w:szCs w:val="28"/>
        </w:rPr>
        <w:t>4</w:t>
      </w:r>
      <w:r w:rsidRPr="009906E2">
        <w:rPr>
          <w:rFonts w:ascii="Times New Roman" w:hAnsi="Times New Roman" w:cs="Times New Roman"/>
          <w:b/>
          <w:i/>
          <w:sz w:val="28"/>
          <w:szCs w:val="28"/>
        </w:rPr>
        <w:t>.</w:t>
      </w:r>
      <w:r w:rsidR="00510645" w:rsidRPr="009906E2">
        <w:rPr>
          <w:rFonts w:ascii="Times New Roman" w:hAnsi="Times New Roman" w:cs="Times New Roman"/>
          <w:b/>
          <w:i/>
          <w:sz w:val="28"/>
          <w:szCs w:val="28"/>
        </w:rPr>
        <w:t>Список методических пособий к Программе</w:t>
      </w:r>
    </w:p>
    <w:p w:rsidR="00510645" w:rsidRPr="003E16BE" w:rsidRDefault="00510645" w:rsidP="00B5331D">
      <w:pPr>
        <w:shd w:val="clear" w:color="auto" w:fill="FFFFFF"/>
        <w:spacing w:line="360" w:lineRule="auto"/>
        <w:ind w:firstLine="706"/>
        <w:jc w:val="both"/>
        <w:rPr>
          <w:sz w:val="28"/>
          <w:szCs w:val="28"/>
        </w:rPr>
      </w:pPr>
      <w:r w:rsidRPr="003E16BE">
        <w:rPr>
          <w:sz w:val="28"/>
          <w:szCs w:val="28"/>
        </w:rPr>
        <w:t>К программе «От рождения до школы» издан методический комплект необходимых пособий.</w:t>
      </w:r>
    </w:p>
    <w:p w:rsidR="00510645" w:rsidRPr="003E16BE" w:rsidRDefault="00510645" w:rsidP="00B5331D">
      <w:pPr>
        <w:shd w:val="clear" w:color="auto" w:fill="FFFFFF"/>
        <w:spacing w:line="360" w:lineRule="auto"/>
        <w:ind w:firstLine="706"/>
        <w:jc w:val="both"/>
        <w:rPr>
          <w:sz w:val="28"/>
          <w:szCs w:val="28"/>
        </w:rPr>
      </w:pPr>
      <w:r w:rsidRPr="003E16BE">
        <w:rPr>
          <w:sz w:val="28"/>
          <w:szCs w:val="28"/>
        </w:rPr>
        <w:t>Наряду с пособиями, написанными специально к программе «От рождения до школы», могут быть использованы пособия из приведенного ниже списка.</w:t>
      </w:r>
    </w:p>
    <w:p w:rsidR="00510645" w:rsidRPr="003E16BE" w:rsidRDefault="00510645" w:rsidP="00B5331D">
      <w:pPr>
        <w:shd w:val="clear" w:color="auto" w:fill="FFFFFF"/>
        <w:spacing w:line="360" w:lineRule="auto"/>
        <w:rPr>
          <w:sz w:val="28"/>
          <w:szCs w:val="28"/>
        </w:rPr>
      </w:pPr>
      <w:r w:rsidRPr="003E16BE">
        <w:rPr>
          <w:b/>
          <w:bCs/>
          <w:sz w:val="28"/>
          <w:szCs w:val="28"/>
        </w:rPr>
        <w:t>Развитие детей раннего возраста</w:t>
      </w:r>
    </w:p>
    <w:p w:rsidR="00510645" w:rsidRPr="003E16BE" w:rsidRDefault="00510645" w:rsidP="00B5331D">
      <w:pPr>
        <w:shd w:val="clear" w:color="auto" w:fill="FFFFFF"/>
        <w:spacing w:line="360" w:lineRule="auto"/>
        <w:rPr>
          <w:sz w:val="28"/>
          <w:szCs w:val="28"/>
        </w:rPr>
      </w:pPr>
      <w:r w:rsidRPr="003E16BE">
        <w:rPr>
          <w:sz w:val="28"/>
          <w:szCs w:val="28"/>
        </w:rPr>
        <w:t>Методические пособия</w:t>
      </w:r>
    </w:p>
    <w:p w:rsidR="00510645" w:rsidRPr="003E16BE" w:rsidRDefault="00510645" w:rsidP="00B5331D">
      <w:pPr>
        <w:shd w:val="clear" w:color="auto" w:fill="FFFFFF"/>
        <w:spacing w:line="360" w:lineRule="auto"/>
        <w:rPr>
          <w:sz w:val="28"/>
          <w:szCs w:val="28"/>
        </w:rPr>
      </w:pPr>
      <w:r w:rsidRPr="003E16BE">
        <w:rPr>
          <w:sz w:val="28"/>
          <w:szCs w:val="28"/>
        </w:rPr>
        <w:t>Лямина Г. М. Развитие речи детей раннего возраста. — М., 2005.</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Теплюк</w:t>
      </w:r>
      <w:proofErr w:type="spellEnd"/>
      <w:r w:rsidRPr="003E16BE">
        <w:rPr>
          <w:sz w:val="28"/>
          <w:szCs w:val="28"/>
        </w:rPr>
        <w:t xml:space="preserve"> С. Н., Лямина Г. М., Зацепина М. Б. Дети раннего возраста в детском саду. — М.: Мозаика-Синтез, 2005-2010.</w:t>
      </w:r>
    </w:p>
    <w:p w:rsidR="00510645" w:rsidRPr="003E16BE" w:rsidRDefault="00510645" w:rsidP="00B5331D">
      <w:pPr>
        <w:shd w:val="clear" w:color="auto" w:fill="FFFFFF"/>
        <w:spacing w:line="360" w:lineRule="auto"/>
        <w:rPr>
          <w:sz w:val="28"/>
          <w:szCs w:val="28"/>
        </w:rPr>
      </w:pPr>
      <w:proofErr w:type="spellStart"/>
      <w:r w:rsidRPr="003E16BE">
        <w:rPr>
          <w:sz w:val="28"/>
          <w:szCs w:val="28"/>
        </w:rPr>
        <w:t>Теплюк</w:t>
      </w:r>
      <w:proofErr w:type="spellEnd"/>
      <w:r w:rsidRPr="003E16BE">
        <w:rPr>
          <w:sz w:val="28"/>
          <w:szCs w:val="28"/>
        </w:rPr>
        <w:t xml:space="preserve"> С. Н. Занятия на прогулке с малышами.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Наглядно-дидактические пособия</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Разенкова</w:t>
      </w:r>
      <w:proofErr w:type="spellEnd"/>
      <w:r w:rsidRPr="003E16BE">
        <w:rPr>
          <w:sz w:val="28"/>
          <w:szCs w:val="28"/>
        </w:rPr>
        <w:t xml:space="preserve"> Ю. А., </w:t>
      </w:r>
      <w:proofErr w:type="spellStart"/>
      <w:r w:rsidRPr="003E16BE">
        <w:rPr>
          <w:sz w:val="28"/>
          <w:szCs w:val="28"/>
        </w:rPr>
        <w:t>Теплюк</w:t>
      </w:r>
      <w:proofErr w:type="spellEnd"/>
      <w:r w:rsidRPr="003E16BE">
        <w:rPr>
          <w:sz w:val="28"/>
          <w:szCs w:val="28"/>
        </w:rPr>
        <w:t xml:space="preserve"> С. Н., </w:t>
      </w:r>
      <w:proofErr w:type="spellStart"/>
      <w:r w:rsidRPr="003E16BE">
        <w:rPr>
          <w:sz w:val="28"/>
          <w:szCs w:val="28"/>
        </w:rPr>
        <w:t>Быродова</w:t>
      </w:r>
      <w:proofErr w:type="spellEnd"/>
      <w:r w:rsidRPr="003E16BE">
        <w:rPr>
          <w:sz w:val="28"/>
          <w:szCs w:val="28"/>
        </w:rPr>
        <w:t xml:space="preserve"> И. А. Иллюстрированный материал для развития речи детей раннего возраста (10 месяцев— 1 год 6 месяцев). - М., 2005.</w:t>
      </w:r>
    </w:p>
    <w:p w:rsidR="00510645" w:rsidRPr="003E16BE" w:rsidRDefault="00510645" w:rsidP="00B5331D">
      <w:pPr>
        <w:shd w:val="clear" w:color="auto" w:fill="FFFFFF"/>
        <w:spacing w:line="360" w:lineRule="auto"/>
        <w:rPr>
          <w:sz w:val="28"/>
          <w:szCs w:val="28"/>
        </w:rPr>
      </w:pPr>
      <w:r w:rsidRPr="0060194C">
        <w:rPr>
          <w:b/>
          <w:bCs/>
          <w:sz w:val="28"/>
          <w:szCs w:val="28"/>
        </w:rPr>
        <w:t>Психолог в детском саду</w:t>
      </w:r>
    </w:p>
    <w:p w:rsidR="00510645" w:rsidRPr="003E16BE" w:rsidRDefault="00510645" w:rsidP="00B5331D">
      <w:pPr>
        <w:shd w:val="clear" w:color="auto" w:fill="FFFFFF"/>
        <w:spacing w:line="360" w:lineRule="auto"/>
        <w:rPr>
          <w:sz w:val="28"/>
          <w:szCs w:val="28"/>
        </w:rPr>
      </w:pPr>
      <w:r w:rsidRPr="003E16BE">
        <w:rPr>
          <w:sz w:val="28"/>
          <w:szCs w:val="28"/>
        </w:rPr>
        <w:t>Методические пособия</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Веракса</w:t>
      </w:r>
      <w:proofErr w:type="spellEnd"/>
      <w:r w:rsidRPr="003E16BE">
        <w:rPr>
          <w:sz w:val="28"/>
          <w:szCs w:val="28"/>
        </w:rPr>
        <w:t xml:space="preserve"> А. Н. Индивидуальная психологическая диагностика ребенка 5-7 лет. - М.: Мозаика-Синтез, 2008-2010.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lastRenderedPageBreak/>
        <w:t>Веракса</w:t>
      </w:r>
      <w:proofErr w:type="spellEnd"/>
      <w:r w:rsidRPr="003E16BE">
        <w:rPr>
          <w:sz w:val="28"/>
          <w:szCs w:val="28"/>
        </w:rPr>
        <w:t xml:space="preserve"> Н. Е., </w:t>
      </w:r>
      <w:proofErr w:type="spellStart"/>
      <w:r w:rsidRPr="003E16BE">
        <w:rPr>
          <w:sz w:val="28"/>
          <w:szCs w:val="28"/>
        </w:rPr>
        <w:t>Веракса</w:t>
      </w:r>
      <w:proofErr w:type="spellEnd"/>
      <w:r w:rsidRPr="003E16BE">
        <w:rPr>
          <w:sz w:val="28"/>
          <w:szCs w:val="28"/>
        </w:rPr>
        <w:t xml:space="preserve"> А</w:t>
      </w:r>
      <w:r w:rsidRPr="003E16BE">
        <w:rPr>
          <w:b/>
          <w:bCs/>
          <w:sz w:val="28"/>
          <w:szCs w:val="28"/>
        </w:rPr>
        <w:t>.</w:t>
      </w:r>
      <w:r w:rsidRPr="003E16BE">
        <w:rPr>
          <w:sz w:val="28"/>
          <w:szCs w:val="28"/>
        </w:rPr>
        <w:t>Н. Развитие ребенка в дошкольном детстве.- М.: Мозаика-Синтез, 2006-2010.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Веракса</w:t>
      </w:r>
      <w:proofErr w:type="spellEnd"/>
      <w:r w:rsidRPr="003E16BE">
        <w:rPr>
          <w:sz w:val="28"/>
          <w:szCs w:val="28"/>
        </w:rPr>
        <w:t xml:space="preserve"> Н. Е., </w:t>
      </w:r>
      <w:proofErr w:type="spellStart"/>
      <w:r w:rsidRPr="003E16BE">
        <w:rPr>
          <w:sz w:val="28"/>
          <w:szCs w:val="28"/>
        </w:rPr>
        <w:t>Веракса</w:t>
      </w:r>
      <w:proofErr w:type="spellEnd"/>
      <w:r w:rsidRPr="003E16BE">
        <w:rPr>
          <w:sz w:val="28"/>
          <w:szCs w:val="28"/>
        </w:rPr>
        <w:t xml:space="preserve"> А. Н. Зарубежные психологи о развитии ребенка-дошкольника,— М.: Мозаика-Синтез, 2006-2010.</w:t>
      </w:r>
    </w:p>
    <w:p w:rsidR="00510645" w:rsidRPr="003E16BE" w:rsidRDefault="00510645" w:rsidP="00B5331D">
      <w:pPr>
        <w:shd w:val="clear" w:color="auto" w:fill="FFFFFF"/>
        <w:spacing w:line="360" w:lineRule="auto"/>
        <w:jc w:val="both"/>
        <w:rPr>
          <w:sz w:val="28"/>
          <w:szCs w:val="28"/>
        </w:rPr>
      </w:pPr>
      <w:r w:rsidRPr="003E16BE">
        <w:rPr>
          <w:sz w:val="28"/>
          <w:szCs w:val="28"/>
        </w:rPr>
        <w:t xml:space="preserve">Диагностика готовности ребенка к школе / Под ред. Н. Е. </w:t>
      </w:r>
      <w:proofErr w:type="spellStart"/>
      <w:r w:rsidRPr="003E16BE">
        <w:rPr>
          <w:sz w:val="28"/>
          <w:szCs w:val="28"/>
        </w:rPr>
        <w:t>Вераксы</w:t>
      </w:r>
      <w:proofErr w:type="spellEnd"/>
      <w:r w:rsidRPr="003E16BE">
        <w:rPr>
          <w:sz w:val="28"/>
          <w:szCs w:val="28"/>
        </w:rPr>
        <w:t>. — М.: Мозаика-Синтез, 2007-2010.</w:t>
      </w:r>
    </w:p>
    <w:p w:rsidR="00510645" w:rsidRPr="003E16BE" w:rsidRDefault="00510645" w:rsidP="00B5331D">
      <w:pPr>
        <w:shd w:val="clear" w:color="auto" w:fill="FFFFFF"/>
        <w:spacing w:line="360" w:lineRule="auto"/>
        <w:jc w:val="both"/>
        <w:rPr>
          <w:sz w:val="28"/>
          <w:szCs w:val="28"/>
        </w:rPr>
      </w:pPr>
      <w:r w:rsidRPr="003E16BE">
        <w:rPr>
          <w:sz w:val="28"/>
          <w:szCs w:val="28"/>
        </w:rPr>
        <w:t>Комарова Т. С, Зацепина МБ. Интеграция в воспитательно-образовательной работе детского сада, — М.: Мозаика-Синтез, 2010.</w:t>
      </w:r>
    </w:p>
    <w:p w:rsidR="00510645" w:rsidRPr="003E16BE" w:rsidRDefault="00510645" w:rsidP="00B5331D">
      <w:pPr>
        <w:shd w:val="clear" w:color="auto" w:fill="FFFFFF"/>
        <w:spacing w:line="360" w:lineRule="auto"/>
        <w:jc w:val="both"/>
        <w:rPr>
          <w:sz w:val="28"/>
          <w:szCs w:val="28"/>
        </w:rPr>
      </w:pPr>
      <w:r w:rsidRPr="003E16BE">
        <w:rPr>
          <w:spacing w:val="-1"/>
          <w:sz w:val="28"/>
          <w:szCs w:val="28"/>
        </w:rPr>
        <w:t xml:space="preserve">Педагогическая диагностика </w:t>
      </w:r>
      <w:proofErr w:type="spellStart"/>
      <w:r w:rsidRPr="003E16BE">
        <w:rPr>
          <w:spacing w:val="-1"/>
          <w:sz w:val="28"/>
          <w:szCs w:val="28"/>
        </w:rPr>
        <w:t>комлетентностей</w:t>
      </w:r>
      <w:proofErr w:type="spellEnd"/>
      <w:r w:rsidRPr="003E16BE">
        <w:rPr>
          <w:spacing w:val="-1"/>
          <w:sz w:val="28"/>
          <w:szCs w:val="28"/>
        </w:rPr>
        <w:t xml:space="preserve"> дошкольников / Под ред. О. В. </w:t>
      </w:r>
      <w:proofErr w:type="spellStart"/>
      <w:r w:rsidRPr="003E16BE">
        <w:rPr>
          <w:spacing w:val="-1"/>
          <w:sz w:val="28"/>
          <w:szCs w:val="28"/>
        </w:rPr>
        <w:t>Дыбиной</w:t>
      </w:r>
      <w:proofErr w:type="spellEnd"/>
      <w:r w:rsidRPr="003E16BE">
        <w:rPr>
          <w:spacing w:val="-1"/>
          <w:sz w:val="28"/>
          <w:szCs w:val="28"/>
        </w:rPr>
        <w:t xml:space="preserve">. - </w:t>
      </w:r>
      <w:r w:rsidRPr="003E16BE">
        <w:rPr>
          <w:sz w:val="28"/>
          <w:szCs w:val="28"/>
        </w:rPr>
        <w:t>М.: Мозаика-Синтез, 2009-2010.</w:t>
      </w:r>
    </w:p>
    <w:p w:rsidR="00510645" w:rsidRPr="003E16BE" w:rsidRDefault="00510645" w:rsidP="00B5331D">
      <w:pPr>
        <w:shd w:val="clear" w:color="auto" w:fill="FFFFFF"/>
        <w:spacing w:line="360" w:lineRule="auto"/>
        <w:rPr>
          <w:sz w:val="28"/>
          <w:szCs w:val="28"/>
        </w:rPr>
      </w:pPr>
      <w:r w:rsidRPr="003E16BE">
        <w:rPr>
          <w:sz w:val="28"/>
          <w:szCs w:val="28"/>
        </w:rPr>
        <w:t>Рабочие тетради</w:t>
      </w:r>
    </w:p>
    <w:p w:rsidR="00510645" w:rsidRPr="003E16BE" w:rsidRDefault="00510645" w:rsidP="00B5331D">
      <w:pPr>
        <w:shd w:val="clear" w:color="auto" w:fill="FFFFFF"/>
        <w:spacing w:line="360" w:lineRule="auto"/>
        <w:rPr>
          <w:sz w:val="28"/>
          <w:szCs w:val="28"/>
        </w:rPr>
      </w:pPr>
      <w:r w:rsidRPr="003E16BE">
        <w:rPr>
          <w:sz w:val="28"/>
          <w:szCs w:val="28"/>
        </w:rPr>
        <w:t xml:space="preserve">Тетрадь для диагностики готовности ребенка к школе / Под ред. Н. Е. </w:t>
      </w:r>
      <w:proofErr w:type="spellStart"/>
      <w:r w:rsidRPr="003E16BE">
        <w:rPr>
          <w:sz w:val="28"/>
          <w:szCs w:val="28"/>
        </w:rPr>
        <w:t>Вераксы</w:t>
      </w:r>
      <w:proofErr w:type="spellEnd"/>
      <w:r w:rsidRPr="003E16BE">
        <w:rPr>
          <w:sz w:val="28"/>
          <w:szCs w:val="28"/>
        </w:rPr>
        <w:t xml:space="preserve">. </w:t>
      </w:r>
      <w:r w:rsidRPr="003E16BE">
        <w:rPr>
          <w:spacing w:val="-1"/>
          <w:sz w:val="28"/>
          <w:szCs w:val="28"/>
        </w:rPr>
        <w:t xml:space="preserve">- </w:t>
      </w:r>
      <w:r w:rsidRPr="003E16BE">
        <w:rPr>
          <w:sz w:val="28"/>
          <w:szCs w:val="28"/>
        </w:rPr>
        <w:t>М.: Мозаика-Синтез, 2007-2010.</w:t>
      </w:r>
    </w:p>
    <w:p w:rsidR="00510645" w:rsidRPr="003E16BE" w:rsidRDefault="00510645" w:rsidP="00B5331D">
      <w:pPr>
        <w:spacing w:line="360" w:lineRule="auto"/>
        <w:jc w:val="both"/>
        <w:rPr>
          <w:b/>
          <w:sz w:val="28"/>
          <w:szCs w:val="28"/>
        </w:rPr>
      </w:pPr>
      <w:r w:rsidRPr="003E16BE">
        <w:rPr>
          <w:b/>
          <w:bCs/>
          <w:sz w:val="28"/>
          <w:szCs w:val="28"/>
        </w:rPr>
        <w:t xml:space="preserve"> Образовательная область «Фи</w:t>
      </w:r>
      <w:r w:rsidRPr="003E16BE">
        <w:rPr>
          <w:b/>
          <w:sz w:val="28"/>
          <w:szCs w:val="28"/>
        </w:rPr>
        <w:t>зическое развитие</w:t>
      </w:r>
      <w:r w:rsidRPr="003E16BE">
        <w:rPr>
          <w:b/>
          <w:bCs/>
          <w:sz w:val="28"/>
          <w:szCs w:val="28"/>
        </w:rPr>
        <w:t>»</w:t>
      </w:r>
    </w:p>
    <w:p w:rsidR="00510645" w:rsidRPr="003E16BE" w:rsidRDefault="00510645" w:rsidP="00B5331D">
      <w:pPr>
        <w:shd w:val="clear" w:color="auto" w:fill="FFFFFF"/>
        <w:spacing w:line="360" w:lineRule="auto"/>
        <w:rPr>
          <w:sz w:val="28"/>
          <w:szCs w:val="28"/>
          <w:lang w:eastAsia="ar-SA"/>
        </w:rPr>
      </w:pPr>
      <w:r w:rsidRPr="003E16BE">
        <w:rPr>
          <w:sz w:val="28"/>
          <w:szCs w:val="28"/>
        </w:rPr>
        <w:t>Методические пособия</w:t>
      </w:r>
    </w:p>
    <w:p w:rsidR="00510645" w:rsidRPr="003E16BE" w:rsidRDefault="00510645" w:rsidP="00B5331D">
      <w:pPr>
        <w:shd w:val="clear" w:color="auto" w:fill="FFFFFF"/>
        <w:spacing w:line="360" w:lineRule="auto"/>
        <w:jc w:val="both"/>
        <w:rPr>
          <w:sz w:val="28"/>
          <w:szCs w:val="28"/>
        </w:rPr>
      </w:pPr>
      <w:proofErr w:type="spellStart"/>
      <w:r w:rsidRPr="003E16BE">
        <w:rPr>
          <w:spacing w:val="-1"/>
          <w:sz w:val="28"/>
          <w:szCs w:val="28"/>
        </w:rPr>
        <w:t>Пензулаева</w:t>
      </w:r>
      <w:proofErr w:type="spellEnd"/>
      <w:r w:rsidRPr="003E16BE">
        <w:rPr>
          <w:spacing w:val="-1"/>
          <w:sz w:val="28"/>
          <w:szCs w:val="28"/>
        </w:rPr>
        <w:t xml:space="preserve"> Л. И. Физкультурные занятия в детском саду. Вторая младшая группа. </w:t>
      </w:r>
      <w:r w:rsidRPr="003E16BE">
        <w:rPr>
          <w:sz w:val="28"/>
          <w:szCs w:val="28"/>
        </w:rPr>
        <w:t>—</w:t>
      </w:r>
      <w:r w:rsidRPr="003E16BE">
        <w:rPr>
          <w:spacing w:val="-1"/>
          <w:sz w:val="28"/>
          <w:szCs w:val="28"/>
        </w:rPr>
        <w:t xml:space="preserve"> М.: </w:t>
      </w:r>
      <w:r w:rsidRPr="003E16BE">
        <w:rPr>
          <w:sz w:val="28"/>
          <w:szCs w:val="28"/>
        </w:rPr>
        <w:t>Мозаика-Синтез, 2009-2010.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Пензулаева</w:t>
      </w:r>
      <w:proofErr w:type="spellEnd"/>
      <w:r w:rsidRPr="003E16BE">
        <w:rPr>
          <w:sz w:val="28"/>
          <w:szCs w:val="28"/>
        </w:rPr>
        <w:t xml:space="preserve"> Л. И. Физкультурные занятия в детском саду. Средняя группа. — М.: Мозаика-Синтез, 2009-2010.</w:t>
      </w:r>
    </w:p>
    <w:p w:rsidR="00510645" w:rsidRPr="003E16BE" w:rsidRDefault="00510645" w:rsidP="00B5331D">
      <w:pPr>
        <w:shd w:val="clear" w:color="auto" w:fill="FFFFFF"/>
        <w:spacing w:line="360" w:lineRule="auto"/>
        <w:jc w:val="both"/>
        <w:rPr>
          <w:sz w:val="28"/>
          <w:szCs w:val="28"/>
        </w:rPr>
      </w:pPr>
      <w:proofErr w:type="spellStart"/>
      <w:r w:rsidRPr="003E16BE">
        <w:rPr>
          <w:spacing w:val="-1"/>
          <w:sz w:val="28"/>
          <w:szCs w:val="28"/>
        </w:rPr>
        <w:t>Пензулаева</w:t>
      </w:r>
      <w:proofErr w:type="spellEnd"/>
      <w:r w:rsidRPr="003E16BE">
        <w:rPr>
          <w:spacing w:val="-1"/>
          <w:sz w:val="28"/>
          <w:szCs w:val="28"/>
        </w:rPr>
        <w:t xml:space="preserve"> Л.И. Физкультурные занятия в детском саду. Старшая группа. </w:t>
      </w:r>
      <w:r w:rsidRPr="003E16BE">
        <w:rPr>
          <w:sz w:val="28"/>
          <w:szCs w:val="28"/>
        </w:rPr>
        <w:t>—</w:t>
      </w:r>
      <w:r w:rsidRPr="003E16BE">
        <w:rPr>
          <w:spacing w:val="-1"/>
          <w:sz w:val="28"/>
          <w:szCs w:val="28"/>
        </w:rPr>
        <w:t xml:space="preserve"> М.: Мозаика-</w:t>
      </w:r>
      <w:r w:rsidRPr="003E16BE">
        <w:rPr>
          <w:sz w:val="28"/>
          <w:szCs w:val="28"/>
        </w:rPr>
        <w:t>Синтез, 2010.</w:t>
      </w:r>
    </w:p>
    <w:p w:rsidR="00510645" w:rsidRPr="003E16BE" w:rsidRDefault="00510645" w:rsidP="00B5331D">
      <w:pPr>
        <w:shd w:val="clear" w:color="auto" w:fill="FFFFFF"/>
        <w:spacing w:line="360" w:lineRule="auto"/>
        <w:rPr>
          <w:sz w:val="28"/>
          <w:szCs w:val="28"/>
        </w:rPr>
      </w:pPr>
      <w:proofErr w:type="spellStart"/>
      <w:r w:rsidRPr="003E16BE">
        <w:rPr>
          <w:sz w:val="28"/>
          <w:szCs w:val="28"/>
        </w:rPr>
        <w:t>Степаненкова</w:t>
      </w:r>
      <w:proofErr w:type="spellEnd"/>
      <w:r w:rsidRPr="003E16BE">
        <w:rPr>
          <w:sz w:val="28"/>
          <w:szCs w:val="28"/>
        </w:rPr>
        <w:t xml:space="preserve"> Э. Я. Методика физического воспитания. — М., 2005.</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Степаненкова</w:t>
      </w:r>
      <w:proofErr w:type="spellEnd"/>
      <w:r w:rsidRPr="003E16BE">
        <w:rPr>
          <w:sz w:val="28"/>
          <w:szCs w:val="28"/>
        </w:rPr>
        <w:t xml:space="preserve"> Э. Я. Методика проведения подвижных игр. — М.: Мозаика-Синтез, 2008-2010.</w:t>
      </w:r>
    </w:p>
    <w:p w:rsidR="00510645" w:rsidRPr="003E16BE" w:rsidRDefault="00510645" w:rsidP="00B5331D">
      <w:pPr>
        <w:shd w:val="clear" w:color="auto" w:fill="FFFFFF"/>
        <w:spacing w:line="360" w:lineRule="auto"/>
        <w:jc w:val="both"/>
        <w:rPr>
          <w:sz w:val="28"/>
          <w:szCs w:val="28"/>
        </w:rPr>
      </w:pPr>
      <w:proofErr w:type="spellStart"/>
      <w:r w:rsidRPr="003E16BE">
        <w:rPr>
          <w:spacing w:val="-1"/>
          <w:sz w:val="28"/>
          <w:szCs w:val="28"/>
        </w:rPr>
        <w:t>Степаненкова</w:t>
      </w:r>
      <w:proofErr w:type="spellEnd"/>
      <w:r w:rsidRPr="003E16BE">
        <w:rPr>
          <w:spacing w:val="-1"/>
          <w:sz w:val="28"/>
          <w:szCs w:val="28"/>
        </w:rPr>
        <w:t xml:space="preserve"> Э. Я. Физическое воспитание в детском саду, — М.: Мозаика-Синтез, 2005-</w:t>
      </w:r>
      <w:r w:rsidRPr="003E16BE">
        <w:rPr>
          <w:sz w:val="28"/>
          <w:szCs w:val="28"/>
        </w:rPr>
        <w:t>2010.</w:t>
      </w:r>
    </w:p>
    <w:p w:rsidR="00510645" w:rsidRPr="003E16BE" w:rsidRDefault="00510645" w:rsidP="00B5331D">
      <w:pPr>
        <w:shd w:val="clear" w:color="auto" w:fill="FFFFFF"/>
        <w:spacing w:line="360" w:lineRule="auto"/>
        <w:rPr>
          <w:b/>
          <w:sz w:val="28"/>
          <w:szCs w:val="28"/>
        </w:rPr>
      </w:pPr>
      <w:r w:rsidRPr="003E16BE">
        <w:rPr>
          <w:b/>
          <w:bCs/>
          <w:sz w:val="28"/>
          <w:szCs w:val="28"/>
        </w:rPr>
        <w:t>Образовательная область «</w:t>
      </w:r>
      <w:r w:rsidRPr="003E16BE">
        <w:rPr>
          <w:b/>
          <w:sz w:val="28"/>
          <w:szCs w:val="28"/>
        </w:rPr>
        <w:t>Социально-коммуникативное развитие</w:t>
      </w:r>
      <w:r w:rsidRPr="003E16BE">
        <w:rPr>
          <w:b/>
          <w:bCs/>
          <w:sz w:val="28"/>
          <w:szCs w:val="28"/>
        </w:rPr>
        <w:t>»</w:t>
      </w:r>
    </w:p>
    <w:p w:rsidR="00510645" w:rsidRPr="003E16BE" w:rsidRDefault="00510645" w:rsidP="00B5331D">
      <w:pPr>
        <w:shd w:val="clear" w:color="auto" w:fill="FFFFFF"/>
        <w:spacing w:line="360" w:lineRule="auto"/>
        <w:rPr>
          <w:sz w:val="28"/>
          <w:szCs w:val="28"/>
        </w:rPr>
      </w:pPr>
      <w:r w:rsidRPr="003E16BE">
        <w:rPr>
          <w:sz w:val="28"/>
          <w:szCs w:val="28"/>
        </w:rPr>
        <w:t>Методические пособия</w:t>
      </w:r>
    </w:p>
    <w:p w:rsidR="00510645" w:rsidRPr="003E16BE" w:rsidRDefault="00510645" w:rsidP="00B5331D">
      <w:pPr>
        <w:shd w:val="clear" w:color="auto" w:fill="FFFFFF"/>
        <w:spacing w:line="360" w:lineRule="auto"/>
        <w:rPr>
          <w:sz w:val="28"/>
          <w:szCs w:val="28"/>
        </w:rPr>
      </w:pPr>
      <w:r w:rsidRPr="003E16BE">
        <w:rPr>
          <w:spacing w:val="-1"/>
          <w:sz w:val="28"/>
          <w:szCs w:val="28"/>
        </w:rPr>
        <w:t>Губанова Н. Ф. Игровая деятельность в детском саду. — М.: Мозаика-Синтез, 2006-2010.</w:t>
      </w:r>
    </w:p>
    <w:p w:rsidR="00510645" w:rsidRPr="003E16BE" w:rsidRDefault="00510645" w:rsidP="00B5331D">
      <w:pPr>
        <w:shd w:val="clear" w:color="auto" w:fill="FFFFFF"/>
        <w:spacing w:line="360" w:lineRule="auto"/>
        <w:jc w:val="both"/>
        <w:rPr>
          <w:sz w:val="28"/>
          <w:szCs w:val="28"/>
        </w:rPr>
      </w:pPr>
      <w:r w:rsidRPr="003E16BE">
        <w:rPr>
          <w:sz w:val="28"/>
          <w:szCs w:val="28"/>
        </w:rPr>
        <w:lastRenderedPageBreak/>
        <w:t>Губанова Н. Ф. Развитие игровой деятельности. Система работы в первой младшей группе детского сада. — М.: Мозаика-Синтез, 2007-2010.</w:t>
      </w:r>
    </w:p>
    <w:p w:rsidR="00510645" w:rsidRPr="003E16BE" w:rsidRDefault="00510645" w:rsidP="00B5331D">
      <w:pPr>
        <w:shd w:val="clear" w:color="auto" w:fill="FFFFFF"/>
        <w:spacing w:line="360" w:lineRule="auto"/>
        <w:jc w:val="both"/>
        <w:rPr>
          <w:sz w:val="28"/>
          <w:szCs w:val="28"/>
        </w:rPr>
      </w:pPr>
      <w:r w:rsidRPr="003E16BE">
        <w:rPr>
          <w:sz w:val="28"/>
          <w:szCs w:val="28"/>
        </w:rPr>
        <w:t>Губанова Н. Ф. Развитие игровой деятельности. Система работы во второй младшей группе детского сада. — М.: Мозаика-Синтез, 2008-2010,</w:t>
      </w:r>
    </w:p>
    <w:p w:rsidR="00510645" w:rsidRPr="003E16BE" w:rsidRDefault="00510645" w:rsidP="00B5331D">
      <w:pPr>
        <w:shd w:val="clear" w:color="auto" w:fill="FFFFFF"/>
        <w:spacing w:line="360" w:lineRule="auto"/>
        <w:jc w:val="both"/>
        <w:rPr>
          <w:sz w:val="28"/>
          <w:szCs w:val="28"/>
        </w:rPr>
      </w:pPr>
      <w:r w:rsidRPr="003E16BE">
        <w:rPr>
          <w:sz w:val="28"/>
          <w:szCs w:val="28"/>
        </w:rPr>
        <w:t>Гу6анова Н. Ф. Развитие игровой деятельности. Система работы в средней группе детского сада. — М.: Мозаика-Синтез, 2009-2010.</w:t>
      </w:r>
    </w:p>
    <w:p w:rsidR="00510645" w:rsidRPr="003E16BE" w:rsidRDefault="00510645" w:rsidP="00B5331D">
      <w:pPr>
        <w:shd w:val="clear" w:color="auto" w:fill="FFFFFF"/>
        <w:spacing w:line="360" w:lineRule="auto"/>
        <w:jc w:val="both"/>
        <w:rPr>
          <w:sz w:val="28"/>
          <w:szCs w:val="28"/>
        </w:rPr>
      </w:pPr>
      <w:r w:rsidRPr="003E16BE">
        <w:rPr>
          <w:sz w:val="28"/>
          <w:szCs w:val="28"/>
        </w:rPr>
        <w:t>Зацепина М. Б. Дни воинской славы. Патриотическое воспитание дошкольников. — М.: Мозаика-Синтез, 2008-2010.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Куцакова</w:t>
      </w:r>
      <w:proofErr w:type="spellEnd"/>
      <w:r w:rsidRPr="003E16BE">
        <w:rPr>
          <w:sz w:val="28"/>
          <w:szCs w:val="28"/>
        </w:rPr>
        <w:t xml:space="preserve"> Л. В. Творим и мастерим. Ручной труд в детском саду и дома. — М.: Мозаика-Синтез, 2007-2010.</w:t>
      </w:r>
    </w:p>
    <w:p w:rsidR="00510645" w:rsidRPr="003E16BE" w:rsidRDefault="00510645" w:rsidP="00B5331D">
      <w:pPr>
        <w:shd w:val="clear" w:color="auto" w:fill="FFFFFF"/>
        <w:spacing w:line="360" w:lineRule="auto"/>
        <w:jc w:val="both"/>
        <w:rPr>
          <w:sz w:val="28"/>
          <w:szCs w:val="28"/>
        </w:rPr>
      </w:pPr>
      <w:r w:rsidRPr="003E16BE">
        <w:rPr>
          <w:sz w:val="28"/>
          <w:szCs w:val="28"/>
        </w:rPr>
        <w:t xml:space="preserve">Петрова В. И., </w:t>
      </w:r>
      <w:proofErr w:type="spellStart"/>
      <w:r w:rsidRPr="003E16BE">
        <w:rPr>
          <w:sz w:val="28"/>
          <w:szCs w:val="28"/>
        </w:rPr>
        <w:t>Стульник</w:t>
      </w:r>
      <w:proofErr w:type="spellEnd"/>
      <w:r w:rsidRPr="003E16BE">
        <w:rPr>
          <w:sz w:val="28"/>
          <w:szCs w:val="28"/>
        </w:rPr>
        <w:t xml:space="preserve"> Т.Д. Нравственное воспитание в детском саду. — М.: Мозаика-Синтез, 2006-2010.</w:t>
      </w:r>
    </w:p>
    <w:p w:rsidR="00510645" w:rsidRPr="003E16BE" w:rsidRDefault="00510645" w:rsidP="00B5331D">
      <w:pPr>
        <w:shd w:val="clear" w:color="auto" w:fill="FFFFFF"/>
        <w:spacing w:line="360" w:lineRule="auto"/>
        <w:jc w:val="both"/>
        <w:rPr>
          <w:sz w:val="28"/>
          <w:szCs w:val="28"/>
        </w:rPr>
      </w:pPr>
      <w:r w:rsidRPr="003E16BE">
        <w:rPr>
          <w:sz w:val="28"/>
          <w:szCs w:val="28"/>
        </w:rPr>
        <w:t xml:space="preserve">Петрова В. И., </w:t>
      </w:r>
      <w:proofErr w:type="spellStart"/>
      <w:r w:rsidRPr="003E16BE">
        <w:rPr>
          <w:sz w:val="28"/>
          <w:szCs w:val="28"/>
        </w:rPr>
        <w:t>Стульник</w:t>
      </w:r>
      <w:proofErr w:type="spellEnd"/>
      <w:r w:rsidRPr="003E16BE">
        <w:rPr>
          <w:sz w:val="28"/>
          <w:szCs w:val="28"/>
        </w:rPr>
        <w:t xml:space="preserve"> Т. Д. Этические беседы с детьми 4-7 лет. — М.: Мозаика-Синтез, 2007-2010.</w:t>
      </w:r>
    </w:p>
    <w:p w:rsidR="00510645" w:rsidRPr="003E16BE" w:rsidRDefault="00510645" w:rsidP="00B5331D">
      <w:pPr>
        <w:shd w:val="clear" w:color="auto" w:fill="FFFFFF"/>
        <w:spacing w:line="360" w:lineRule="auto"/>
        <w:rPr>
          <w:sz w:val="28"/>
          <w:szCs w:val="28"/>
        </w:rPr>
      </w:pPr>
      <w:proofErr w:type="spellStart"/>
      <w:r w:rsidRPr="003E16BE">
        <w:rPr>
          <w:sz w:val="28"/>
          <w:szCs w:val="28"/>
        </w:rPr>
        <w:t>Куцакова</w:t>
      </w:r>
      <w:proofErr w:type="spellEnd"/>
      <w:r w:rsidRPr="003E16BE">
        <w:rPr>
          <w:sz w:val="28"/>
          <w:szCs w:val="28"/>
        </w:rPr>
        <w:t xml:space="preserve"> Л. В. Нравственно-трудовое воспитание в детском саду, — М.: Мо-заика-Синтез, 2007-2010.</w:t>
      </w:r>
    </w:p>
    <w:p w:rsidR="00510645" w:rsidRPr="003E16BE" w:rsidRDefault="00510645" w:rsidP="00B5331D">
      <w:pPr>
        <w:shd w:val="clear" w:color="auto" w:fill="FFFFFF"/>
        <w:spacing w:line="360" w:lineRule="auto"/>
        <w:rPr>
          <w:b/>
          <w:sz w:val="28"/>
          <w:szCs w:val="28"/>
        </w:rPr>
      </w:pPr>
      <w:r w:rsidRPr="003E16BE">
        <w:rPr>
          <w:b/>
          <w:bCs/>
          <w:sz w:val="28"/>
          <w:szCs w:val="28"/>
        </w:rPr>
        <w:t>Образовательная область «</w:t>
      </w:r>
      <w:r w:rsidRPr="003E16BE">
        <w:rPr>
          <w:b/>
          <w:sz w:val="28"/>
          <w:szCs w:val="28"/>
        </w:rPr>
        <w:t>Речевое развитие</w:t>
      </w:r>
      <w:r w:rsidRPr="003E16BE">
        <w:rPr>
          <w:b/>
          <w:bCs/>
          <w:sz w:val="28"/>
          <w:szCs w:val="28"/>
        </w:rPr>
        <w:t>»</w:t>
      </w:r>
    </w:p>
    <w:p w:rsidR="00510645" w:rsidRPr="003E16BE" w:rsidRDefault="00510645" w:rsidP="00B5331D">
      <w:pPr>
        <w:shd w:val="clear" w:color="auto" w:fill="FFFFFF"/>
        <w:spacing w:line="360" w:lineRule="auto"/>
        <w:rPr>
          <w:sz w:val="28"/>
          <w:szCs w:val="28"/>
        </w:rPr>
      </w:pPr>
      <w:proofErr w:type="spellStart"/>
      <w:r w:rsidRPr="003E16BE">
        <w:rPr>
          <w:sz w:val="28"/>
          <w:szCs w:val="28"/>
        </w:rPr>
        <w:t>Гербова</w:t>
      </w:r>
      <w:proofErr w:type="spellEnd"/>
      <w:r w:rsidRPr="003E16BE">
        <w:rPr>
          <w:sz w:val="28"/>
          <w:szCs w:val="28"/>
        </w:rPr>
        <w:t xml:space="preserve"> В. В. Развитие речи в детском саду. — М.: Мозаика-Синтез, 2005.</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Гербова</w:t>
      </w:r>
      <w:proofErr w:type="spellEnd"/>
      <w:r w:rsidRPr="003E16BE">
        <w:rPr>
          <w:sz w:val="28"/>
          <w:szCs w:val="28"/>
        </w:rPr>
        <w:t xml:space="preserve"> В. В. Занятия по развитию речи в первой младшей труппе детского сада. — М.; Мозаика-Синтез, 2007-2010.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Гербова</w:t>
      </w:r>
      <w:proofErr w:type="spellEnd"/>
      <w:r w:rsidRPr="003E16BE">
        <w:rPr>
          <w:sz w:val="28"/>
          <w:szCs w:val="28"/>
        </w:rPr>
        <w:t xml:space="preserve"> В. В. Занятия по развитию речи во второй младшей группе детского сада. </w:t>
      </w:r>
      <w:r w:rsidRPr="003E16BE">
        <w:rPr>
          <w:spacing w:val="-2"/>
          <w:sz w:val="28"/>
          <w:szCs w:val="28"/>
        </w:rPr>
        <w:t>—</w:t>
      </w:r>
      <w:r w:rsidRPr="003E16BE">
        <w:rPr>
          <w:sz w:val="28"/>
          <w:szCs w:val="28"/>
        </w:rPr>
        <w:t xml:space="preserve"> М.: Мозаика-Синтез, 2007-2010.</w:t>
      </w:r>
    </w:p>
    <w:p w:rsidR="00510645" w:rsidRPr="003E16BE" w:rsidRDefault="00510645" w:rsidP="00B5331D">
      <w:pPr>
        <w:shd w:val="clear" w:color="auto" w:fill="FFFFFF"/>
        <w:spacing w:line="360" w:lineRule="auto"/>
        <w:jc w:val="both"/>
        <w:rPr>
          <w:sz w:val="28"/>
          <w:szCs w:val="28"/>
        </w:rPr>
      </w:pPr>
      <w:proofErr w:type="spellStart"/>
      <w:r w:rsidRPr="003E16BE">
        <w:rPr>
          <w:spacing w:val="-1"/>
          <w:sz w:val="28"/>
          <w:szCs w:val="28"/>
        </w:rPr>
        <w:t>Гербова</w:t>
      </w:r>
      <w:proofErr w:type="spellEnd"/>
      <w:r w:rsidRPr="003E16BE">
        <w:rPr>
          <w:spacing w:val="-1"/>
          <w:sz w:val="28"/>
          <w:szCs w:val="28"/>
        </w:rPr>
        <w:t xml:space="preserve"> В. В. Занятия по развитию речи в средней группе детского сада. — М.: Мозаика-</w:t>
      </w:r>
      <w:r w:rsidRPr="003E16BE">
        <w:rPr>
          <w:sz w:val="28"/>
          <w:szCs w:val="28"/>
        </w:rPr>
        <w:t>Синтез, 2008-2010.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Гербова</w:t>
      </w:r>
      <w:proofErr w:type="spellEnd"/>
      <w:r w:rsidRPr="003E16BE">
        <w:rPr>
          <w:sz w:val="28"/>
          <w:szCs w:val="28"/>
        </w:rPr>
        <w:t xml:space="preserve"> В. В. Занятия по развитию речи в старшей группе детского сада.</w:t>
      </w:r>
      <w:r w:rsidRPr="003E16BE">
        <w:rPr>
          <w:spacing w:val="-2"/>
          <w:sz w:val="28"/>
          <w:szCs w:val="28"/>
        </w:rPr>
        <w:t xml:space="preserve"> —</w:t>
      </w:r>
      <w:r w:rsidRPr="003E16BE">
        <w:rPr>
          <w:sz w:val="28"/>
          <w:szCs w:val="28"/>
        </w:rPr>
        <w:t xml:space="preserve"> М.: Мозаика-Синтез, 2007-2010.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Гербова</w:t>
      </w:r>
      <w:proofErr w:type="spellEnd"/>
      <w:r w:rsidRPr="003E16BE">
        <w:rPr>
          <w:sz w:val="28"/>
          <w:szCs w:val="28"/>
        </w:rPr>
        <w:t xml:space="preserve"> В. В. Развитие речи в разновозрастной группе детского сада. Младшая разновозрастная группа. — М.: Мозаика-Синтез, 2009-2010.</w:t>
      </w:r>
    </w:p>
    <w:p w:rsidR="00510645" w:rsidRPr="003E16BE" w:rsidRDefault="00510645" w:rsidP="00B5331D">
      <w:pPr>
        <w:shd w:val="clear" w:color="auto" w:fill="FFFFFF"/>
        <w:spacing w:line="360" w:lineRule="auto"/>
        <w:rPr>
          <w:sz w:val="28"/>
          <w:szCs w:val="28"/>
        </w:rPr>
      </w:pPr>
      <w:r w:rsidRPr="003E16BE">
        <w:rPr>
          <w:sz w:val="28"/>
          <w:szCs w:val="28"/>
        </w:rPr>
        <w:t>Максаков А. И. Правильно ли говорит ваш ребенок. — М.; Мозаика-Синтез. 2005-2010.</w:t>
      </w:r>
    </w:p>
    <w:p w:rsidR="00510645" w:rsidRPr="003E16BE" w:rsidRDefault="00510645" w:rsidP="00B5331D">
      <w:pPr>
        <w:shd w:val="clear" w:color="auto" w:fill="FFFFFF"/>
        <w:spacing w:line="360" w:lineRule="auto"/>
        <w:jc w:val="both"/>
        <w:rPr>
          <w:sz w:val="28"/>
          <w:szCs w:val="28"/>
        </w:rPr>
      </w:pPr>
      <w:r w:rsidRPr="003E16BE">
        <w:rPr>
          <w:sz w:val="28"/>
          <w:szCs w:val="28"/>
        </w:rPr>
        <w:lastRenderedPageBreak/>
        <w:t>Максаков А. И. Воспитание звуковой культуры речи дошкольников,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Наглядно-дидактические пособия</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Гербова</w:t>
      </w:r>
      <w:proofErr w:type="spellEnd"/>
      <w:r w:rsidRPr="003E16BE">
        <w:rPr>
          <w:sz w:val="28"/>
          <w:szCs w:val="28"/>
        </w:rPr>
        <w:t xml:space="preserve"> В. В. Развитие речи в детском саду. Для занятий с детьми 2-3 лет: Наглядно-дидактическое пособие.— М.: Мозаика-Синтез, 2008-2010.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Гербова</w:t>
      </w:r>
      <w:proofErr w:type="spellEnd"/>
      <w:r w:rsidRPr="003E16BE">
        <w:rPr>
          <w:sz w:val="28"/>
          <w:szCs w:val="28"/>
        </w:rPr>
        <w:t xml:space="preserve"> В. В. Развитие речи в детском саду. Для занятий с детьми 3-4 лет: Наглядно-дидактическое пособие. — М.: Мозаика-Синтез, 2008-2010.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Гербова</w:t>
      </w:r>
      <w:proofErr w:type="spellEnd"/>
      <w:r w:rsidRPr="003E16BE">
        <w:rPr>
          <w:sz w:val="28"/>
          <w:szCs w:val="28"/>
        </w:rPr>
        <w:t xml:space="preserve"> В. В. Правильно или неправильно. Для занятий с детьми 2-4 лет: Наглядно-дидактическое пособие. </w:t>
      </w:r>
      <w:r w:rsidRPr="003E16BE">
        <w:rPr>
          <w:spacing w:val="-2"/>
          <w:sz w:val="28"/>
          <w:szCs w:val="28"/>
        </w:rPr>
        <w:t xml:space="preserve">— </w:t>
      </w:r>
      <w:r w:rsidRPr="003E16BE">
        <w:rPr>
          <w:sz w:val="28"/>
          <w:szCs w:val="28"/>
        </w:rPr>
        <w:t>М.: Мозаика-Синтез, 2008-2010.</w:t>
      </w:r>
    </w:p>
    <w:p w:rsidR="00510645" w:rsidRPr="003E16BE" w:rsidRDefault="00510645" w:rsidP="00B5331D">
      <w:pPr>
        <w:shd w:val="clear" w:color="auto" w:fill="FFFFFF"/>
        <w:spacing w:line="360" w:lineRule="auto"/>
        <w:rPr>
          <w:b/>
          <w:bCs/>
          <w:spacing w:val="-2"/>
          <w:sz w:val="28"/>
          <w:szCs w:val="28"/>
        </w:rPr>
      </w:pPr>
      <w:proofErr w:type="spellStart"/>
      <w:r w:rsidRPr="003E16BE">
        <w:rPr>
          <w:sz w:val="28"/>
          <w:szCs w:val="28"/>
        </w:rPr>
        <w:t>Гербова</w:t>
      </w:r>
      <w:proofErr w:type="spellEnd"/>
      <w:r w:rsidRPr="003E16BE">
        <w:rPr>
          <w:sz w:val="28"/>
          <w:szCs w:val="28"/>
        </w:rPr>
        <w:t xml:space="preserve"> В. В.Развитие речи в детском саду. Для занятий с детьми 2-4 лет: Раздаточный материал. — М.: Мозаика-Синтез, 2009-2010.</w:t>
      </w:r>
    </w:p>
    <w:p w:rsidR="00510645" w:rsidRPr="003E16BE" w:rsidRDefault="00510645" w:rsidP="00B5331D">
      <w:pPr>
        <w:shd w:val="clear" w:color="auto" w:fill="FFFFFF"/>
        <w:spacing w:line="360" w:lineRule="auto"/>
        <w:rPr>
          <w:sz w:val="28"/>
          <w:szCs w:val="28"/>
        </w:rPr>
      </w:pPr>
      <w:r w:rsidRPr="003E16BE">
        <w:rPr>
          <w:b/>
          <w:bCs/>
          <w:spacing w:val="-2"/>
          <w:sz w:val="28"/>
          <w:szCs w:val="28"/>
        </w:rPr>
        <w:t xml:space="preserve">Рабочие тетради </w:t>
      </w:r>
      <w:r w:rsidRPr="003E16BE">
        <w:rPr>
          <w:b/>
          <w:bCs/>
          <w:sz w:val="28"/>
          <w:szCs w:val="28"/>
        </w:rPr>
        <w:t>Младшая группа</w:t>
      </w:r>
    </w:p>
    <w:p w:rsidR="00510645" w:rsidRPr="003E16BE" w:rsidRDefault="00510645" w:rsidP="00B5331D">
      <w:pPr>
        <w:shd w:val="clear" w:color="auto" w:fill="FFFFFF"/>
        <w:spacing w:line="360" w:lineRule="auto"/>
        <w:rPr>
          <w:sz w:val="28"/>
          <w:szCs w:val="28"/>
        </w:rPr>
      </w:pPr>
      <w:r w:rsidRPr="003E16BE">
        <w:rPr>
          <w:sz w:val="28"/>
          <w:szCs w:val="28"/>
        </w:rPr>
        <w:t xml:space="preserve">Денисова Д. Развитие речи у малышей. — М.: Мозаика-Синтез, 2010. </w:t>
      </w:r>
    </w:p>
    <w:p w:rsidR="00510645" w:rsidRPr="003E16BE" w:rsidRDefault="00510645" w:rsidP="00B5331D">
      <w:pPr>
        <w:shd w:val="clear" w:color="auto" w:fill="FFFFFF"/>
        <w:spacing w:line="360" w:lineRule="auto"/>
        <w:rPr>
          <w:spacing w:val="-1"/>
          <w:sz w:val="28"/>
          <w:szCs w:val="28"/>
        </w:rPr>
      </w:pPr>
      <w:r w:rsidRPr="003E16BE">
        <w:rPr>
          <w:spacing w:val="-1"/>
          <w:sz w:val="28"/>
          <w:szCs w:val="28"/>
        </w:rPr>
        <w:t xml:space="preserve">Денисова Д. Уроки грамоты для малышей. — М.: Мозаика-Синтез, 2010. </w:t>
      </w:r>
    </w:p>
    <w:p w:rsidR="00510645" w:rsidRPr="003E16BE" w:rsidRDefault="00510645" w:rsidP="00B5331D">
      <w:pPr>
        <w:shd w:val="clear" w:color="auto" w:fill="FFFFFF"/>
        <w:spacing w:line="360" w:lineRule="auto"/>
        <w:rPr>
          <w:sz w:val="28"/>
          <w:szCs w:val="28"/>
        </w:rPr>
      </w:pPr>
      <w:r w:rsidRPr="003E16BE">
        <w:rPr>
          <w:sz w:val="28"/>
          <w:szCs w:val="28"/>
        </w:rPr>
        <w:t>Денисова Д. Прописи для малышей. — М.: Мозаика-Синтез, 2010.</w:t>
      </w:r>
    </w:p>
    <w:p w:rsidR="00510645" w:rsidRPr="003E16BE" w:rsidRDefault="00510645" w:rsidP="00B5331D">
      <w:pPr>
        <w:shd w:val="clear" w:color="auto" w:fill="FFFFFF"/>
        <w:spacing w:line="360" w:lineRule="auto"/>
        <w:rPr>
          <w:sz w:val="28"/>
          <w:szCs w:val="28"/>
        </w:rPr>
      </w:pPr>
      <w:r w:rsidRPr="003E16BE">
        <w:rPr>
          <w:b/>
          <w:bCs/>
          <w:sz w:val="28"/>
          <w:szCs w:val="28"/>
        </w:rPr>
        <w:t>Средняя группа</w:t>
      </w:r>
    </w:p>
    <w:p w:rsidR="00510645" w:rsidRPr="003E16BE" w:rsidRDefault="00510645" w:rsidP="00B5331D">
      <w:pPr>
        <w:shd w:val="clear" w:color="auto" w:fill="FFFFFF"/>
        <w:spacing w:line="360" w:lineRule="auto"/>
        <w:rPr>
          <w:sz w:val="28"/>
          <w:szCs w:val="28"/>
        </w:rPr>
      </w:pPr>
      <w:r w:rsidRPr="003E16BE">
        <w:rPr>
          <w:sz w:val="28"/>
          <w:szCs w:val="28"/>
        </w:rPr>
        <w:t xml:space="preserve">Денисова Д. Развитие речи у малышей. — М.: Мозаика-Синтез, 2010. </w:t>
      </w:r>
    </w:p>
    <w:p w:rsidR="00510645" w:rsidRPr="003E16BE" w:rsidRDefault="00510645" w:rsidP="00B5331D">
      <w:pPr>
        <w:shd w:val="clear" w:color="auto" w:fill="FFFFFF"/>
        <w:spacing w:line="360" w:lineRule="auto"/>
        <w:rPr>
          <w:spacing w:val="-1"/>
          <w:sz w:val="28"/>
          <w:szCs w:val="28"/>
        </w:rPr>
      </w:pPr>
      <w:r w:rsidRPr="003E16BE">
        <w:rPr>
          <w:spacing w:val="-1"/>
          <w:sz w:val="28"/>
          <w:szCs w:val="28"/>
        </w:rPr>
        <w:t xml:space="preserve">Денисова Д. Уроки грамоты для малышей. — М.: Мозаика-Синтез, 2010. </w:t>
      </w:r>
    </w:p>
    <w:p w:rsidR="00510645" w:rsidRPr="003E16BE" w:rsidRDefault="00510645" w:rsidP="00B5331D">
      <w:pPr>
        <w:shd w:val="clear" w:color="auto" w:fill="FFFFFF"/>
        <w:spacing w:line="360" w:lineRule="auto"/>
        <w:rPr>
          <w:sz w:val="28"/>
          <w:szCs w:val="28"/>
        </w:rPr>
      </w:pPr>
      <w:r w:rsidRPr="003E16BE">
        <w:rPr>
          <w:sz w:val="28"/>
          <w:szCs w:val="28"/>
        </w:rPr>
        <w:t>Денисова Д. Прописи для малышей. — М.: Мозаика-Синтез, 2010.</w:t>
      </w:r>
    </w:p>
    <w:p w:rsidR="00510645" w:rsidRPr="003E16BE" w:rsidRDefault="00510645" w:rsidP="00B5331D">
      <w:pPr>
        <w:shd w:val="clear" w:color="auto" w:fill="FFFFFF"/>
        <w:spacing w:line="360" w:lineRule="auto"/>
        <w:rPr>
          <w:sz w:val="28"/>
          <w:szCs w:val="28"/>
        </w:rPr>
      </w:pPr>
      <w:r w:rsidRPr="003E16BE">
        <w:rPr>
          <w:b/>
          <w:bCs/>
          <w:sz w:val="28"/>
          <w:szCs w:val="28"/>
        </w:rPr>
        <w:t>Старшая группа</w:t>
      </w:r>
    </w:p>
    <w:p w:rsidR="00510645" w:rsidRPr="003E16BE" w:rsidRDefault="00510645" w:rsidP="00B5331D">
      <w:pPr>
        <w:shd w:val="clear" w:color="auto" w:fill="FFFFFF"/>
        <w:spacing w:line="360" w:lineRule="auto"/>
        <w:rPr>
          <w:sz w:val="28"/>
          <w:szCs w:val="28"/>
        </w:rPr>
      </w:pPr>
      <w:r w:rsidRPr="003E16BE">
        <w:rPr>
          <w:sz w:val="28"/>
          <w:szCs w:val="28"/>
        </w:rPr>
        <w:t xml:space="preserve">Денисова Д. Развитие речи у дошкольников.— М.: Мозаика-Синтез, 2010. </w:t>
      </w:r>
    </w:p>
    <w:p w:rsidR="00510645" w:rsidRPr="003E16BE" w:rsidRDefault="00510645" w:rsidP="00B5331D">
      <w:pPr>
        <w:shd w:val="clear" w:color="auto" w:fill="FFFFFF"/>
        <w:spacing w:line="360" w:lineRule="auto"/>
        <w:rPr>
          <w:sz w:val="28"/>
          <w:szCs w:val="28"/>
        </w:rPr>
      </w:pPr>
      <w:r w:rsidRPr="003E16BE">
        <w:rPr>
          <w:spacing w:val="-1"/>
          <w:sz w:val="28"/>
          <w:szCs w:val="28"/>
        </w:rPr>
        <w:t xml:space="preserve">Денисова Д. Уроки грамоты для дошкольников. — М.: Мозаика-Синтез, 2010. </w:t>
      </w:r>
      <w:r w:rsidRPr="003E16BE">
        <w:rPr>
          <w:sz w:val="28"/>
          <w:szCs w:val="28"/>
        </w:rPr>
        <w:t xml:space="preserve">Денисова Д. Прописи </w:t>
      </w:r>
      <w:r w:rsidRPr="003E16BE">
        <w:rPr>
          <w:bCs/>
          <w:sz w:val="28"/>
          <w:szCs w:val="28"/>
        </w:rPr>
        <w:t xml:space="preserve">для </w:t>
      </w:r>
      <w:r w:rsidRPr="003E16BE">
        <w:rPr>
          <w:sz w:val="28"/>
          <w:szCs w:val="28"/>
        </w:rPr>
        <w:t xml:space="preserve">дошкольников,— М.: Мозаика-Синтез, 2010. </w:t>
      </w:r>
      <w:r w:rsidRPr="003E16BE">
        <w:rPr>
          <w:b/>
          <w:bCs/>
          <w:sz w:val="28"/>
          <w:szCs w:val="28"/>
        </w:rPr>
        <w:t>Подготовительная к школе группа</w:t>
      </w:r>
    </w:p>
    <w:p w:rsidR="00510645" w:rsidRPr="003E16BE" w:rsidRDefault="00510645" w:rsidP="00B5331D">
      <w:pPr>
        <w:shd w:val="clear" w:color="auto" w:fill="FFFFFF"/>
        <w:tabs>
          <w:tab w:val="left" w:pos="9498"/>
        </w:tabs>
        <w:spacing w:line="360" w:lineRule="auto"/>
        <w:rPr>
          <w:sz w:val="28"/>
          <w:szCs w:val="28"/>
        </w:rPr>
      </w:pPr>
      <w:r w:rsidRPr="003E16BE">
        <w:rPr>
          <w:sz w:val="28"/>
          <w:szCs w:val="28"/>
        </w:rPr>
        <w:t xml:space="preserve">Денисова Д. Развитие речи у дошкольников,— М.: Мозаика-Синтез, 2010. </w:t>
      </w:r>
    </w:p>
    <w:p w:rsidR="00510645" w:rsidRPr="003E16BE" w:rsidRDefault="00510645" w:rsidP="00B5331D">
      <w:pPr>
        <w:shd w:val="clear" w:color="auto" w:fill="FFFFFF"/>
        <w:tabs>
          <w:tab w:val="left" w:pos="9498"/>
        </w:tabs>
        <w:spacing w:line="360" w:lineRule="auto"/>
        <w:rPr>
          <w:sz w:val="28"/>
          <w:szCs w:val="28"/>
        </w:rPr>
      </w:pPr>
      <w:r w:rsidRPr="003E16BE">
        <w:rPr>
          <w:spacing w:val="-1"/>
          <w:sz w:val="28"/>
          <w:szCs w:val="28"/>
        </w:rPr>
        <w:t xml:space="preserve">Денисова Д. Уроки грамоты для дошкольников. — М.: Мозаика-Синтез, 2010. </w:t>
      </w:r>
      <w:r w:rsidRPr="003E16BE">
        <w:rPr>
          <w:sz w:val="28"/>
          <w:szCs w:val="28"/>
        </w:rPr>
        <w:t xml:space="preserve">Денисова Д. Прописи </w:t>
      </w:r>
      <w:proofErr w:type="spellStart"/>
      <w:r w:rsidRPr="003E16BE">
        <w:rPr>
          <w:bCs/>
          <w:sz w:val="28"/>
          <w:szCs w:val="28"/>
        </w:rPr>
        <w:t>для</w:t>
      </w:r>
      <w:r w:rsidRPr="003E16BE">
        <w:rPr>
          <w:sz w:val="28"/>
          <w:szCs w:val="28"/>
        </w:rPr>
        <w:t>дошкольников</w:t>
      </w:r>
      <w:proofErr w:type="spellEnd"/>
      <w:r w:rsidRPr="003E16BE">
        <w:rPr>
          <w:sz w:val="28"/>
          <w:szCs w:val="28"/>
        </w:rPr>
        <w:t>. — М.; Мозаика</w:t>
      </w:r>
      <w:r w:rsidRPr="003E16BE">
        <w:rPr>
          <w:b/>
          <w:bCs/>
          <w:sz w:val="28"/>
          <w:szCs w:val="28"/>
        </w:rPr>
        <w:t>-</w:t>
      </w:r>
      <w:r w:rsidRPr="003E16BE">
        <w:rPr>
          <w:sz w:val="28"/>
          <w:szCs w:val="28"/>
        </w:rPr>
        <w:t>Синтез, 2010.</w:t>
      </w:r>
    </w:p>
    <w:p w:rsidR="00510645" w:rsidRPr="003E16BE" w:rsidRDefault="00510645" w:rsidP="00B5331D">
      <w:pPr>
        <w:shd w:val="clear" w:color="auto" w:fill="FFFFFF"/>
        <w:tabs>
          <w:tab w:val="left" w:pos="9923"/>
        </w:tabs>
        <w:spacing w:line="360" w:lineRule="auto"/>
        <w:rPr>
          <w:b/>
          <w:bCs/>
          <w:sz w:val="28"/>
          <w:szCs w:val="28"/>
        </w:rPr>
      </w:pPr>
      <w:r w:rsidRPr="003E16BE">
        <w:rPr>
          <w:b/>
          <w:bCs/>
          <w:sz w:val="28"/>
          <w:szCs w:val="28"/>
        </w:rPr>
        <w:t>Образовательная область «</w:t>
      </w:r>
      <w:r w:rsidRPr="003E16BE">
        <w:rPr>
          <w:b/>
          <w:sz w:val="28"/>
          <w:szCs w:val="28"/>
        </w:rPr>
        <w:t>Познавательное развитие</w:t>
      </w:r>
      <w:r w:rsidRPr="003E16BE">
        <w:rPr>
          <w:b/>
          <w:bCs/>
          <w:sz w:val="28"/>
          <w:szCs w:val="28"/>
        </w:rPr>
        <w:t>»</w:t>
      </w:r>
    </w:p>
    <w:p w:rsidR="00510645" w:rsidRPr="003E16BE" w:rsidRDefault="00510645" w:rsidP="00B5331D">
      <w:pPr>
        <w:shd w:val="clear" w:color="auto" w:fill="FFFFFF"/>
        <w:spacing w:line="360" w:lineRule="auto"/>
        <w:rPr>
          <w:sz w:val="28"/>
          <w:szCs w:val="28"/>
        </w:rPr>
      </w:pPr>
      <w:r w:rsidRPr="003E16BE">
        <w:rPr>
          <w:b/>
          <w:bCs/>
          <w:spacing w:val="-2"/>
          <w:sz w:val="28"/>
          <w:szCs w:val="28"/>
        </w:rPr>
        <w:t>Продуктивная (конструктивная) деятельность</w:t>
      </w:r>
    </w:p>
    <w:p w:rsidR="00510645" w:rsidRPr="003E16BE" w:rsidRDefault="00510645" w:rsidP="00B5331D">
      <w:pPr>
        <w:shd w:val="clear" w:color="auto" w:fill="FFFFFF"/>
        <w:spacing w:line="360" w:lineRule="auto"/>
        <w:rPr>
          <w:sz w:val="28"/>
          <w:szCs w:val="28"/>
        </w:rPr>
      </w:pPr>
      <w:r w:rsidRPr="003E16BE">
        <w:rPr>
          <w:sz w:val="28"/>
          <w:szCs w:val="28"/>
        </w:rPr>
        <w:t>Методические пособия</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lastRenderedPageBreak/>
        <w:t>Веракса</w:t>
      </w:r>
      <w:proofErr w:type="spellEnd"/>
      <w:r w:rsidRPr="003E16BE">
        <w:rPr>
          <w:sz w:val="28"/>
          <w:szCs w:val="28"/>
        </w:rPr>
        <w:t xml:space="preserve"> Н. Е., </w:t>
      </w:r>
      <w:proofErr w:type="spellStart"/>
      <w:r w:rsidRPr="003E16BE">
        <w:rPr>
          <w:sz w:val="28"/>
          <w:szCs w:val="28"/>
        </w:rPr>
        <w:t>Веракса</w:t>
      </w:r>
      <w:proofErr w:type="spellEnd"/>
      <w:r w:rsidRPr="003E16BE">
        <w:rPr>
          <w:sz w:val="28"/>
          <w:szCs w:val="28"/>
        </w:rPr>
        <w:t xml:space="preserve"> А. Н. Проектная деятельность дошкольников. — М.: Мозаика-Синтез, 2008-2010.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Куцакова</w:t>
      </w:r>
      <w:proofErr w:type="spellEnd"/>
      <w:r w:rsidRPr="003E16BE">
        <w:rPr>
          <w:sz w:val="28"/>
          <w:szCs w:val="28"/>
        </w:rPr>
        <w:t xml:space="preserve"> Л. В. Занятия по конструированию из строительного материала в средней группе детского сада. — М.: Мозаика-Синтез, 2006-2010.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Куцакова</w:t>
      </w:r>
      <w:proofErr w:type="spellEnd"/>
      <w:r w:rsidRPr="003E16BE">
        <w:rPr>
          <w:sz w:val="28"/>
          <w:szCs w:val="28"/>
        </w:rPr>
        <w:t xml:space="preserve"> Л. В. Занятия по конструированию из строительного материала в старшей группе детского сада. — М.: Мозаика-Синтез, 2006-2010.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Куцакова</w:t>
      </w:r>
      <w:proofErr w:type="spellEnd"/>
      <w:r w:rsidRPr="003E16BE">
        <w:rPr>
          <w:sz w:val="28"/>
          <w:szCs w:val="28"/>
        </w:rPr>
        <w:t xml:space="preserve"> Л. В. Занятия по конструированию из строительного материала в подготовительной к школе группе детского сада. — М.; Мозаика-Синтез, 2006-2010.</w:t>
      </w:r>
    </w:p>
    <w:p w:rsidR="00510645" w:rsidRPr="003E16BE" w:rsidRDefault="00510645" w:rsidP="00B5331D">
      <w:pPr>
        <w:shd w:val="clear" w:color="auto" w:fill="FFFFFF"/>
        <w:spacing w:line="360" w:lineRule="auto"/>
        <w:rPr>
          <w:sz w:val="28"/>
          <w:szCs w:val="28"/>
        </w:rPr>
      </w:pPr>
      <w:r w:rsidRPr="003E16BE">
        <w:rPr>
          <w:b/>
          <w:bCs/>
          <w:sz w:val="28"/>
          <w:szCs w:val="28"/>
        </w:rPr>
        <w:t>Формирование элементарных математических представлений</w:t>
      </w:r>
    </w:p>
    <w:p w:rsidR="00510645" w:rsidRPr="003E16BE" w:rsidRDefault="00510645" w:rsidP="00B5331D">
      <w:pPr>
        <w:shd w:val="clear" w:color="auto" w:fill="FFFFFF"/>
        <w:spacing w:line="360" w:lineRule="auto"/>
        <w:rPr>
          <w:sz w:val="28"/>
          <w:szCs w:val="28"/>
        </w:rPr>
      </w:pPr>
      <w:r w:rsidRPr="003E16BE">
        <w:rPr>
          <w:sz w:val="28"/>
          <w:szCs w:val="28"/>
        </w:rPr>
        <w:t>Методические пособия</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Арапова</w:t>
      </w:r>
      <w:proofErr w:type="spellEnd"/>
      <w:r w:rsidRPr="003E16BE">
        <w:rPr>
          <w:sz w:val="28"/>
          <w:szCs w:val="28"/>
        </w:rPr>
        <w:t>-Пискарева Н. А. Формирование элементарных математических представлений. — М.: Мозаика-Синтез, 2006-2010.</w:t>
      </w:r>
    </w:p>
    <w:p w:rsidR="00510645" w:rsidRPr="003E16BE" w:rsidRDefault="00510645" w:rsidP="00B5331D">
      <w:pPr>
        <w:shd w:val="clear" w:color="auto" w:fill="FFFFFF"/>
        <w:spacing w:line="360" w:lineRule="auto"/>
        <w:jc w:val="both"/>
        <w:rPr>
          <w:sz w:val="28"/>
          <w:szCs w:val="28"/>
        </w:rPr>
      </w:pPr>
      <w:proofErr w:type="spellStart"/>
      <w:r w:rsidRPr="003E16BE">
        <w:rPr>
          <w:spacing w:val="-1"/>
          <w:sz w:val="28"/>
          <w:szCs w:val="28"/>
        </w:rPr>
        <w:t>Помораева</w:t>
      </w:r>
      <w:proofErr w:type="spellEnd"/>
      <w:r w:rsidRPr="003E16BE">
        <w:rPr>
          <w:spacing w:val="-1"/>
          <w:sz w:val="28"/>
          <w:szCs w:val="28"/>
        </w:rPr>
        <w:t xml:space="preserve"> И. А., </w:t>
      </w:r>
      <w:proofErr w:type="spellStart"/>
      <w:r w:rsidRPr="003E16BE">
        <w:rPr>
          <w:spacing w:val="-1"/>
          <w:sz w:val="28"/>
          <w:szCs w:val="28"/>
        </w:rPr>
        <w:t>Позина</w:t>
      </w:r>
      <w:proofErr w:type="spellEnd"/>
      <w:r w:rsidRPr="003E16BE">
        <w:rPr>
          <w:spacing w:val="-1"/>
          <w:sz w:val="28"/>
          <w:szCs w:val="28"/>
        </w:rPr>
        <w:t xml:space="preserve"> В. А. Занятия по формированию элементарных математических </w:t>
      </w:r>
      <w:r w:rsidRPr="003E16BE">
        <w:rPr>
          <w:sz w:val="28"/>
          <w:szCs w:val="28"/>
        </w:rPr>
        <w:t>представлений во второй младшей группе детского сада: Планы занятий. — М.: Мозаика-Синтез, 2006-2010.</w:t>
      </w:r>
    </w:p>
    <w:p w:rsidR="00510645" w:rsidRPr="003E16BE" w:rsidRDefault="00510645" w:rsidP="00B5331D">
      <w:pPr>
        <w:shd w:val="clear" w:color="auto" w:fill="FFFFFF"/>
        <w:spacing w:line="360" w:lineRule="auto"/>
        <w:jc w:val="both"/>
        <w:rPr>
          <w:sz w:val="28"/>
          <w:szCs w:val="28"/>
        </w:rPr>
      </w:pPr>
      <w:proofErr w:type="spellStart"/>
      <w:r w:rsidRPr="003E16BE">
        <w:rPr>
          <w:spacing w:val="-1"/>
          <w:sz w:val="28"/>
          <w:szCs w:val="28"/>
        </w:rPr>
        <w:t>Помораева</w:t>
      </w:r>
      <w:proofErr w:type="spellEnd"/>
      <w:r w:rsidRPr="003E16BE">
        <w:rPr>
          <w:spacing w:val="-1"/>
          <w:sz w:val="28"/>
          <w:szCs w:val="28"/>
        </w:rPr>
        <w:t xml:space="preserve"> И. А., </w:t>
      </w:r>
      <w:proofErr w:type="spellStart"/>
      <w:r w:rsidRPr="003E16BE">
        <w:rPr>
          <w:spacing w:val="-1"/>
          <w:sz w:val="28"/>
          <w:szCs w:val="28"/>
        </w:rPr>
        <w:t>Позина</w:t>
      </w:r>
      <w:proofErr w:type="spellEnd"/>
      <w:r w:rsidRPr="003E16BE">
        <w:rPr>
          <w:spacing w:val="-1"/>
          <w:sz w:val="28"/>
          <w:szCs w:val="28"/>
        </w:rPr>
        <w:t xml:space="preserve"> В. А. Занятия по формированию элементарных математических представлений в средней группе детского сада: Планы занятий.</w:t>
      </w:r>
      <w:r w:rsidRPr="003E16BE">
        <w:rPr>
          <w:sz w:val="28"/>
          <w:szCs w:val="28"/>
        </w:rPr>
        <w:t xml:space="preserve"> — </w:t>
      </w:r>
      <w:r w:rsidRPr="003E16BE">
        <w:rPr>
          <w:spacing w:val="-1"/>
          <w:sz w:val="28"/>
          <w:szCs w:val="28"/>
        </w:rPr>
        <w:t>М.: Мозаика-Синтез, 2006-2010.</w:t>
      </w:r>
    </w:p>
    <w:p w:rsidR="00510645" w:rsidRPr="003E16BE" w:rsidRDefault="00510645" w:rsidP="00B5331D">
      <w:pPr>
        <w:shd w:val="clear" w:color="auto" w:fill="FFFFFF"/>
        <w:spacing w:line="360" w:lineRule="auto"/>
        <w:jc w:val="both"/>
        <w:rPr>
          <w:sz w:val="28"/>
          <w:szCs w:val="28"/>
        </w:rPr>
      </w:pPr>
      <w:proofErr w:type="spellStart"/>
      <w:r w:rsidRPr="003E16BE">
        <w:rPr>
          <w:spacing w:val="-1"/>
          <w:sz w:val="28"/>
          <w:szCs w:val="28"/>
        </w:rPr>
        <w:t>Помораева</w:t>
      </w:r>
      <w:proofErr w:type="spellEnd"/>
      <w:r w:rsidRPr="003E16BE">
        <w:rPr>
          <w:spacing w:val="-1"/>
          <w:sz w:val="28"/>
          <w:szCs w:val="28"/>
        </w:rPr>
        <w:t xml:space="preserve"> И. А., </w:t>
      </w:r>
      <w:proofErr w:type="spellStart"/>
      <w:r w:rsidRPr="003E16BE">
        <w:rPr>
          <w:spacing w:val="-1"/>
          <w:sz w:val="28"/>
          <w:szCs w:val="28"/>
        </w:rPr>
        <w:t>Позина</w:t>
      </w:r>
      <w:proofErr w:type="spellEnd"/>
      <w:r w:rsidRPr="003E16BE">
        <w:rPr>
          <w:spacing w:val="-1"/>
          <w:sz w:val="28"/>
          <w:szCs w:val="28"/>
        </w:rPr>
        <w:t xml:space="preserve"> В. А. Занятия по формированию элементарных математических </w:t>
      </w:r>
      <w:r w:rsidRPr="003E16BE">
        <w:rPr>
          <w:sz w:val="28"/>
          <w:szCs w:val="28"/>
        </w:rPr>
        <w:t>представлений в старшей группе детского сада: Планы занятий. — М.; Мозаика-Синтез, 2009-2010.</w:t>
      </w:r>
    </w:p>
    <w:p w:rsidR="00510645" w:rsidRPr="003E16BE" w:rsidRDefault="00510645" w:rsidP="00B5331D">
      <w:pPr>
        <w:shd w:val="clear" w:color="auto" w:fill="FFFFFF"/>
        <w:spacing w:line="360" w:lineRule="auto"/>
        <w:rPr>
          <w:sz w:val="28"/>
          <w:szCs w:val="28"/>
        </w:rPr>
      </w:pPr>
      <w:r w:rsidRPr="003E16BE">
        <w:rPr>
          <w:sz w:val="28"/>
          <w:szCs w:val="28"/>
        </w:rPr>
        <w:t>Рабочие тетради</w:t>
      </w:r>
    </w:p>
    <w:p w:rsidR="00510645" w:rsidRPr="003E16BE" w:rsidRDefault="00510645" w:rsidP="00B5331D">
      <w:pPr>
        <w:shd w:val="clear" w:color="auto" w:fill="FFFFFF"/>
        <w:spacing w:line="360" w:lineRule="auto"/>
        <w:jc w:val="both"/>
        <w:rPr>
          <w:sz w:val="28"/>
          <w:szCs w:val="28"/>
        </w:rPr>
      </w:pPr>
      <w:r w:rsidRPr="003E16BE">
        <w:rPr>
          <w:sz w:val="28"/>
          <w:szCs w:val="28"/>
        </w:rPr>
        <w:t>Денисова Д. Математика для малышей. Младшая группа. — М.: Мозаика-Синтез, 2006-2010.</w:t>
      </w:r>
    </w:p>
    <w:p w:rsidR="00510645" w:rsidRPr="003E16BE" w:rsidRDefault="00510645" w:rsidP="00B5331D">
      <w:pPr>
        <w:shd w:val="clear" w:color="auto" w:fill="FFFFFF"/>
        <w:spacing w:line="360" w:lineRule="auto"/>
        <w:jc w:val="both"/>
        <w:rPr>
          <w:sz w:val="28"/>
          <w:szCs w:val="28"/>
        </w:rPr>
      </w:pPr>
      <w:r w:rsidRPr="003E16BE">
        <w:rPr>
          <w:sz w:val="28"/>
          <w:szCs w:val="28"/>
        </w:rPr>
        <w:t>Денисова Д. Математика для малышей. Средняя группа.— М.: Мозаика-Синтез, 2006-2010.</w:t>
      </w:r>
    </w:p>
    <w:p w:rsidR="00510645" w:rsidRPr="003E16BE" w:rsidRDefault="00510645" w:rsidP="00B5331D">
      <w:pPr>
        <w:shd w:val="clear" w:color="auto" w:fill="FFFFFF"/>
        <w:spacing w:line="360" w:lineRule="auto"/>
        <w:jc w:val="both"/>
        <w:rPr>
          <w:sz w:val="28"/>
          <w:szCs w:val="28"/>
        </w:rPr>
      </w:pPr>
      <w:r w:rsidRPr="003E16BE">
        <w:rPr>
          <w:sz w:val="28"/>
          <w:szCs w:val="28"/>
        </w:rPr>
        <w:t>Денисова Д. Математика для дошкольников. Старшая группа. — М.: Мозаика-Синтез, 2006-2010.</w:t>
      </w:r>
    </w:p>
    <w:p w:rsidR="00510645" w:rsidRPr="003E16BE" w:rsidRDefault="00510645" w:rsidP="00B5331D">
      <w:pPr>
        <w:shd w:val="clear" w:color="auto" w:fill="FFFFFF"/>
        <w:spacing w:line="360" w:lineRule="auto"/>
        <w:jc w:val="both"/>
        <w:rPr>
          <w:sz w:val="28"/>
          <w:szCs w:val="28"/>
        </w:rPr>
      </w:pPr>
      <w:r w:rsidRPr="003E16BE">
        <w:rPr>
          <w:sz w:val="28"/>
          <w:szCs w:val="28"/>
        </w:rPr>
        <w:t>Денисова Д. Математика для дошкольников. Подготовительная к школе группа. — М.: Мозаика-Синтез, 2006-2010.</w:t>
      </w:r>
    </w:p>
    <w:p w:rsidR="00510645" w:rsidRPr="003E16BE" w:rsidRDefault="00510645" w:rsidP="00B5331D">
      <w:pPr>
        <w:shd w:val="clear" w:color="auto" w:fill="FFFFFF"/>
        <w:spacing w:line="360" w:lineRule="auto"/>
        <w:rPr>
          <w:sz w:val="28"/>
          <w:szCs w:val="28"/>
        </w:rPr>
      </w:pPr>
      <w:r w:rsidRPr="003E16BE">
        <w:rPr>
          <w:b/>
          <w:bCs/>
          <w:sz w:val="28"/>
          <w:szCs w:val="28"/>
        </w:rPr>
        <w:lastRenderedPageBreak/>
        <w:t>Формирование целостной картины мира</w:t>
      </w:r>
    </w:p>
    <w:p w:rsidR="00510645" w:rsidRPr="003E16BE" w:rsidRDefault="00510645" w:rsidP="00B5331D">
      <w:pPr>
        <w:shd w:val="clear" w:color="auto" w:fill="FFFFFF"/>
        <w:spacing w:line="360" w:lineRule="auto"/>
        <w:rPr>
          <w:sz w:val="28"/>
          <w:szCs w:val="28"/>
        </w:rPr>
      </w:pPr>
      <w:r w:rsidRPr="003E16BE">
        <w:rPr>
          <w:sz w:val="28"/>
          <w:szCs w:val="28"/>
        </w:rPr>
        <w:t>Методические пособия</w:t>
      </w:r>
    </w:p>
    <w:p w:rsidR="00510645" w:rsidRPr="003E16BE" w:rsidRDefault="00510645" w:rsidP="00B5331D">
      <w:pPr>
        <w:shd w:val="clear" w:color="auto" w:fill="FFFFFF"/>
        <w:spacing w:line="360" w:lineRule="auto"/>
        <w:rPr>
          <w:sz w:val="28"/>
          <w:szCs w:val="28"/>
        </w:rPr>
      </w:pPr>
      <w:proofErr w:type="spellStart"/>
      <w:r w:rsidRPr="003E16BE">
        <w:rPr>
          <w:sz w:val="28"/>
          <w:szCs w:val="28"/>
        </w:rPr>
        <w:t>Дыбина</w:t>
      </w:r>
      <w:proofErr w:type="spellEnd"/>
      <w:r w:rsidRPr="003E16BE">
        <w:rPr>
          <w:sz w:val="28"/>
          <w:szCs w:val="28"/>
        </w:rPr>
        <w:t xml:space="preserve"> О. Б. Ребенок и окружающий мир. — М.: Мозаика-Синтез, 2005-2010.</w:t>
      </w:r>
    </w:p>
    <w:p w:rsidR="00510645" w:rsidRPr="003E16BE" w:rsidRDefault="00510645" w:rsidP="00B5331D">
      <w:pPr>
        <w:shd w:val="clear" w:color="auto" w:fill="FFFFFF"/>
        <w:spacing w:line="360" w:lineRule="auto"/>
        <w:rPr>
          <w:sz w:val="28"/>
          <w:szCs w:val="28"/>
        </w:rPr>
      </w:pPr>
      <w:proofErr w:type="spellStart"/>
      <w:r w:rsidRPr="003E16BE">
        <w:rPr>
          <w:sz w:val="28"/>
          <w:szCs w:val="28"/>
        </w:rPr>
        <w:t>Дыбина</w:t>
      </w:r>
      <w:proofErr w:type="spellEnd"/>
      <w:r w:rsidRPr="003E16BE">
        <w:rPr>
          <w:sz w:val="28"/>
          <w:szCs w:val="28"/>
        </w:rPr>
        <w:t xml:space="preserve"> О. Б. Предметный мир как средство формирования творчества детей. — М., 2002.</w:t>
      </w:r>
    </w:p>
    <w:p w:rsidR="00510645" w:rsidRPr="003E16BE" w:rsidRDefault="00510645" w:rsidP="00B5331D">
      <w:pPr>
        <w:shd w:val="clear" w:color="auto" w:fill="FFFFFF"/>
        <w:spacing w:line="360" w:lineRule="auto"/>
        <w:rPr>
          <w:sz w:val="28"/>
          <w:szCs w:val="28"/>
        </w:rPr>
      </w:pPr>
      <w:proofErr w:type="spellStart"/>
      <w:r w:rsidRPr="003E16BE">
        <w:rPr>
          <w:sz w:val="28"/>
          <w:szCs w:val="28"/>
        </w:rPr>
        <w:t>Дыбина</w:t>
      </w:r>
      <w:proofErr w:type="spellEnd"/>
      <w:r w:rsidRPr="003E16BE">
        <w:rPr>
          <w:sz w:val="28"/>
          <w:szCs w:val="28"/>
        </w:rPr>
        <w:t xml:space="preserve"> О. Б. Что было до... Игры-путешествия в прошлое предметов. — М., 1999.</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Дыбина</w:t>
      </w:r>
      <w:proofErr w:type="spellEnd"/>
      <w:r w:rsidRPr="003E16BE">
        <w:rPr>
          <w:sz w:val="28"/>
          <w:szCs w:val="28"/>
        </w:rPr>
        <w:t xml:space="preserve"> О. Б. Предметный мир как источник познания социальной действительности. — Самара, 1997.</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Дыбина</w:t>
      </w:r>
      <w:proofErr w:type="spellEnd"/>
      <w:r w:rsidRPr="003E16BE">
        <w:rPr>
          <w:sz w:val="28"/>
          <w:szCs w:val="28"/>
        </w:rPr>
        <w:t xml:space="preserve"> О. Б. Занятия по ознакомлению с окружающим миром во второй младшей группе детского сада. Конспекта занятий. — М.; Мозаика-Синтез, 2009-2010.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Дыбина</w:t>
      </w:r>
      <w:proofErr w:type="spellEnd"/>
      <w:r w:rsidRPr="003E16BE">
        <w:rPr>
          <w:sz w:val="28"/>
          <w:szCs w:val="28"/>
        </w:rPr>
        <w:t xml:space="preserve"> О. Б. Занятия по ознакомлению с окружающим миром в средней группе детского сада. Конспекты занятий. — М.: Мозаика-Синтез, 2009-2010.</w:t>
      </w:r>
    </w:p>
    <w:p w:rsidR="00510645" w:rsidRPr="003E16BE" w:rsidRDefault="00510645" w:rsidP="00B5331D">
      <w:pPr>
        <w:shd w:val="clear" w:color="auto" w:fill="FFFFFF"/>
        <w:spacing w:line="360" w:lineRule="auto"/>
        <w:jc w:val="both"/>
        <w:rPr>
          <w:sz w:val="28"/>
          <w:szCs w:val="28"/>
        </w:rPr>
      </w:pPr>
      <w:r w:rsidRPr="003E16BE">
        <w:rPr>
          <w:sz w:val="28"/>
          <w:szCs w:val="28"/>
        </w:rPr>
        <w:t>Ривина Е. К. Знакомим дошкольников с семьей и родословной. — М.: Мозаика-Синтез, 2009-2010.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Саулина</w:t>
      </w:r>
      <w:proofErr w:type="spellEnd"/>
      <w:r w:rsidRPr="003E16BE">
        <w:rPr>
          <w:sz w:val="28"/>
          <w:szCs w:val="28"/>
        </w:rPr>
        <w:t xml:space="preserve"> Т. Ф. Три сигнала светофора. Ознакомление дошкольников с правилами дорожного движения. — М.: Мозаика-Синтез, 2009-2010.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Соломенникова</w:t>
      </w:r>
      <w:proofErr w:type="spellEnd"/>
      <w:r w:rsidRPr="003E16BE">
        <w:rPr>
          <w:sz w:val="28"/>
          <w:szCs w:val="28"/>
        </w:rPr>
        <w:t xml:space="preserve"> О. А. Экологическое воспитание в детском саду. — М.: Мозаика-Синтез, 2005-2010.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Соломенникова</w:t>
      </w:r>
      <w:proofErr w:type="spellEnd"/>
      <w:r w:rsidRPr="003E16BE">
        <w:rPr>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2007-2010.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Соломенникова</w:t>
      </w:r>
      <w:proofErr w:type="spellEnd"/>
      <w:r w:rsidRPr="003E16BE">
        <w:rPr>
          <w:sz w:val="28"/>
          <w:szCs w:val="28"/>
        </w:rPr>
        <w:t xml:space="preserve"> О. А. Занятия по формированию элементарных экологических представлений во второй младшей группе детского сада. — М.: Мозаика-Синтез, 2007-2010.</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Соломенникова</w:t>
      </w:r>
      <w:proofErr w:type="spellEnd"/>
      <w:r w:rsidRPr="003E16BE">
        <w:rPr>
          <w:sz w:val="28"/>
          <w:szCs w:val="28"/>
        </w:rPr>
        <w:t xml:space="preserve"> О. А Занятия по формированию элементарных экологических представлений в средней группе детского сада. — М.: Мозаика-Синтез, 2009-2010.</w:t>
      </w:r>
    </w:p>
    <w:p w:rsidR="00510645" w:rsidRPr="003E16BE" w:rsidRDefault="00510645" w:rsidP="00B5331D">
      <w:pPr>
        <w:shd w:val="clear" w:color="auto" w:fill="FFFFFF"/>
        <w:spacing w:line="360" w:lineRule="auto"/>
        <w:rPr>
          <w:sz w:val="28"/>
          <w:szCs w:val="28"/>
        </w:rPr>
      </w:pPr>
      <w:r w:rsidRPr="003E16BE">
        <w:rPr>
          <w:sz w:val="28"/>
          <w:szCs w:val="28"/>
        </w:rPr>
        <w:t>Наглядно-дидактические пособия</w:t>
      </w:r>
    </w:p>
    <w:p w:rsidR="00510645" w:rsidRPr="003E16BE" w:rsidRDefault="00510645" w:rsidP="00B5331D">
      <w:pPr>
        <w:shd w:val="clear" w:color="auto" w:fill="FFFFFF"/>
        <w:spacing w:line="360" w:lineRule="auto"/>
        <w:rPr>
          <w:sz w:val="28"/>
          <w:szCs w:val="28"/>
        </w:rPr>
      </w:pPr>
      <w:r w:rsidRPr="003E16BE">
        <w:rPr>
          <w:b/>
          <w:bCs/>
          <w:sz w:val="28"/>
          <w:szCs w:val="28"/>
        </w:rPr>
        <w:t>Серия «Мир в картинках» (предметный мир)</w:t>
      </w:r>
    </w:p>
    <w:p w:rsidR="00510645" w:rsidRPr="003E16BE" w:rsidRDefault="00510645" w:rsidP="00B5331D">
      <w:pPr>
        <w:shd w:val="clear" w:color="auto" w:fill="FFFFFF"/>
        <w:spacing w:line="360" w:lineRule="auto"/>
        <w:rPr>
          <w:sz w:val="28"/>
          <w:szCs w:val="28"/>
        </w:rPr>
      </w:pPr>
      <w:r w:rsidRPr="003E16BE">
        <w:rPr>
          <w:sz w:val="28"/>
          <w:szCs w:val="28"/>
        </w:rPr>
        <w:lastRenderedPageBreak/>
        <w:t>Авиация.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Автомобильный транспорт.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Бытовая техника.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Водный транспорт.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Инструменты домашнего мастера.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Музыкальные инструменты.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Офисная техника и оборудование.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Посуда.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Спортивный инвентарь.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Школьные принадлежности.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День Победы. — М.: Мозаика-Синтез, 2005-2010.</w:t>
      </w:r>
    </w:p>
    <w:p w:rsidR="00510645" w:rsidRPr="003E16BE" w:rsidRDefault="00510645" w:rsidP="00B5331D">
      <w:pPr>
        <w:shd w:val="clear" w:color="auto" w:fill="FFFFFF"/>
        <w:spacing w:line="360" w:lineRule="auto"/>
        <w:rPr>
          <w:sz w:val="28"/>
          <w:szCs w:val="28"/>
        </w:rPr>
      </w:pPr>
      <w:r w:rsidRPr="003E16BE">
        <w:rPr>
          <w:b/>
          <w:bCs/>
          <w:sz w:val="28"/>
          <w:szCs w:val="28"/>
        </w:rPr>
        <w:t>Серия «Мир в картинках» (мир природы)</w:t>
      </w:r>
    </w:p>
    <w:p w:rsidR="00510645" w:rsidRPr="003E16BE" w:rsidRDefault="00510645" w:rsidP="00B5331D">
      <w:pPr>
        <w:shd w:val="clear" w:color="auto" w:fill="FFFFFF"/>
        <w:spacing w:line="360" w:lineRule="auto"/>
        <w:rPr>
          <w:sz w:val="28"/>
          <w:szCs w:val="28"/>
        </w:rPr>
      </w:pPr>
      <w:r w:rsidRPr="003E16BE">
        <w:rPr>
          <w:sz w:val="28"/>
          <w:szCs w:val="28"/>
        </w:rPr>
        <w:t>Арктика и Антарктика.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Высоко в горах.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Деревья и листья.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Домашние животные.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Домашние птицы.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Животные — домашние питомцы.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Животные жарких стран.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Животные средней полосы,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Космос.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Морские обитатели.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Насекомые,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Овощи.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Рептилии и амфибии,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Собаки - друзья и помощники.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Фрукты.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Цветы.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Ягоды лесные.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Ягоды садовые, — М.: Мозаика-Синтез, 2005-2010.</w:t>
      </w:r>
    </w:p>
    <w:p w:rsidR="00510645" w:rsidRPr="003E16BE" w:rsidRDefault="00510645" w:rsidP="00B5331D">
      <w:pPr>
        <w:shd w:val="clear" w:color="auto" w:fill="FFFFFF"/>
        <w:spacing w:line="360" w:lineRule="auto"/>
        <w:rPr>
          <w:sz w:val="28"/>
          <w:szCs w:val="28"/>
        </w:rPr>
      </w:pPr>
      <w:r w:rsidRPr="003E16BE">
        <w:rPr>
          <w:b/>
          <w:bCs/>
          <w:sz w:val="28"/>
          <w:szCs w:val="28"/>
        </w:rPr>
        <w:t>Серия «Рассказы по картинкам»</w:t>
      </w:r>
    </w:p>
    <w:p w:rsidR="00510645" w:rsidRPr="003E16BE" w:rsidRDefault="00510645" w:rsidP="00B5331D">
      <w:pPr>
        <w:shd w:val="clear" w:color="auto" w:fill="FFFFFF"/>
        <w:spacing w:line="360" w:lineRule="auto"/>
        <w:rPr>
          <w:sz w:val="28"/>
          <w:szCs w:val="28"/>
        </w:rPr>
      </w:pPr>
      <w:r w:rsidRPr="003E16BE">
        <w:rPr>
          <w:sz w:val="28"/>
          <w:szCs w:val="28"/>
        </w:rPr>
        <w:lastRenderedPageBreak/>
        <w:t>Времена года.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Зима.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Осень.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Весна. —</w:t>
      </w:r>
      <w:r w:rsidRPr="003E16BE">
        <w:rPr>
          <w:bCs/>
          <w:iCs/>
          <w:sz w:val="28"/>
          <w:szCs w:val="28"/>
        </w:rPr>
        <w:t xml:space="preserve"> </w:t>
      </w:r>
      <w:proofErr w:type="spellStart"/>
      <w:r w:rsidRPr="003E16BE">
        <w:rPr>
          <w:bCs/>
          <w:iCs/>
          <w:sz w:val="28"/>
          <w:szCs w:val="28"/>
        </w:rPr>
        <w:t>М.:</w:t>
      </w:r>
      <w:r w:rsidRPr="003E16BE">
        <w:rPr>
          <w:sz w:val="28"/>
          <w:szCs w:val="28"/>
        </w:rPr>
        <w:t>Мозаика-Синтез</w:t>
      </w:r>
      <w:proofErr w:type="spellEnd"/>
      <w:r w:rsidRPr="003E16BE">
        <w:rPr>
          <w:sz w:val="28"/>
          <w:szCs w:val="28"/>
        </w:rPr>
        <w:t>, 2005-2010</w:t>
      </w:r>
      <w:r w:rsidRPr="003E16BE">
        <w:rPr>
          <w:b/>
          <w:bCs/>
          <w:i/>
          <w:iCs/>
          <w:sz w:val="28"/>
          <w:szCs w:val="28"/>
        </w:rPr>
        <w:t>.</w:t>
      </w:r>
    </w:p>
    <w:p w:rsidR="00510645" w:rsidRPr="003E16BE" w:rsidRDefault="00510645" w:rsidP="00B5331D">
      <w:pPr>
        <w:shd w:val="clear" w:color="auto" w:fill="FFFFFF"/>
        <w:spacing w:line="360" w:lineRule="auto"/>
        <w:rPr>
          <w:sz w:val="28"/>
          <w:szCs w:val="28"/>
        </w:rPr>
      </w:pPr>
      <w:r w:rsidRPr="003E16BE">
        <w:rPr>
          <w:sz w:val="28"/>
          <w:szCs w:val="28"/>
        </w:rPr>
        <w:t>Лето.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Колобок.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Курочка Ряба.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Репка.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Теремок.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Зимние виды спорта.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Летние виды спорта.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Распорядок дня. — М.; Мозаика-Синтез, 2005-2010.</w:t>
      </w:r>
    </w:p>
    <w:p w:rsidR="00510645" w:rsidRPr="003E16BE" w:rsidRDefault="00510645" w:rsidP="00B5331D">
      <w:pPr>
        <w:shd w:val="clear" w:color="auto" w:fill="FFFFFF"/>
        <w:spacing w:line="360" w:lineRule="auto"/>
        <w:jc w:val="both"/>
        <w:rPr>
          <w:sz w:val="28"/>
          <w:szCs w:val="28"/>
        </w:rPr>
      </w:pPr>
      <w:r w:rsidRPr="003E16BE">
        <w:rPr>
          <w:sz w:val="28"/>
          <w:szCs w:val="28"/>
        </w:rPr>
        <w:t>Великая Отечественная война в произведениях художников. — М.; Мозаика-Синтез, 2005-2010.</w:t>
      </w:r>
    </w:p>
    <w:p w:rsidR="00510645" w:rsidRPr="003E16BE" w:rsidRDefault="00510645" w:rsidP="00B5331D">
      <w:pPr>
        <w:shd w:val="clear" w:color="auto" w:fill="FFFFFF"/>
        <w:spacing w:line="360" w:lineRule="auto"/>
        <w:rPr>
          <w:spacing w:val="-2"/>
          <w:sz w:val="28"/>
          <w:szCs w:val="28"/>
        </w:rPr>
      </w:pPr>
      <w:r w:rsidRPr="003E16BE">
        <w:rPr>
          <w:spacing w:val="-2"/>
          <w:sz w:val="28"/>
          <w:szCs w:val="28"/>
        </w:rPr>
        <w:t xml:space="preserve">Защитники Отечества.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 xml:space="preserve">Кем быть.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 xml:space="preserve">Профессии. </w:t>
      </w:r>
      <w:r w:rsidRPr="003E16BE">
        <w:rPr>
          <w:spacing w:val="-2"/>
          <w:sz w:val="28"/>
          <w:szCs w:val="28"/>
        </w:rPr>
        <w:t>—</w:t>
      </w:r>
      <w:r w:rsidRPr="003E16BE">
        <w:rPr>
          <w:sz w:val="28"/>
          <w:szCs w:val="28"/>
        </w:rPr>
        <w:t xml:space="preserve">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 xml:space="preserve">Мой дом. </w:t>
      </w:r>
      <w:r w:rsidRPr="003E16BE">
        <w:rPr>
          <w:spacing w:val="-2"/>
          <w:sz w:val="28"/>
          <w:szCs w:val="28"/>
        </w:rPr>
        <w:t>—</w:t>
      </w:r>
      <w:r w:rsidRPr="003E16BE">
        <w:rPr>
          <w:sz w:val="28"/>
          <w:szCs w:val="28"/>
        </w:rPr>
        <w:t xml:space="preserve">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 xml:space="preserve">Родная природа.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В деревне, — М.: Мозаика-Синтез, 2005-2010,</w:t>
      </w:r>
    </w:p>
    <w:p w:rsidR="00510645" w:rsidRPr="003E16BE" w:rsidRDefault="00510645" w:rsidP="00B5331D">
      <w:pPr>
        <w:shd w:val="clear" w:color="auto" w:fill="FFFFFF"/>
        <w:spacing w:line="360" w:lineRule="auto"/>
        <w:rPr>
          <w:sz w:val="28"/>
          <w:szCs w:val="28"/>
        </w:rPr>
      </w:pPr>
      <w:r w:rsidRPr="003E16BE">
        <w:rPr>
          <w:b/>
          <w:bCs/>
          <w:sz w:val="28"/>
          <w:szCs w:val="28"/>
        </w:rPr>
        <w:t>Плакаты большого формата</w:t>
      </w:r>
    </w:p>
    <w:p w:rsidR="00510645" w:rsidRPr="003E16BE" w:rsidRDefault="00510645" w:rsidP="00B5331D">
      <w:pPr>
        <w:shd w:val="clear" w:color="auto" w:fill="FFFFFF"/>
        <w:spacing w:line="360" w:lineRule="auto"/>
        <w:rPr>
          <w:sz w:val="28"/>
          <w:szCs w:val="28"/>
        </w:rPr>
      </w:pPr>
      <w:r w:rsidRPr="003E16BE">
        <w:rPr>
          <w:sz w:val="28"/>
          <w:szCs w:val="28"/>
        </w:rPr>
        <w:t xml:space="preserve">Овощи. </w:t>
      </w:r>
      <w:r w:rsidRPr="003E16BE">
        <w:rPr>
          <w:spacing w:val="-2"/>
          <w:sz w:val="28"/>
          <w:szCs w:val="28"/>
        </w:rPr>
        <w:t>—</w:t>
      </w:r>
      <w:r w:rsidRPr="003E16BE">
        <w:rPr>
          <w:sz w:val="28"/>
          <w:szCs w:val="28"/>
        </w:rPr>
        <w:t xml:space="preserve"> М.: Мозаика-Синтез, 2010. </w:t>
      </w:r>
      <w:r w:rsidRPr="003E16BE">
        <w:rPr>
          <w:spacing w:val="-2"/>
          <w:sz w:val="28"/>
          <w:szCs w:val="28"/>
        </w:rPr>
        <w:t>Фрукты. — М,: Мозаика-Синтез, 2010.</w:t>
      </w:r>
    </w:p>
    <w:p w:rsidR="00510645" w:rsidRPr="003E16BE" w:rsidRDefault="00510645" w:rsidP="00B5331D">
      <w:pPr>
        <w:spacing w:line="360" w:lineRule="auto"/>
        <w:jc w:val="both"/>
        <w:rPr>
          <w:b/>
          <w:sz w:val="28"/>
          <w:szCs w:val="28"/>
        </w:rPr>
      </w:pPr>
      <w:r w:rsidRPr="003E16BE">
        <w:rPr>
          <w:b/>
          <w:bCs/>
          <w:sz w:val="28"/>
          <w:szCs w:val="28"/>
        </w:rPr>
        <w:t>Образовательная область «</w:t>
      </w:r>
      <w:r w:rsidRPr="003E16BE">
        <w:rPr>
          <w:b/>
          <w:sz w:val="28"/>
          <w:szCs w:val="28"/>
        </w:rPr>
        <w:t>Художественно-эстетическое развитие</w:t>
      </w:r>
      <w:r w:rsidRPr="003E16BE">
        <w:rPr>
          <w:b/>
          <w:bCs/>
          <w:sz w:val="28"/>
          <w:szCs w:val="28"/>
        </w:rPr>
        <w:t>»</w:t>
      </w:r>
    </w:p>
    <w:p w:rsidR="00510645" w:rsidRPr="003E16BE" w:rsidRDefault="00510645" w:rsidP="00B5331D">
      <w:pPr>
        <w:shd w:val="clear" w:color="auto" w:fill="FFFFFF"/>
        <w:spacing w:line="360" w:lineRule="auto"/>
        <w:rPr>
          <w:sz w:val="28"/>
          <w:szCs w:val="28"/>
          <w:lang w:eastAsia="ar-SA"/>
        </w:rPr>
      </w:pPr>
      <w:r w:rsidRPr="003E16BE">
        <w:rPr>
          <w:sz w:val="28"/>
          <w:szCs w:val="28"/>
        </w:rPr>
        <w:t>Методические пособия</w:t>
      </w:r>
    </w:p>
    <w:p w:rsidR="00510645" w:rsidRPr="003E16BE" w:rsidRDefault="00510645" w:rsidP="00B5331D">
      <w:pPr>
        <w:shd w:val="clear" w:color="auto" w:fill="FFFFFF"/>
        <w:spacing w:line="360" w:lineRule="auto"/>
        <w:jc w:val="both"/>
        <w:rPr>
          <w:sz w:val="28"/>
          <w:szCs w:val="28"/>
        </w:rPr>
      </w:pPr>
      <w:r w:rsidRPr="003E16BE">
        <w:rPr>
          <w:sz w:val="28"/>
          <w:szCs w:val="28"/>
        </w:rPr>
        <w:t>Баранова Е. В., Савельева А. М. От навыков к творчеству: обучение детей 2-7 лет технике рисования. — М.: Мозаика-Синтез, 2009-2010.</w:t>
      </w:r>
    </w:p>
    <w:p w:rsidR="00510645" w:rsidRPr="003E16BE" w:rsidRDefault="00510645" w:rsidP="00B5331D">
      <w:pPr>
        <w:shd w:val="clear" w:color="auto" w:fill="FFFFFF"/>
        <w:spacing w:line="360" w:lineRule="auto"/>
        <w:jc w:val="both"/>
        <w:rPr>
          <w:sz w:val="28"/>
          <w:szCs w:val="28"/>
        </w:rPr>
      </w:pPr>
      <w:r w:rsidRPr="003E16BE">
        <w:rPr>
          <w:sz w:val="28"/>
          <w:szCs w:val="28"/>
        </w:rPr>
        <w:t>Комарова Т. С. Занятия по изобразительной деятельности во второй младшей детского сада. Конспекты занятий. — М.: Мозаика-Синтез, 2007-2010.</w:t>
      </w:r>
    </w:p>
    <w:p w:rsidR="00510645" w:rsidRPr="003E16BE" w:rsidRDefault="00510645" w:rsidP="00B5331D">
      <w:pPr>
        <w:shd w:val="clear" w:color="auto" w:fill="FFFFFF"/>
        <w:spacing w:line="360" w:lineRule="auto"/>
        <w:jc w:val="both"/>
        <w:rPr>
          <w:sz w:val="28"/>
          <w:szCs w:val="28"/>
        </w:rPr>
      </w:pPr>
      <w:r w:rsidRPr="003E16BE">
        <w:rPr>
          <w:sz w:val="28"/>
          <w:szCs w:val="28"/>
        </w:rPr>
        <w:t>Комарова Т. С. Занятия по изобразительной деятельности в средней группе детского сада. Конспекты занятий. — М.: Мозаика-Синтез, 2007-2010.</w:t>
      </w:r>
    </w:p>
    <w:p w:rsidR="00510645" w:rsidRPr="003E16BE" w:rsidRDefault="00510645" w:rsidP="00B5331D">
      <w:pPr>
        <w:shd w:val="clear" w:color="auto" w:fill="FFFFFF"/>
        <w:spacing w:line="360" w:lineRule="auto"/>
        <w:jc w:val="both"/>
        <w:rPr>
          <w:sz w:val="28"/>
          <w:szCs w:val="28"/>
        </w:rPr>
      </w:pPr>
      <w:r w:rsidRPr="003E16BE">
        <w:rPr>
          <w:sz w:val="28"/>
          <w:szCs w:val="28"/>
        </w:rPr>
        <w:lastRenderedPageBreak/>
        <w:t>Комарова Т. С. Занятия по изобразительной деятельности в старшей группе детского сада. Конспекты занятий. — М.: Мозаика-Синтез, 200</w:t>
      </w:r>
      <w:r w:rsidRPr="003E16BE">
        <w:rPr>
          <w:sz w:val="28"/>
          <w:szCs w:val="28"/>
          <w:lang w:val="en-US"/>
        </w:rPr>
        <w:t>S</w:t>
      </w:r>
      <w:r w:rsidRPr="003E16BE">
        <w:rPr>
          <w:sz w:val="28"/>
          <w:szCs w:val="28"/>
        </w:rPr>
        <w:t>-2010.</w:t>
      </w:r>
    </w:p>
    <w:p w:rsidR="00510645" w:rsidRPr="003E16BE" w:rsidRDefault="00510645" w:rsidP="00B5331D">
      <w:pPr>
        <w:shd w:val="clear" w:color="auto" w:fill="FFFFFF"/>
        <w:spacing w:line="360" w:lineRule="auto"/>
        <w:jc w:val="both"/>
        <w:rPr>
          <w:sz w:val="28"/>
          <w:szCs w:val="28"/>
        </w:rPr>
      </w:pPr>
      <w:r w:rsidRPr="003E16BE">
        <w:rPr>
          <w:sz w:val="28"/>
          <w:szCs w:val="28"/>
        </w:rPr>
        <w:t>Комарова Т. С. Изобразительная деятельность в детском саду. — М.: Мозаика- Синтез, 2005-2010.</w:t>
      </w:r>
    </w:p>
    <w:p w:rsidR="00510645" w:rsidRPr="003E16BE" w:rsidRDefault="00510645" w:rsidP="00B5331D">
      <w:pPr>
        <w:shd w:val="clear" w:color="auto" w:fill="FFFFFF"/>
        <w:spacing w:line="360" w:lineRule="auto"/>
        <w:rPr>
          <w:sz w:val="28"/>
          <w:szCs w:val="28"/>
        </w:rPr>
      </w:pPr>
      <w:r w:rsidRPr="003E16BE">
        <w:rPr>
          <w:sz w:val="28"/>
          <w:szCs w:val="28"/>
        </w:rPr>
        <w:t>Комарова Т. С. Детское художественное творчество. — М.: Мозаика-Синтез, К-2010.</w:t>
      </w:r>
    </w:p>
    <w:p w:rsidR="00510645" w:rsidRPr="003E16BE" w:rsidRDefault="00510645" w:rsidP="00B5331D">
      <w:pPr>
        <w:shd w:val="clear" w:color="auto" w:fill="FFFFFF"/>
        <w:spacing w:line="360" w:lineRule="auto"/>
        <w:rPr>
          <w:sz w:val="28"/>
          <w:szCs w:val="28"/>
        </w:rPr>
      </w:pPr>
      <w:r w:rsidRPr="003E16BE">
        <w:rPr>
          <w:sz w:val="28"/>
          <w:szCs w:val="28"/>
        </w:rPr>
        <w:t>Комарова Т. С. Школа эстетического воспитания. — М.: Мозаика-Синтез,</w:t>
      </w:r>
    </w:p>
    <w:p w:rsidR="00510645" w:rsidRPr="003E16BE" w:rsidRDefault="00510645" w:rsidP="00B5331D">
      <w:pPr>
        <w:shd w:val="clear" w:color="auto" w:fill="FFFFFF"/>
        <w:spacing w:line="360" w:lineRule="auto"/>
        <w:rPr>
          <w:sz w:val="28"/>
          <w:szCs w:val="28"/>
        </w:rPr>
      </w:pPr>
      <w:r w:rsidRPr="003E16BE">
        <w:rPr>
          <w:sz w:val="28"/>
          <w:szCs w:val="28"/>
        </w:rPr>
        <w:t>Комарова Т. С. Савенков А. И. Коллективное творчество дошкольников. М., 2005.</w:t>
      </w:r>
    </w:p>
    <w:p w:rsidR="00510645" w:rsidRPr="003E16BE" w:rsidRDefault="00510645" w:rsidP="00B5331D">
      <w:pPr>
        <w:shd w:val="clear" w:color="auto" w:fill="FFFFFF"/>
        <w:spacing w:line="360" w:lineRule="auto"/>
        <w:rPr>
          <w:sz w:val="28"/>
          <w:szCs w:val="28"/>
        </w:rPr>
      </w:pPr>
      <w:r w:rsidRPr="003E16BE">
        <w:rPr>
          <w:sz w:val="28"/>
          <w:szCs w:val="28"/>
        </w:rPr>
        <w:t xml:space="preserve">Комарова Т. С. </w:t>
      </w:r>
      <w:proofErr w:type="spellStart"/>
      <w:r w:rsidRPr="003E16BE">
        <w:rPr>
          <w:sz w:val="28"/>
          <w:szCs w:val="28"/>
        </w:rPr>
        <w:t>Филлипс</w:t>
      </w:r>
      <w:proofErr w:type="spellEnd"/>
      <w:r w:rsidRPr="003E16BE">
        <w:rPr>
          <w:sz w:val="28"/>
          <w:szCs w:val="28"/>
        </w:rPr>
        <w:t xml:space="preserve"> О. Ю. Эстетическая развивающая среда. — М., 2005</w:t>
      </w:r>
    </w:p>
    <w:p w:rsidR="00510645" w:rsidRPr="003E16BE" w:rsidRDefault="00510645" w:rsidP="00B5331D">
      <w:pPr>
        <w:shd w:val="clear" w:color="auto" w:fill="FFFFFF"/>
        <w:spacing w:line="360" w:lineRule="auto"/>
        <w:rPr>
          <w:sz w:val="28"/>
          <w:szCs w:val="28"/>
        </w:rPr>
      </w:pPr>
      <w:r w:rsidRPr="003E16BE">
        <w:rPr>
          <w:sz w:val="28"/>
          <w:szCs w:val="28"/>
        </w:rPr>
        <w:t>Народное искусство в воспитании детей / Под ред. Т. С. Комаровой. — М., 2005.</w:t>
      </w:r>
    </w:p>
    <w:p w:rsidR="00510645" w:rsidRPr="003E16BE" w:rsidRDefault="00510645" w:rsidP="00B5331D">
      <w:pPr>
        <w:shd w:val="clear" w:color="auto" w:fill="FFFFFF"/>
        <w:spacing w:line="360" w:lineRule="auto"/>
        <w:jc w:val="both"/>
        <w:rPr>
          <w:sz w:val="28"/>
          <w:szCs w:val="28"/>
        </w:rPr>
      </w:pPr>
      <w:proofErr w:type="spellStart"/>
      <w:r w:rsidRPr="003E16BE">
        <w:rPr>
          <w:sz w:val="28"/>
          <w:szCs w:val="28"/>
        </w:rPr>
        <w:t>Голоменникова</w:t>
      </w:r>
      <w:proofErr w:type="spellEnd"/>
      <w:r w:rsidRPr="003E16BE">
        <w:rPr>
          <w:sz w:val="28"/>
          <w:szCs w:val="28"/>
        </w:rPr>
        <w:t xml:space="preserve"> О. А. Радость творчества. Ознакомление детей 5-7 лет с народным искусством. — М.: Мозаика-Синтез, 2005-2010.</w:t>
      </w:r>
    </w:p>
    <w:p w:rsidR="00510645" w:rsidRPr="003E16BE" w:rsidRDefault="00510645" w:rsidP="00B5331D">
      <w:pPr>
        <w:shd w:val="clear" w:color="auto" w:fill="FFFFFF"/>
        <w:spacing w:line="360" w:lineRule="auto"/>
        <w:rPr>
          <w:sz w:val="28"/>
          <w:szCs w:val="28"/>
        </w:rPr>
      </w:pPr>
      <w:proofErr w:type="spellStart"/>
      <w:r w:rsidRPr="003E16BE">
        <w:rPr>
          <w:spacing w:val="-1"/>
          <w:sz w:val="28"/>
          <w:szCs w:val="28"/>
        </w:rPr>
        <w:t>Халезова</w:t>
      </w:r>
      <w:proofErr w:type="spellEnd"/>
      <w:r w:rsidRPr="003E16BE">
        <w:rPr>
          <w:spacing w:val="-1"/>
          <w:sz w:val="28"/>
          <w:szCs w:val="28"/>
        </w:rPr>
        <w:t xml:space="preserve"> Н. Б. Декоративная лепка в детском саду / Под ред. М. Б. </w:t>
      </w:r>
      <w:proofErr w:type="spellStart"/>
      <w:r w:rsidRPr="003E16BE">
        <w:rPr>
          <w:spacing w:val="-1"/>
          <w:sz w:val="28"/>
          <w:szCs w:val="28"/>
        </w:rPr>
        <w:t>Зацепиной</w:t>
      </w:r>
      <w:proofErr w:type="spellEnd"/>
      <w:r w:rsidRPr="003E16BE">
        <w:rPr>
          <w:spacing w:val="-1"/>
          <w:sz w:val="28"/>
          <w:szCs w:val="28"/>
        </w:rPr>
        <w:t xml:space="preserve">. </w:t>
      </w:r>
      <w:r w:rsidRPr="003E16BE">
        <w:rPr>
          <w:sz w:val="28"/>
          <w:szCs w:val="28"/>
        </w:rPr>
        <w:t xml:space="preserve">— </w:t>
      </w:r>
      <w:r w:rsidRPr="003E16BE">
        <w:rPr>
          <w:spacing w:val="-1"/>
          <w:sz w:val="28"/>
          <w:szCs w:val="28"/>
        </w:rPr>
        <w:t>М., 2005.</w:t>
      </w:r>
    </w:p>
    <w:p w:rsidR="00510645" w:rsidRPr="003E16BE" w:rsidRDefault="00510645" w:rsidP="00B5331D">
      <w:pPr>
        <w:shd w:val="clear" w:color="auto" w:fill="FFFFFF"/>
        <w:spacing w:line="360" w:lineRule="auto"/>
        <w:rPr>
          <w:sz w:val="28"/>
          <w:szCs w:val="28"/>
        </w:rPr>
      </w:pPr>
      <w:r w:rsidRPr="003E16BE">
        <w:rPr>
          <w:sz w:val="28"/>
          <w:szCs w:val="28"/>
        </w:rPr>
        <w:t>Наглядно-дидактические пособия</w:t>
      </w:r>
    </w:p>
    <w:p w:rsidR="00510645" w:rsidRPr="003E16BE" w:rsidRDefault="00510645" w:rsidP="00B5331D">
      <w:pPr>
        <w:shd w:val="clear" w:color="auto" w:fill="FFFFFF"/>
        <w:spacing w:line="360" w:lineRule="auto"/>
        <w:rPr>
          <w:sz w:val="28"/>
          <w:szCs w:val="28"/>
        </w:rPr>
      </w:pPr>
      <w:r w:rsidRPr="003E16BE">
        <w:rPr>
          <w:b/>
          <w:bCs/>
          <w:sz w:val="28"/>
          <w:szCs w:val="28"/>
        </w:rPr>
        <w:t>Серия «Мир в картинках»</w:t>
      </w:r>
    </w:p>
    <w:p w:rsidR="00510645" w:rsidRPr="003E16BE" w:rsidRDefault="00510645" w:rsidP="00B5331D">
      <w:pPr>
        <w:shd w:val="clear" w:color="auto" w:fill="FFFFFF"/>
        <w:tabs>
          <w:tab w:val="left" w:pos="7219"/>
          <w:tab w:val="left" w:pos="9498"/>
        </w:tabs>
        <w:spacing w:line="360" w:lineRule="auto"/>
        <w:rPr>
          <w:sz w:val="28"/>
          <w:szCs w:val="28"/>
        </w:rPr>
      </w:pPr>
      <w:proofErr w:type="spellStart"/>
      <w:r w:rsidRPr="003E16BE">
        <w:rPr>
          <w:spacing w:val="-1"/>
          <w:sz w:val="28"/>
          <w:szCs w:val="28"/>
        </w:rPr>
        <w:t>Филимоновская</w:t>
      </w:r>
      <w:proofErr w:type="spellEnd"/>
      <w:r w:rsidRPr="003E16BE">
        <w:rPr>
          <w:spacing w:val="-1"/>
          <w:sz w:val="28"/>
          <w:szCs w:val="28"/>
        </w:rPr>
        <w:t xml:space="preserve"> народная игрушка. — М.: Мозаика-Синтез, 2005-2010.</w:t>
      </w:r>
      <w:r w:rsidRPr="003E16BE">
        <w:rPr>
          <w:spacing w:val="-1"/>
          <w:sz w:val="28"/>
          <w:szCs w:val="28"/>
        </w:rPr>
        <w:br/>
      </w:r>
      <w:r w:rsidRPr="003E16BE">
        <w:rPr>
          <w:sz w:val="28"/>
          <w:szCs w:val="28"/>
        </w:rPr>
        <w:t>Городецкая роспись по дереву. — М.: Мозаика-Синтез, 2005-2010.</w:t>
      </w:r>
      <w:r w:rsidRPr="003E16BE">
        <w:rPr>
          <w:sz w:val="28"/>
          <w:szCs w:val="28"/>
        </w:rPr>
        <w:br/>
      </w:r>
      <w:proofErr w:type="spellStart"/>
      <w:r w:rsidRPr="003E16BE">
        <w:rPr>
          <w:spacing w:val="-2"/>
          <w:sz w:val="28"/>
          <w:szCs w:val="28"/>
        </w:rPr>
        <w:t>Полхов</w:t>
      </w:r>
      <w:proofErr w:type="spellEnd"/>
      <w:r w:rsidRPr="003E16BE">
        <w:rPr>
          <w:spacing w:val="-2"/>
          <w:sz w:val="28"/>
          <w:szCs w:val="28"/>
        </w:rPr>
        <w:t xml:space="preserve">-Майдан. </w:t>
      </w:r>
      <w:r w:rsidRPr="003E16BE">
        <w:rPr>
          <w:sz w:val="28"/>
          <w:szCs w:val="28"/>
        </w:rPr>
        <w:t>—</w:t>
      </w:r>
      <w:r w:rsidRPr="003E16BE">
        <w:rPr>
          <w:spacing w:val="-2"/>
          <w:sz w:val="28"/>
          <w:szCs w:val="28"/>
        </w:rPr>
        <w:t xml:space="preserve"> М.: Мозаика-Синтез, 2005-2010.</w:t>
      </w:r>
      <w:r w:rsidRPr="003E16BE">
        <w:rPr>
          <w:sz w:val="28"/>
          <w:szCs w:val="28"/>
        </w:rPr>
        <w:tab/>
      </w:r>
    </w:p>
    <w:p w:rsidR="00510645" w:rsidRPr="003E16BE" w:rsidRDefault="00510645" w:rsidP="00B5331D">
      <w:pPr>
        <w:shd w:val="clear" w:color="auto" w:fill="FFFFFF"/>
        <w:spacing w:line="360" w:lineRule="auto"/>
        <w:rPr>
          <w:spacing w:val="-1"/>
          <w:sz w:val="28"/>
          <w:szCs w:val="28"/>
        </w:rPr>
      </w:pPr>
      <w:r w:rsidRPr="003E16BE">
        <w:rPr>
          <w:spacing w:val="-1"/>
          <w:sz w:val="28"/>
          <w:szCs w:val="28"/>
        </w:rPr>
        <w:t xml:space="preserve">Каргополь - народная игрушка.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 xml:space="preserve">Дымковская игрушка.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 xml:space="preserve">Хохлома,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Гжель. — М.: Мозаика-Синтез, 2005-2010.</w:t>
      </w:r>
    </w:p>
    <w:p w:rsidR="00510645" w:rsidRPr="003E16BE" w:rsidRDefault="00510645" w:rsidP="00B5331D">
      <w:pPr>
        <w:shd w:val="clear" w:color="auto" w:fill="FFFFFF"/>
        <w:spacing w:line="360" w:lineRule="auto"/>
        <w:rPr>
          <w:sz w:val="28"/>
          <w:szCs w:val="28"/>
        </w:rPr>
      </w:pPr>
      <w:r w:rsidRPr="003E16BE">
        <w:rPr>
          <w:b/>
          <w:bCs/>
          <w:sz w:val="28"/>
          <w:szCs w:val="28"/>
        </w:rPr>
        <w:t>Плакаты большого формата</w:t>
      </w:r>
    </w:p>
    <w:p w:rsidR="00510645" w:rsidRPr="003E16BE" w:rsidRDefault="00510645" w:rsidP="00B5331D">
      <w:pPr>
        <w:shd w:val="clear" w:color="auto" w:fill="FFFFFF"/>
        <w:spacing w:line="360" w:lineRule="auto"/>
        <w:rPr>
          <w:sz w:val="28"/>
          <w:szCs w:val="28"/>
        </w:rPr>
      </w:pPr>
      <w:r w:rsidRPr="003E16BE">
        <w:rPr>
          <w:sz w:val="28"/>
          <w:szCs w:val="28"/>
        </w:rPr>
        <w:t xml:space="preserve">Гжель. Изделия. — М.: Мозаика-Синтез, 2010. </w:t>
      </w:r>
    </w:p>
    <w:p w:rsidR="00510645" w:rsidRPr="003E16BE" w:rsidRDefault="00510645" w:rsidP="00B5331D">
      <w:pPr>
        <w:shd w:val="clear" w:color="auto" w:fill="FFFFFF"/>
        <w:spacing w:line="360" w:lineRule="auto"/>
        <w:rPr>
          <w:sz w:val="28"/>
          <w:szCs w:val="28"/>
        </w:rPr>
      </w:pPr>
      <w:r w:rsidRPr="003E16BE">
        <w:rPr>
          <w:sz w:val="28"/>
          <w:szCs w:val="28"/>
        </w:rPr>
        <w:t xml:space="preserve">Гжель. Орнаменты. — М.: Мозаика-Синтез, 2010. </w:t>
      </w:r>
    </w:p>
    <w:p w:rsidR="00510645" w:rsidRPr="003E16BE" w:rsidRDefault="00510645" w:rsidP="00B5331D">
      <w:pPr>
        <w:shd w:val="clear" w:color="auto" w:fill="FFFFFF"/>
        <w:spacing w:line="360" w:lineRule="auto"/>
        <w:rPr>
          <w:sz w:val="28"/>
          <w:szCs w:val="28"/>
        </w:rPr>
      </w:pPr>
      <w:proofErr w:type="spellStart"/>
      <w:r w:rsidRPr="003E16BE">
        <w:rPr>
          <w:sz w:val="28"/>
          <w:szCs w:val="28"/>
        </w:rPr>
        <w:t>Полхов</w:t>
      </w:r>
      <w:proofErr w:type="spellEnd"/>
      <w:r w:rsidRPr="003E16BE">
        <w:rPr>
          <w:sz w:val="28"/>
          <w:szCs w:val="28"/>
        </w:rPr>
        <w:t xml:space="preserve">-Майдан. Изделия.— М.: Мозаика-Синтез, 2010. </w:t>
      </w:r>
    </w:p>
    <w:p w:rsidR="00510645" w:rsidRPr="003E16BE" w:rsidRDefault="00510645" w:rsidP="00B5331D">
      <w:pPr>
        <w:shd w:val="clear" w:color="auto" w:fill="FFFFFF"/>
        <w:spacing w:line="360" w:lineRule="auto"/>
        <w:rPr>
          <w:spacing w:val="-2"/>
          <w:sz w:val="28"/>
          <w:szCs w:val="28"/>
        </w:rPr>
      </w:pPr>
      <w:proofErr w:type="spellStart"/>
      <w:r w:rsidRPr="003E16BE">
        <w:rPr>
          <w:spacing w:val="-2"/>
          <w:sz w:val="28"/>
          <w:szCs w:val="28"/>
        </w:rPr>
        <w:t>Полхов</w:t>
      </w:r>
      <w:proofErr w:type="spellEnd"/>
      <w:r w:rsidRPr="003E16BE">
        <w:rPr>
          <w:spacing w:val="-2"/>
          <w:sz w:val="28"/>
          <w:szCs w:val="28"/>
        </w:rPr>
        <w:t xml:space="preserve">-Майдан. Орнаменты.— М.: Мозаика-Синтез, 2010. </w:t>
      </w:r>
    </w:p>
    <w:p w:rsidR="00510645" w:rsidRPr="003E16BE" w:rsidRDefault="00510645" w:rsidP="00B5331D">
      <w:pPr>
        <w:shd w:val="clear" w:color="auto" w:fill="FFFFFF"/>
        <w:spacing w:line="360" w:lineRule="auto"/>
        <w:rPr>
          <w:spacing w:val="-2"/>
          <w:sz w:val="28"/>
          <w:szCs w:val="28"/>
        </w:rPr>
      </w:pPr>
      <w:proofErr w:type="spellStart"/>
      <w:r w:rsidRPr="003E16BE">
        <w:rPr>
          <w:spacing w:val="-2"/>
          <w:sz w:val="28"/>
          <w:szCs w:val="28"/>
        </w:rPr>
        <w:t>Филимоновская</w:t>
      </w:r>
      <w:proofErr w:type="spellEnd"/>
      <w:r w:rsidRPr="003E16BE">
        <w:rPr>
          <w:spacing w:val="-2"/>
          <w:sz w:val="28"/>
          <w:szCs w:val="28"/>
        </w:rPr>
        <w:t xml:space="preserve"> свистулька. — М.: Мозаика-Синтез, 2010. </w:t>
      </w:r>
    </w:p>
    <w:p w:rsidR="00510645" w:rsidRPr="003E16BE" w:rsidRDefault="00510645" w:rsidP="00B5331D">
      <w:pPr>
        <w:shd w:val="clear" w:color="auto" w:fill="FFFFFF"/>
        <w:spacing w:line="360" w:lineRule="auto"/>
        <w:rPr>
          <w:sz w:val="28"/>
          <w:szCs w:val="28"/>
        </w:rPr>
      </w:pPr>
      <w:r w:rsidRPr="003E16BE">
        <w:rPr>
          <w:sz w:val="28"/>
          <w:szCs w:val="28"/>
        </w:rPr>
        <w:lastRenderedPageBreak/>
        <w:t xml:space="preserve">Хохлома. Изделия.— М.: Мозаика-Синтез, 2010. </w:t>
      </w:r>
    </w:p>
    <w:p w:rsidR="00510645" w:rsidRPr="003E16BE" w:rsidRDefault="00510645" w:rsidP="00B5331D">
      <w:pPr>
        <w:shd w:val="clear" w:color="auto" w:fill="FFFFFF"/>
        <w:spacing w:line="360" w:lineRule="auto"/>
        <w:rPr>
          <w:sz w:val="28"/>
          <w:szCs w:val="28"/>
        </w:rPr>
      </w:pPr>
      <w:r w:rsidRPr="003E16BE">
        <w:rPr>
          <w:sz w:val="28"/>
          <w:szCs w:val="28"/>
        </w:rPr>
        <w:t xml:space="preserve">Хохлома. Орнаменты. — М.: Мозаика- Синтез, 2010. </w:t>
      </w:r>
    </w:p>
    <w:p w:rsidR="00510645" w:rsidRPr="003E16BE" w:rsidRDefault="00510645" w:rsidP="00B5331D">
      <w:pPr>
        <w:shd w:val="clear" w:color="auto" w:fill="FFFFFF"/>
        <w:spacing w:line="360" w:lineRule="auto"/>
        <w:rPr>
          <w:b/>
          <w:sz w:val="28"/>
          <w:szCs w:val="28"/>
        </w:rPr>
      </w:pPr>
      <w:r w:rsidRPr="003E16BE">
        <w:rPr>
          <w:b/>
          <w:sz w:val="28"/>
          <w:szCs w:val="28"/>
        </w:rPr>
        <w:t>Рабочие тетради</w:t>
      </w:r>
    </w:p>
    <w:p w:rsidR="00510645" w:rsidRPr="003E16BE" w:rsidRDefault="00510645" w:rsidP="00B5331D">
      <w:pPr>
        <w:shd w:val="clear" w:color="auto" w:fill="FFFFFF"/>
        <w:spacing w:line="360" w:lineRule="auto"/>
        <w:rPr>
          <w:sz w:val="28"/>
          <w:szCs w:val="28"/>
        </w:rPr>
      </w:pPr>
      <w:r w:rsidRPr="003E16BE">
        <w:rPr>
          <w:sz w:val="28"/>
          <w:szCs w:val="28"/>
        </w:rPr>
        <w:t xml:space="preserve">Волшебный пластилин.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 xml:space="preserve">Городецкая роспись.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 xml:space="preserve">Дымковская игрушка.— М.: Мозаика-Синтез, 2005-2010. </w:t>
      </w:r>
    </w:p>
    <w:p w:rsidR="00510645" w:rsidRPr="003E16BE" w:rsidRDefault="00510645" w:rsidP="00B5331D">
      <w:pPr>
        <w:shd w:val="clear" w:color="auto" w:fill="FFFFFF"/>
        <w:spacing w:line="360" w:lineRule="auto"/>
        <w:rPr>
          <w:sz w:val="28"/>
          <w:szCs w:val="28"/>
        </w:rPr>
      </w:pPr>
      <w:proofErr w:type="spellStart"/>
      <w:r w:rsidRPr="003E16BE">
        <w:rPr>
          <w:sz w:val="28"/>
          <w:szCs w:val="28"/>
        </w:rPr>
        <w:t>Филимоновская</w:t>
      </w:r>
      <w:proofErr w:type="spellEnd"/>
      <w:r w:rsidRPr="003E16BE">
        <w:rPr>
          <w:sz w:val="28"/>
          <w:szCs w:val="28"/>
        </w:rPr>
        <w:t xml:space="preserve"> игрушка.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Хохломская роспись,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Простые узоры и орнаменты. — М.: Мозаика-Синтез, 2005-2010.</w:t>
      </w:r>
    </w:p>
    <w:p w:rsidR="00510645" w:rsidRPr="003E16BE" w:rsidRDefault="00510645" w:rsidP="00B5331D">
      <w:pPr>
        <w:shd w:val="clear" w:color="auto" w:fill="FFFFFF"/>
        <w:spacing w:line="360" w:lineRule="auto"/>
        <w:rPr>
          <w:sz w:val="28"/>
          <w:szCs w:val="28"/>
        </w:rPr>
      </w:pPr>
      <w:r w:rsidRPr="003E16BE">
        <w:rPr>
          <w:sz w:val="28"/>
          <w:szCs w:val="28"/>
        </w:rPr>
        <w:t xml:space="preserve">Узоры Северной Двины.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Сказочная Гжель. — M.: Мозаика-Синтез, 2005-2010.</w:t>
      </w:r>
    </w:p>
    <w:p w:rsidR="00510645" w:rsidRPr="003E16BE" w:rsidRDefault="00510645" w:rsidP="00B5331D">
      <w:pPr>
        <w:shd w:val="clear" w:color="auto" w:fill="FFFFFF"/>
        <w:spacing w:line="360" w:lineRule="auto"/>
        <w:rPr>
          <w:spacing w:val="-1"/>
          <w:sz w:val="28"/>
          <w:szCs w:val="28"/>
        </w:rPr>
      </w:pPr>
      <w:r w:rsidRPr="003E16BE">
        <w:rPr>
          <w:spacing w:val="-1"/>
          <w:sz w:val="28"/>
          <w:szCs w:val="28"/>
        </w:rPr>
        <w:t xml:space="preserve">Смешные игрушки из пластмассы.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 xml:space="preserve">Тайны бумажного листа. — М.: Мозаика-Синтез, 2005—2010. </w:t>
      </w:r>
    </w:p>
    <w:p w:rsidR="00510645" w:rsidRPr="003E16BE" w:rsidRDefault="00510645" w:rsidP="00B5331D">
      <w:pPr>
        <w:shd w:val="clear" w:color="auto" w:fill="FFFFFF"/>
        <w:spacing w:line="360" w:lineRule="auto"/>
        <w:rPr>
          <w:sz w:val="28"/>
          <w:szCs w:val="28"/>
        </w:rPr>
      </w:pPr>
      <w:r w:rsidRPr="003E16BE">
        <w:rPr>
          <w:sz w:val="28"/>
          <w:szCs w:val="28"/>
        </w:rPr>
        <w:t>Секреты бумажного листа. — М.: Мозаика-Синтез, 2005-2010.</w:t>
      </w:r>
    </w:p>
    <w:p w:rsidR="00B60463" w:rsidRDefault="00B60463" w:rsidP="00B5331D">
      <w:pPr>
        <w:spacing w:line="360" w:lineRule="auto"/>
      </w:pPr>
    </w:p>
    <w:sectPr w:rsidR="00B60463" w:rsidSect="006052D3">
      <w:footerReference w:type="first" r:id="rId8"/>
      <w:pgSz w:w="11906" w:h="16838"/>
      <w:pgMar w:top="709" w:right="850" w:bottom="851" w:left="1560" w:header="708" w:footer="4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0F5" w:rsidRDefault="004A40F5" w:rsidP="006052D3">
      <w:r>
        <w:separator/>
      </w:r>
    </w:p>
  </w:endnote>
  <w:endnote w:type="continuationSeparator" w:id="0">
    <w:p w:rsidR="004A40F5" w:rsidRDefault="004A40F5" w:rsidP="0060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Microsoft Sans Serif">
    <w:charset w:val="CC"/>
    <w:family w:val="swiss"/>
    <w:pitch w:val="variable"/>
    <w:sig w:usb0="E1002AFF" w:usb1="C0000002" w:usb2="00000008" w:usb3="00000000" w:csb0="000101F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964515"/>
      <w:docPartObj>
        <w:docPartGallery w:val="Page Numbers (Bottom of Page)"/>
        <w:docPartUnique/>
      </w:docPartObj>
    </w:sdtPr>
    <w:sdtEndPr/>
    <w:sdtContent>
      <w:p w:rsidR="006052D3" w:rsidRDefault="006052D3">
        <w:pPr>
          <w:pStyle w:val="af1"/>
          <w:jc w:val="center"/>
        </w:pPr>
        <w:r>
          <w:fldChar w:fldCharType="begin"/>
        </w:r>
        <w:r>
          <w:instrText>PAGE   \* MERGEFORMAT</w:instrText>
        </w:r>
        <w:r>
          <w:fldChar w:fldCharType="separate"/>
        </w:r>
        <w:r>
          <w:t>2</w:t>
        </w:r>
        <w:r>
          <w:fldChar w:fldCharType="end"/>
        </w:r>
      </w:p>
    </w:sdtContent>
  </w:sdt>
  <w:p w:rsidR="006052D3" w:rsidRDefault="006052D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0F5" w:rsidRDefault="004A40F5" w:rsidP="006052D3">
      <w:r>
        <w:separator/>
      </w:r>
    </w:p>
  </w:footnote>
  <w:footnote w:type="continuationSeparator" w:id="0">
    <w:p w:rsidR="004A40F5" w:rsidRDefault="004A40F5" w:rsidP="0060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726220"/>
    <w:lvl w:ilvl="0">
      <w:numFmt w:val="bullet"/>
      <w:lvlText w:val="*"/>
      <w:lvlJc w:val="left"/>
      <w:pPr>
        <w:ind w:left="0" w:firstLine="0"/>
      </w:pPr>
    </w:lvl>
  </w:abstractNum>
  <w:abstractNum w:abstractNumId="1" w15:restartNumberingAfterBreak="0">
    <w:nsid w:val="030A3F4B"/>
    <w:multiLevelType w:val="hybridMultilevel"/>
    <w:tmpl w:val="ADF28EA6"/>
    <w:lvl w:ilvl="0" w:tplc="701A20A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C3423F"/>
    <w:multiLevelType w:val="hybridMultilevel"/>
    <w:tmpl w:val="6A444B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D3798"/>
    <w:multiLevelType w:val="hybridMultilevel"/>
    <w:tmpl w:val="E864035A"/>
    <w:lvl w:ilvl="0" w:tplc="55726220">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667595"/>
    <w:multiLevelType w:val="hybridMultilevel"/>
    <w:tmpl w:val="A87644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0EC5D22"/>
    <w:multiLevelType w:val="hybridMultilevel"/>
    <w:tmpl w:val="410E14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BBE0494"/>
    <w:multiLevelType w:val="hybridMultilevel"/>
    <w:tmpl w:val="C7C67FEA"/>
    <w:lvl w:ilvl="0" w:tplc="DDEC6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6200F1"/>
    <w:multiLevelType w:val="multilevel"/>
    <w:tmpl w:val="FAFE670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F6067BE"/>
    <w:multiLevelType w:val="hybridMultilevel"/>
    <w:tmpl w:val="437E9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774762"/>
    <w:multiLevelType w:val="hybridMultilevel"/>
    <w:tmpl w:val="46EE6EA8"/>
    <w:lvl w:ilvl="0" w:tplc="18864516">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6564826"/>
    <w:multiLevelType w:val="hybridMultilevel"/>
    <w:tmpl w:val="87BE2A5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A3C4A0B"/>
    <w:multiLevelType w:val="hybridMultilevel"/>
    <w:tmpl w:val="52C816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EC67A04"/>
    <w:multiLevelType w:val="hybridMultilevel"/>
    <w:tmpl w:val="8A0C6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6751B"/>
    <w:multiLevelType w:val="hybridMultilevel"/>
    <w:tmpl w:val="D1206BD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46B0E02"/>
    <w:multiLevelType w:val="hybridMultilevel"/>
    <w:tmpl w:val="55062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2A2562"/>
    <w:multiLevelType w:val="hybridMultilevel"/>
    <w:tmpl w:val="0974E13A"/>
    <w:lvl w:ilvl="0" w:tplc="86FE36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B937C12"/>
    <w:multiLevelType w:val="hybridMultilevel"/>
    <w:tmpl w:val="0044A5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E75F2C"/>
    <w:multiLevelType w:val="hybridMultilevel"/>
    <w:tmpl w:val="4F0CD0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7870C04"/>
    <w:multiLevelType w:val="hybridMultilevel"/>
    <w:tmpl w:val="799CC164"/>
    <w:lvl w:ilvl="0" w:tplc="18864516">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5F73121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CAE11E7"/>
    <w:multiLevelType w:val="hybridMultilevel"/>
    <w:tmpl w:val="91E45EC4"/>
    <w:lvl w:ilvl="0" w:tplc="DDEC6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AF7EFE"/>
    <w:multiLevelType w:val="hybridMultilevel"/>
    <w:tmpl w:val="0282AA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4885F43"/>
    <w:multiLevelType w:val="hybridMultilevel"/>
    <w:tmpl w:val="4A089A8A"/>
    <w:lvl w:ilvl="0" w:tplc="18864516">
      <w:start w:val="1"/>
      <w:numFmt w:val="bullet"/>
      <w:lvlText w:val="-"/>
      <w:lvlJc w:val="left"/>
      <w:pPr>
        <w:tabs>
          <w:tab w:val="num" w:pos="720"/>
        </w:tabs>
        <w:ind w:left="720" w:hanging="360"/>
      </w:pPr>
      <w:rPr>
        <w:rFonts w:ascii="Times New Roman" w:hAnsi="Times New Roman" w:hint="default"/>
      </w:rPr>
    </w:lvl>
    <w:lvl w:ilvl="1" w:tplc="BD5C098E">
      <w:start w:val="1"/>
      <w:numFmt w:val="bullet"/>
      <w:lvlText w:val="-"/>
      <w:lvlJc w:val="left"/>
      <w:pPr>
        <w:tabs>
          <w:tab w:val="num" w:pos="1440"/>
        </w:tabs>
        <w:ind w:left="1440" w:hanging="360"/>
      </w:pPr>
      <w:rPr>
        <w:rFonts w:ascii="Times New Roman" w:hAnsi="Times New Roman" w:hint="default"/>
      </w:rPr>
    </w:lvl>
    <w:lvl w:ilvl="2" w:tplc="C62AE616" w:tentative="1">
      <w:start w:val="1"/>
      <w:numFmt w:val="bullet"/>
      <w:lvlText w:val="-"/>
      <w:lvlJc w:val="left"/>
      <w:pPr>
        <w:tabs>
          <w:tab w:val="num" w:pos="2160"/>
        </w:tabs>
        <w:ind w:left="2160" w:hanging="360"/>
      </w:pPr>
      <w:rPr>
        <w:rFonts w:ascii="Times New Roman" w:hAnsi="Times New Roman" w:hint="default"/>
      </w:rPr>
    </w:lvl>
    <w:lvl w:ilvl="3" w:tplc="9FDC41CC" w:tentative="1">
      <w:start w:val="1"/>
      <w:numFmt w:val="bullet"/>
      <w:lvlText w:val="-"/>
      <w:lvlJc w:val="left"/>
      <w:pPr>
        <w:tabs>
          <w:tab w:val="num" w:pos="2880"/>
        </w:tabs>
        <w:ind w:left="2880" w:hanging="360"/>
      </w:pPr>
      <w:rPr>
        <w:rFonts w:ascii="Times New Roman" w:hAnsi="Times New Roman" w:hint="default"/>
      </w:rPr>
    </w:lvl>
    <w:lvl w:ilvl="4" w:tplc="A1108836" w:tentative="1">
      <w:start w:val="1"/>
      <w:numFmt w:val="bullet"/>
      <w:lvlText w:val="-"/>
      <w:lvlJc w:val="left"/>
      <w:pPr>
        <w:tabs>
          <w:tab w:val="num" w:pos="3600"/>
        </w:tabs>
        <w:ind w:left="3600" w:hanging="360"/>
      </w:pPr>
      <w:rPr>
        <w:rFonts w:ascii="Times New Roman" w:hAnsi="Times New Roman" w:hint="default"/>
      </w:rPr>
    </w:lvl>
    <w:lvl w:ilvl="5" w:tplc="0CB82EA6" w:tentative="1">
      <w:start w:val="1"/>
      <w:numFmt w:val="bullet"/>
      <w:lvlText w:val="-"/>
      <w:lvlJc w:val="left"/>
      <w:pPr>
        <w:tabs>
          <w:tab w:val="num" w:pos="4320"/>
        </w:tabs>
        <w:ind w:left="4320" w:hanging="360"/>
      </w:pPr>
      <w:rPr>
        <w:rFonts w:ascii="Times New Roman" w:hAnsi="Times New Roman" w:hint="default"/>
      </w:rPr>
    </w:lvl>
    <w:lvl w:ilvl="6" w:tplc="E62816D2" w:tentative="1">
      <w:start w:val="1"/>
      <w:numFmt w:val="bullet"/>
      <w:lvlText w:val="-"/>
      <w:lvlJc w:val="left"/>
      <w:pPr>
        <w:tabs>
          <w:tab w:val="num" w:pos="5040"/>
        </w:tabs>
        <w:ind w:left="5040" w:hanging="360"/>
      </w:pPr>
      <w:rPr>
        <w:rFonts w:ascii="Times New Roman" w:hAnsi="Times New Roman" w:hint="default"/>
      </w:rPr>
    </w:lvl>
    <w:lvl w:ilvl="7" w:tplc="BCC20178" w:tentative="1">
      <w:start w:val="1"/>
      <w:numFmt w:val="bullet"/>
      <w:lvlText w:val="-"/>
      <w:lvlJc w:val="left"/>
      <w:pPr>
        <w:tabs>
          <w:tab w:val="num" w:pos="5760"/>
        </w:tabs>
        <w:ind w:left="5760" w:hanging="360"/>
      </w:pPr>
      <w:rPr>
        <w:rFonts w:ascii="Times New Roman" w:hAnsi="Times New Roman" w:hint="default"/>
      </w:rPr>
    </w:lvl>
    <w:lvl w:ilvl="8" w:tplc="9E46638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C482CF8"/>
    <w:multiLevelType w:val="hybridMultilevel"/>
    <w:tmpl w:val="2E4A34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E06794A"/>
    <w:multiLevelType w:val="hybridMultilevel"/>
    <w:tmpl w:val="5BCE4402"/>
    <w:lvl w:ilvl="0" w:tplc="5572622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25"/>
  </w:num>
  <w:num w:numId="7">
    <w:abstractNumId w:val="7"/>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20"/>
  </w:num>
  <w:num w:numId="17">
    <w:abstractNumId w:val="13"/>
  </w:num>
  <w:num w:numId="18">
    <w:abstractNumId w:val="8"/>
  </w:num>
  <w:num w:numId="19">
    <w:abstractNumId w:val="2"/>
  </w:num>
  <w:num w:numId="20">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19"/>
  </w:num>
  <w:num w:numId="25">
    <w:abstractNumId w:val="10"/>
  </w:num>
  <w:num w:numId="26">
    <w:abstractNumId w:val="24"/>
  </w:num>
  <w:num w:numId="27">
    <w:abstractNumId w:val="4"/>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A3A"/>
    <w:rsid w:val="000054EA"/>
    <w:rsid w:val="00044CF6"/>
    <w:rsid w:val="00084402"/>
    <w:rsid w:val="0012588E"/>
    <w:rsid w:val="00160D95"/>
    <w:rsid w:val="00172B2F"/>
    <w:rsid w:val="002022FF"/>
    <w:rsid w:val="002806EB"/>
    <w:rsid w:val="002E770A"/>
    <w:rsid w:val="00354C9A"/>
    <w:rsid w:val="003A21A3"/>
    <w:rsid w:val="003B3692"/>
    <w:rsid w:val="00420BEF"/>
    <w:rsid w:val="00465DC3"/>
    <w:rsid w:val="00494682"/>
    <w:rsid w:val="00494A3A"/>
    <w:rsid w:val="004A40F5"/>
    <w:rsid w:val="00510645"/>
    <w:rsid w:val="00585926"/>
    <w:rsid w:val="00594A60"/>
    <w:rsid w:val="0060194C"/>
    <w:rsid w:val="006052D3"/>
    <w:rsid w:val="00671440"/>
    <w:rsid w:val="006741B2"/>
    <w:rsid w:val="00716312"/>
    <w:rsid w:val="00765E7F"/>
    <w:rsid w:val="00771420"/>
    <w:rsid w:val="007D56A4"/>
    <w:rsid w:val="00824277"/>
    <w:rsid w:val="0083043E"/>
    <w:rsid w:val="009379BB"/>
    <w:rsid w:val="00945C5B"/>
    <w:rsid w:val="00961232"/>
    <w:rsid w:val="009906E2"/>
    <w:rsid w:val="009931AE"/>
    <w:rsid w:val="009E0024"/>
    <w:rsid w:val="00A160BF"/>
    <w:rsid w:val="00A317FE"/>
    <w:rsid w:val="00A340C7"/>
    <w:rsid w:val="00B02EBA"/>
    <w:rsid w:val="00B05AA4"/>
    <w:rsid w:val="00B5331D"/>
    <w:rsid w:val="00B60463"/>
    <w:rsid w:val="00B8081E"/>
    <w:rsid w:val="00B84742"/>
    <w:rsid w:val="00C02C78"/>
    <w:rsid w:val="00C33A33"/>
    <w:rsid w:val="00C9377E"/>
    <w:rsid w:val="00CA3E05"/>
    <w:rsid w:val="00D3161D"/>
    <w:rsid w:val="00D66370"/>
    <w:rsid w:val="00E32E89"/>
    <w:rsid w:val="00F34117"/>
    <w:rsid w:val="00F9314D"/>
    <w:rsid w:val="00FE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EFFDE"/>
  <w15:docId w15:val="{1FBC25BE-672A-4EB5-AA8E-AAB538D4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14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931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160D9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ody Text Indent"/>
    <w:basedOn w:val="a"/>
    <w:link w:val="a5"/>
    <w:unhideWhenUsed/>
    <w:rsid w:val="00160D95"/>
    <w:pPr>
      <w:suppressAutoHyphens/>
      <w:ind w:left="3828" w:firstLine="141"/>
      <w:jc w:val="right"/>
    </w:pPr>
    <w:rPr>
      <w:sz w:val="28"/>
      <w:lang w:eastAsia="ar-SA"/>
    </w:rPr>
  </w:style>
  <w:style w:type="character" w:customStyle="1" w:styleId="a5">
    <w:name w:val="Основной текст с отступом Знак"/>
    <w:basedOn w:val="a0"/>
    <w:link w:val="a4"/>
    <w:rsid w:val="00160D95"/>
    <w:rPr>
      <w:rFonts w:ascii="Times New Roman" w:eastAsia="Times New Roman" w:hAnsi="Times New Roman" w:cs="Times New Roman"/>
      <w:sz w:val="28"/>
      <w:szCs w:val="20"/>
      <w:lang w:eastAsia="ar-SA"/>
    </w:rPr>
  </w:style>
  <w:style w:type="paragraph" w:customStyle="1" w:styleId="msonormalbullet2gif">
    <w:name w:val="msonormalbullet2.gif"/>
    <w:basedOn w:val="a"/>
    <w:rsid w:val="009379BB"/>
    <w:pPr>
      <w:spacing w:before="100" w:beforeAutospacing="1" w:after="100" w:afterAutospacing="1"/>
    </w:pPr>
    <w:rPr>
      <w:sz w:val="24"/>
      <w:szCs w:val="24"/>
    </w:rPr>
  </w:style>
  <w:style w:type="paragraph" w:styleId="a6">
    <w:name w:val="List Paragraph"/>
    <w:basedOn w:val="a"/>
    <w:uiPriority w:val="34"/>
    <w:qFormat/>
    <w:rsid w:val="009379BB"/>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w:basedOn w:val="a"/>
    <w:link w:val="a8"/>
    <w:uiPriority w:val="99"/>
    <w:unhideWhenUsed/>
    <w:rsid w:val="009379BB"/>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9379BB"/>
  </w:style>
  <w:style w:type="character" w:customStyle="1" w:styleId="10">
    <w:name w:val="Заголовок 1 Знак"/>
    <w:basedOn w:val="a0"/>
    <w:link w:val="1"/>
    <w:uiPriority w:val="9"/>
    <w:rsid w:val="00F9314D"/>
    <w:rPr>
      <w:rFonts w:asciiTheme="majorHAnsi" w:eastAsiaTheme="majorEastAsia" w:hAnsiTheme="majorHAnsi" w:cstheme="majorBidi"/>
      <w:b/>
      <w:bCs/>
      <w:color w:val="365F91" w:themeColor="accent1" w:themeShade="BF"/>
      <w:sz w:val="28"/>
      <w:szCs w:val="28"/>
    </w:rPr>
  </w:style>
  <w:style w:type="paragraph" w:customStyle="1" w:styleId="msonormalbullet2gifbullet1gif">
    <w:name w:val="msonormalbullet2gifbullet1.gif"/>
    <w:basedOn w:val="a"/>
    <w:rsid w:val="00F9314D"/>
    <w:pPr>
      <w:spacing w:before="100" w:beforeAutospacing="1" w:after="100" w:afterAutospacing="1"/>
    </w:pPr>
    <w:rPr>
      <w:sz w:val="24"/>
      <w:szCs w:val="24"/>
    </w:rPr>
  </w:style>
  <w:style w:type="paragraph" w:styleId="3">
    <w:name w:val="Body Text Indent 3"/>
    <w:basedOn w:val="a"/>
    <w:link w:val="30"/>
    <w:semiHidden/>
    <w:unhideWhenUsed/>
    <w:rsid w:val="006741B2"/>
    <w:pPr>
      <w:spacing w:after="120"/>
      <w:ind w:left="283"/>
    </w:pPr>
    <w:rPr>
      <w:sz w:val="16"/>
      <w:szCs w:val="16"/>
    </w:rPr>
  </w:style>
  <w:style w:type="character" w:customStyle="1" w:styleId="30">
    <w:name w:val="Основной текст с отступом 3 Знак"/>
    <w:basedOn w:val="a0"/>
    <w:link w:val="3"/>
    <w:semiHidden/>
    <w:rsid w:val="006741B2"/>
    <w:rPr>
      <w:rFonts w:ascii="Times New Roman" w:eastAsia="Times New Roman" w:hAnsi="Times New Roman" w:cs="Times New Roman"/>
      <w:sz w:val="16"/>
      <w:szCs w:val="16"/>
      <w:lang w:eastAsia="ru-RU"/>
    </w:rPr>
  </w:style>
  <w:style w:type="paragraph" w:customStyle="1" w:styleId="book">
    <w:name w:val="book"/>
    <w:basedOn w:val="a"/>
    <w:rsid w:val="006741B2"/>
    <w:pPr>
      <w:spacing w:before="100" w:beforeAutospacing="1" w:after="100" w:afterAutospacing="1"/>
    </w:pPr>
    <w:rPr>
      <w:sz w:val="24"/>
      <w:szCs w:val="24"/>
    </w:rPr>
  </w:style>
  <w:style w:type="character" w:customStyle="1" w:styleId="a9">
    <w:name w:val="Без интервала Знак"/>
    <w:basedOn w:val="a0"/>
    <w:link w:val="aa"/>
    <w:uiPriority w:val="1"/>
    <w:locked/>
    <w:rsid w:val="006741B2"/>
  </w:style>
  <w:style w:type="paragraph" w:styleId="aa">
    <w:name w:val="No Spacing"/>
    <w:link w:val="a9"/>
    <w:uiPriority w:val="1"/>
    <w:qFormat/>
    <w:rsid w:val="006741B2"/>
    <w:pPr>
      <w:spacing w:after="0" w:line="240" w:lineRule="auto"/>
    </w:pPr>
  </w:style>
  <w:style w:type="character" w:customStyle="1" w:styleId="ab">
    <w:name w:val="Основной текст_"/>
    <w:basedOn w:val="a0"/>
    <w:link w:val="21"/>
    <w:rsid w:val="006741B2"/>
    <w:rPr>
      <w:rFonts w:ascii="Microsoft Sans Serif" w:eastAsia="Microsoft Sans Serif" w:hAnsi="Microsoft Sans Serif" w:cs="Microsoft Sans Serif"/>
      <w:spacing w:val="4"/>
      <w:sz w:val="15"/>
      <w:szCs w:val="15"/>
      <w:shd w:val="clear" w:color="auto" w:fill="FFFFFF"/>
    </w:rPr>
  </w:style>
  <w:style w:type="character" w:customStyle="1" w:styleId="2">
    <w:name w:val="Основной текст2"/>
    <w:basedOn w:val="ab"/>
    <w:rsid w:val="006741B2"/>
    <w:rPr>
      <w:rFonts w:ascii="Microsoft Sans Serif" w:eastAsia="Microsoft Sans Serif" w:hAnsi="Microsoft Sans Serif" w:cs="Microsoft Sans Serif"/>
      <w:color w:val="000000"/>
      <w:spacing w:val="4"/>
      <w:w w:val="100"/>
      <w:position w:val="0"/>
      <w:sz w:val="15"/>
      <w:szCs w:val="15"/>
      <w:shd w:val="clear" w:color="auto" w:fill="FFFFFF"/>
      <w:lang w:val="ru-RU"/>
    </w:rPr>
  </w:style>
  <w:style w:type="paragraph" w:customStyle="1" w:styleId="21">
    <w:name w:val="Основной текст21"/>
    <w:basedOn w:val="a"/>
    <w:link w:val="ab"/>
    <w:rsid w:val="006741B2"/>
    <w:pPr>
      <w:widowControl w:val="0"/>
      <w:shd w:val="clear" w:color="auto" w:fill="FFFFFF"/>
      <w:spacing w:before="360" w:line="0" w:lineRule="atLeast"/>
      <w:ind w:hanging="280"/>
    </w:pPr>
    <w:rPr>
      <w:rFonts w:ascii="Microsoft Sans Serif" w:eastAsia="Microsoft Sans Serif" w:hAnsi="Microsoft Sans Serif" w:cs="Microsoft Sans Serif"/>
      <w:spacing w:val="4"/>
      <w:sz w:val="15"/>
      <w:szCs w:val="15"/>
      <w:lang w:eastAsia="en-US"/>
    </w:rPr>
  </w:style>
  <w:style w:type="paragraph" w:styleId="31">
    <w:name w:val="Body Text 3"/>
    <w:basedOn w:val="a"/>
    <w:link w:val="32"/>
    <w:uiPriority w:val="99"/>
    <w:semiHidden/>
    <w:unhideWhenUsed/>
    <w:rsid w:val="00D66370"/>
    <w:pPr>
      <w:spacing w:after="120"/>
    </w:pPr>
    <w:rPr>
      <w:sz w:val="16"/>
      <w:szCs w:val="16"/>
    </w:rPr>
  </w:style>
  <w:style w:type="character" w:customStyle="1" w:styleId="32">
    <w:name w:val="Основной текст 3 Знак"/>
    <w:basedOn w:val="a0"/>
    <w:link w:val="31"/>
    <w:uiPriority w:val="99"/>
    <w:semiHidden/>
    <w:rsid w:val="00D66370"/>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FE563D"/>
    <w:rPr>
      <w:rFonts w:ascii="Tahoma" w:hAnsi="Tahoma" w:cs="Tahoma"/>
      <w:sz w:val="16"/>
      <w:szCs w:val="16"/>
    </w:rPr>
  </w:style>
  <w:style w:type="character" w:customStyle="1" w:styleId="ad">
    <w:name w:val="Текст выноски Знак"/>
    <w:basedOn w:val="a0"/>
    <w:link w:val="ac"/>
    <w:uiPriority w:val="99"/>
    <w:semiHidden/>
    <w:rsid w:val="00FE563D"/>
    <w:rPr>
      <w:rFonts w:ascii="Tahoma" w:eastAsia="Times New Roman" w:hAnsi="Tahoma" w:cs="Tahoma"/>
      <w:sz w:val="16"/>
      <w:szCs w:val="16"/>
      <w:lang w:eastAsia="ru-RU"/>
    </w:rPr>
  </w:style>
  <w:style w:type="table" w:styleId="ae">
    <w:name w:val="Table Grid"/>
    <w:basedOn w:val="a1"/>
    <w:uiPriority w:val="59"/>
    <w:rsid w:val="00E3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6052D3"/>
    <w:pPr>
      <w:tabs>
        <w:tab w:val="center" w:pos="4677"/>
        <w:tab w:val="right" w:pos="9355"/>
      </w:tabs>
    </w:pPr>
  </w:style>
  <w:style w:type="character" w:customStyle="1" w:styleId="af0">
    <w:name w:val="Верхний колонтитул Знак"/>
    <w:basedOn w:val="a0"/>
    <w:link w:val="af"/>
    <w:uiPriority w:val="99"/>
    <w:rsid w:val="006052D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6052D3"/>
    <w:pPr>
      <w:tabs>
        <w:tab w:val="center" w:pos="4677"/>
        <w:tab w:val="right" w:pos="9355"/>
      </w:tabs>
    </w:pPr>
  </w:style>
  <w:style w:type="character" w:customStyle="1" w:styleId="af2">
    <w:name w:val="Нижний колонтитул Знак"/>
    <w:basedOn w:val="a0"/>
    <w:link w:val="af1"/>
    <w:uiPriority w:val="99"/>
    <w:rsid w:val="006052D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C0C5-FEF8-40D3-84C2-19B70FBD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12721</Words>
  <Characters>72513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001</cp:lastModifiedBy>
  <cp:revision>27</cp:revision>
  <cp:lastPrinted>2018-08-03T11:35:00Z</cp:lastPrinted>
  <dcterms:created xsi:type="dcterms:W3CDTF">2016-07-12T08:44:00Z</dcterms:created>
  <dcterms:modified xsi:type="dcterms:W3CDTF">2018-08-09T13:16:00Z</dcterms:modified>
</cp:coreProperties>
</file>